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702D" w14:textId="77777777" w:rsidR="00297E7C" w:rsidRPr="00297E7C" w:rsidRDefault="00297E7C" w:rsidP="00297E7C">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r w:rsidRPr="00297E7C">
        <w:rPr>
          <w:rFonts w:ascii="Times New Roman" w:hAnsi="Times New Roman" w:cs="Times New Roman"/>
          <w:b/>
          <w:sz w:val="28"/>
          <w:szCs w:val="28"/>
        </w:rPr>
        <w:t>Государственное бюджетное профессиональное образовательное учреждение</w:t>
      </w:r>
      <w:proofErr w:type="gramStart"/>
      <w:r w:rsidRPr="00297E7C">
        <w:rPr>
          <w:rFonts w:ascii="Times New Roman" w:hAnsi="Times New Roman" w:cs="Times New Roman"/>
          <w:b/>
          <w:sz w:val="28"/>
          <w:szCs w:val="28"/>
        </w:rPr>
        <w:t xml:space="preserve">   «</w:t>
      </w:r>
      <w:proofErr w:type="gramEnd"/>
      <w:r w:rsidRPr="00297E7C">
        <w:rPr>
          <w:rFonts w:ascii="Times New Roman" w:hAnsi="Times New Roman" w:cs="Times New Roman"/>
          <w:b/>
          <w:sz w:val="28"/>
          <w:szCs w:val="28"/>
        </w:rPr>
        <w:t>Западнодвинский технологический колледж имени И.А. Ковалева»</w:t>
      </w:r>
    </w:p>
    <w:p w14:paraId="1AFE336F" w14:textId="77777777" w:rsidR="00297E7C" w:rsidRPr="00297E7C" w:rsidRDefault="00297E7C" w:rsidP="00297E7C">
      <w:pPr>
        <w:autoSpaceDE w:val="0"/>
        <w:autoSpaceDN w:val="0"/>
        <w:adjustRightInd w:val="0"/>
        <w:spacing w:after="0" w:line="240" w:lineRule="auto"/>
        <w:jc w:val="both"/>
        <w:rPr>
          <w:rFonts w:ascii="Times New Roman" w:hAnsi="Times New Roman" w:cs="Times New Roman"/>
          <w:b/>
          <w:caps/>
          <w:sz w:val="28"/>
          <w:szCs w:val="28"/>
        </w:rPr>
      </w:pPr>
    </w:p>
    <w:p w14:paraId="2507EEEF"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C6616D9"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3875C5F"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AEF84AC"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1C1A45D"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CCB2A38"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191FAD85"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F508594"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F217CCB"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2BD65AB"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6F21694"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0591437"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46963EA"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A2ACAFE"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6BA5AF2"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r w:rsidRPr="00297E7C">
        <w:rPr>
          <w:rFonts w:ascii="Times New Roman" w:hAnsi="Times New Roman" w:cs="Times New Roman"/>
          <w:b/>
          <w:caps/>
          <w:sz w:val="28"/>
          <w:szCs w:val="28"/>
        </w:rPr>
        <w:t>РАБОЧАЯ ПРОГРАММа ОБЩЕОБРАЗОВАТЕЛЬНОЙ ДИСЦИПЛИНЫ</w:t>
      </w:r>
    </w:p>
    <w:p w14:paraId="163FEC9A"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u w:val="single"/>
        </w:rPr>
      </w:pPr>
    </w:p>
    <w:p w14:paraId="2D649EFF" w14:textId="5716C3BC"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r w:rsidRPr="00297E7C">
        <w:rPr>
          <w:rFonts w:ascii="Times New Roman" w:hAnsi="Times New Roman" w:cs="Times New Roman"/>
          <w:b/>
          <w:sz w:val="28"/>
          <w:szCs w:val="28"/>
        </w:rPr>
        <w:t>ОО.0</w:t>
      </w:r>
      <w:r>
        <w:rPr>
          <w:rFonts w:ascii="Times New Roman" w:hAnsi="Times New Roman" w:cs="Times New Roman"/>
          <w:b/>
          <w:sz w:val="28"/>
          <w:szCs w:val="28"/>
        </w:rPr>
        <w:t>6 Иностранный язык (английский</w:t>
      </w:r>
      <w:r w:rsidR="009A5897">
        <w:rPr>
          <w:rFonts w:ascii="Times New Roman" w:hAnsi="Times New Roman" w:cs="Times New Roman"/>
          <w:b/>
          <w:sz w:val="28"/>
          <w:szCs w:val="28"/>
        </w:rPr>
        <w:t>, немецкий</w:t>
      </w:r>
      <w:r>
        <w:rPr>
          <w:rFonts w:ascii="Times New Roman" w:hAnsi="Times New Roman" w:cs="Times New Roman"/>
          <w:b/>
          <w:sz w:val="28"/>
          <w:szCs w:val="28"/>
        </w:rPr>
        <w:t>)</w:t>
      </w:r>
    </w:p>
    <w:p w14:paraId="08346851"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5D92B06F"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5F877753"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6AF9A5A8"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06551D90"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0A5BD6C9"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004B9CB6"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6FC7B4BA"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5B6D2FC4"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06CE6586"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371967B3"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64AC0356"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3608D4C2"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0BD6DA24" w14:textId="77777777" w:rsidR="00297E7C" w:rsidRPr="00297E7C" w:rsidRDefault="00297E7C" w:rsidP="00297E7C">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b/>
          <w:spacing w:val="-2"/>
          <w:sz w:val="28"/>
          <w:szCs w:val="28"/>
        </w:rPr>
      </w:pPr>
    </w:p>
    <w:p w14:paraId="4C7B4B61" w14:textId="77777777" w:rsidR="00297E7C" w:rsidRP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p>
    <w:p w14:paraId="310799D6" w14:textId="77777777" w:rsidR="00297E7C" w:rsidRP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p>
    <w:p w14:paraId="0BA5792B" w14:textId="77777777" w:rsidR="00297E7C" w:rsidRP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p>
    <w:p w14:paraId="6626129A" w14:textId="77777777" w:rsidR="00297E7C" w:rsidRP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p>
    <w:p w14:paraId="5DA48FAF" w14:textId="77777777" w:rsidR="00297E7C" w:rsidRP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p>
    <w:p w14:paraId="0D292271" w14:textId="77777777" w:rsidR="00297E7C" w:rsidRP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8"/>
          <w:szCs w:val="28"/>
        </w:rPr>
      </w:pPr>
    </w:p>
    <w:p w14:paraId="7E1AF1CF" w14:textId="77777777" w:rsidR="00297E7C" w:rsidRP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8"/>
          <w:szCs w:val="28"/>
        </w:rPr>
      </w:pPr>
    </w:p>
    <w:p w14:paraId="6ABB8B35" w14:textId="77777777" w:rsidR="00297E7C" w:rsidRP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8"/>
          <w:szCs w:val="28"/>
        </w:rPr>
      </w:pPr>
    </w:p>
    <w:p w14:paraId="37D85795" w14:textId="50EE6F5F" w:rsid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8"/>
          <w:szCs w:val="28"/>
        </w:rPr>
      </w:pPr>
      <w:r w:rsidRPr="00297E7C">
        <w:rPr>
          <w:rFonts w:ascii="Times New Roman" w:hAnsi="Times New Roman" w:cs="Times New Roman"/>
          <w:b/>
          <w:bCs/>
          <w:sz w:val="28"/>
          <w:szCs w:val="28"/>
        </w:rPr>
        <w:t xml:space="preserve">                                              Западная Двина, 202</w:t>
      </w:r>
      <w:r w:rsidR="006B79F5">
        <w:rPr>
          <w:rFonts w:ascii="Times New Roman" w:hAnsi="Times New Roman" w:cs="Times New Roman"/>
          <w:b/>
          <w:bCs/>
          <w:sz w:val="28"/>
          <w:szCs w:val="28"/>
        </w:rPr>
        <w:t>6</w:t>
      </w:r>
      <w:r w:rsidRPr="00297E7C">
        <w:rPr>
          <w:rFonts w:ascii="Times New Roman" w:hAnsi="Times New Roman" w:cs="Times New Roman"/>
          <w:b/>
          <w:bCs/>
          <w:sz w:val="28"/>
          <w:szCs w:val="28"/>
        </w:rPr>
        <w:t xml:space="preserve"> г.</w:t>
      </w:r>
    </w:p>
    <w:p w14:paraId="2EE20F8F" w14:textId="77777777" w:rsidR="00297E7C" w:rsidRP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8"/>
          <w:szCs w:val="28"/>
        </w:rPr>
      </w:pPr>
    </w:p>
    <w:p w14:paraId="276CBD86" w14:textId="61ACB389" w:rsidR="00297E7C" w:rsidRPr="00297E7C" w:rsidRDefault="00046903" w:rsidP="00297E7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jc w:val="center"/>
        <w:rPr>
          <w:rFonts w:ascii="Times New Roman" w:hAnsi="Times New Roman" w:cs="Times New Roman"/>
          <w:b/>
          <w:sz w:val="28"/>
          <w:szCs w:val="28"/>
        </w:rPr>
      </w:pPr>
      <w:bookmarkStart w:id="0" w:name="_GoBack"/>
      <w:r>
        <w:rPr>
          <w:noProof/>
        </w:rPr>
        <w:lastRenderedPageBreak/>
        <w:drawing>
          <wp:inline distT="0" distB="0" distL="0" distR="0" wp14:anchorId="777E148B" wp14:editId="3C334FC5">
            <wp:extent cx="6428538" cy="8717280"/>
            <wp:effectExtent l="0" t="0" r="0" b="762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cstate="email">
                      <a:extLst>
                        <a:ext uri="{28A0092B-C50C-407E-A947-70E740481C1C}">
                          <a14:useLocalDpi xmlns:a14="http://schemas.microsoft.com/office/drawing/2010/main"/>
                        </a:ext>
                      </a:extLst>
                    </a:blip>
                    <a:srcRect/>
                    <a:stretch/>
                  </pic:blipFill>
                  <pic:spPr bwMode="auto">
                    <a:xfrm>
                      <a:off x="0" y="0"/>
                      <a:ext cx="6433335" cy="8723785"/>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14:paraId="11AF8D08" w14:textId="77777777" w:rsidR="00297E7C" w:rsidRPr="00297E7C" w:rsidRDefault="00297E7C" w:rsidP="00297E7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rPr>
          <w:rFonts w:ascii="Times New Roman" w:hAnsi="Times New Roman" w:cs="Times New Roman"/>
          <w:b/>
          <w:sz w:val="24"/>
          <w:szCs w:val="24"/>
        </w:rPr>
      </w:pPr>
    </w:p>
    <w:p w14:paraId="285E3857" w14:textId="77777777" w:rsidR="00AC1CC5" w:rsidRPr="00297E7C" w:rsidRDefault="00AC1CC5" w:rsidP="00297E7C">
      <w:pPr>
        <w:spacing w:after="0" w:line="240" w:lineRule="auto"/>
        <w:jc w:val="both"/>
        <w:rPr>
          <w:rFonts w:ascii="Times New Roman" w:eastAsia="OfficinaSansBookC" w:hAnsi="Times New Roman" w:cs="Times New Roman"/>
          <w:sz w:val="24"/>
          <w:szCs w:val="24"/>
        </w:rPr>
      </w:pPr>
    </w:p>
    <w:p w14:paraId="1E85125A" w14:textId="08DC2473" w:rsidR="00AC1CC5" w:rsidRPr="00297E7C" w:rsidRDefault="00C701B3" w:rsidP="00297E7C">
      <w:pPr>
        <w:spacing w:after="0" w:line="240" w:lineRule="auto"/>
        <w:jc w:val="center"/>
        <w:rPr>
          <w:rFonts w:ascii="Times New Roman" w:eastAsia="OfficinaSansBookC" w:hAnsi="Times New Roman" w:cs="Times New Roman"/>
          <w:b/>
          <w:sz w:val="24"/>
          <w:szCs w:val="24"/>
        </w:rPr>
      </w:pPr>
      <w:bookmarkStart w:id="1" w:name="_heading=h.gjdgxs" w:colFirst="0" w:colLast="0"/>
      <w:bookmarkStart w:id="2" w:name="_heading=h.an5pt7aoimxl" w:colFirst="0" w:colLast="0"/>
      <w:bookmarkStart w:id="3" w:name="_heading=h.k3xazfa9oyjl" w:colFirst="0" w:colLast="0"/>
      <w:bookmarkStart w:id="4" w:name="_heading=h.yroeyka7fwq2" w:colFirst="0" w:colLast="0"/>
      <w:bookmarkStart w:id="5" w:name="_heading=h.opgr0unt6pt7" w:colFirst="0" w:colLast="0"/>
      <w:bookmarkStart w:id="6" w:name="_heading=h.ptlc7ahr703x" w:colFirst="0" w:colLast="0"/>
      <w:bookmarkStart w:id="7" w:name="_heading=h.uxr1ono8h9jf" w:colFirst="0" w:colLast="0"/>
      <w:bookmarkStart w:id="8" w:name="_heading=h.ohw4t5rzcz75" w:colFirst="0" w:colLast="0"/>
      <w:bookmarkStart w:id="9" w:name="_heading=h.sj7c93xirzaw" w:colFirst="0" w:colLast="0"/>
      <w:bookmarkStart w:id="10" w:name="_heading=h.jolqb2wlnunl" w:colFirst="0" w:colLast="0"/>
      <w:bookmarkStart w:id="11" w:name="_heading=h.ayxwzi8skg9u" w:colFirst="0" w:colLast="0"/>
      <w:bookmarkStart w:id="12" w:name="_heading=h.5rypo1g5qu5i" w:colFirst="0" w:colLast="0"/>
      <w:bookmarkStart w:id="13" w:name="_heading=h.9otu4a7at1wo" w:colFirst="0" w:colLast="0"/>
      <w:bookmarkStart w:id="14" w:name="_heading=h.q6861pyv5etq" w:colFirst="0" w:colLast="0"/>
      <w:bookmarkStart w:id="15" w:name="_heading=h.nxqsfitfepu7" w:colFirst="0" w:colLast="0"/>
      <w:bookmarkStart w:id="16" w:name="_heading=h.cjv73pf4kyiq" w:colFirst="0" w:colLast="0"/>
      <w:bookmarkStart w:id="17" w:name="_heading=h.s0zsoc15f3wz" w:colFirst="0" w:colLast="0"/>
      <w:bookmarkStart w:id="18" w:name="_heading=h.w02t8pdsjdsr" w:colFirst="0" w:colLast="0"/>
      <w:bookmarkStart w:id="19" w:name="_heading=h.1zp362i1l7wq" w:colFirst="0" w:colLast="0"/>
      <w:bookmarkStart w:id="20" w:name="_heading=h.yasyhbgvv03e" w:colFirst="0" w:colLast="0"/>
      <w:bookmarkStart w:id="21" w:name="_heading=h.qicr98qcdqma" w:colFirst="0" w:colLast="0"/>
      <w:bookmarkStart w:id="22" w:name="_heading=h.pbdnj0gcpemt" w:colFirst="0" w:colLast="0"/>
      <w:bookmarkStart w:id="23" w:name="_heading=h.cokt15w5e0ta" w:colFirst="0" w:colLast="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297E7C">
        <w:rPr>
          <w:rFonts w:ascii="Times New Roman" w:eastAsia="OfficinaSansBookC" w:hAnsi="Times New Roman" w:cs="Times New Roman"/>
          <w:b/>
          <w:sz w:val="24"/>
          <w:szCs w:val="24"/>
        </w:rPr>
        <w:lastRenderedPageBreak/>
        <w:t>СОД</w:t>
      </w:r>
      <w:r w:rsidR="00722423" w:rsidRPr="00297E7C">
        <w:rPr>
          <w:rFonts w:ascii="Times New Roman" w:eastAsia="OfficinaSansBookC" w:hAnsi="Times New Roman" w:cs="Times New Roman"/>
          <w:b/>
          <w:sz w:val="24"/>
          <w:szCs w:val="24"/>
        </w:rPr>
        <w:t>ЕРЖАНИЕ</w:t>
      </w:r>
    </w:p>
    <w:p w14:paraId="721DBCDE" w14:textId="359E5377" w:rsidR="00AC1CC5" w:rsidRPr="00297E7C" w:rsidRDefault="00AC1CC5" w:rsidP="00297E7C">
      <w:pPr>
        <w:spacing w:after="0" w:line="240" w:lineRule="auto"/>
        <w:jc w:val="center"/>
        <w:rPr>
          <w:rFonts w:ascii="Times New Roman" w:eastAsia="OfficinaSansBookC" w:hAnsi="Times New Roman" w:cs="Times New Roman"/>
          <w:b/>
          <w:sz w:val="24"/>
          <w:szCs w:val="24"/>
        </w:rPr>
      </w:pPr>
    </w:p>
    <w:sdt>
      <w:sdtPr>
        <w:rPr>
          <w:rFonts w:ascii="Times New Roman" w:eastAsia="Calibri" w:hAnsi="Times New Roman" w:cs="Times New Roman"/>
          <w:color w:val="auto"/>
          <w:sz w:val="24"/>
          <w:szCs w:val="24"/>
        </w:rPr>
        <w:id w:val="1317843835"/>
        <w:docPartObj>
          <w:docPartGallery w:val="Table of Contents"/>
          <w:docPartUnique/>
        </w:docPartObj>
      </w:sdtPr>
      <w:sdtEndPr>
        <w:rPr>
          <w:b/>
          <w:bCs/>
        </w:rPr>
      </w:sdtEndPr>
      <w:sdtContent>
        <w:p w14:paraId="785D5910" w14:textId="255B7481" w:rsidR="00051307" w:rsidRPr="00297E7C" w:rsidRDefault="00051307" w:rsidP="00297E7C">
          <w:pPr>
            <w:pStyle w:val="af1"/>
            <w:spacing w:before="0" w:line="240" w:lineRule="auto"/>
            <w:rPr>
              <w:rFonts w:ascii="Times New Roman" w:hAnsi="Times New Roman" w:cs="Times New Roman"/>
              <w:sz w:val="24"/>
              <w:szCs w:val="24"/>
            </w:rPr>
          </w:pPr>
        </w:p>
        <w:p w14:paraId="078E6697" w14:textId="7292200B" w:rsidR="00051307" w:rsidRPr="00297E7C" w:rsidRDefault="00051307" w:rsidP="00297E7C">
          <w:pPr>
            <w:pStyle w:val="13"/>
            <w:tabs>
              <w:tab w:val="right" w:leader="dot" w:pos="9345"/>
            </w:tabs>
            <w:spacing w:after="0" w:line="240" w:lineRule="auto"/>
            <w:rPr>
              <w:rFonts w:ascii="Times New Roman" w:hAnsi="Times New Roman" w:cs="Times New Roman"/>
              <w:noProof/>
              <w:sz w:val="24"/>
              <w:szCs w:val="24"/>
              <w:lang w:eastAsia="ru-RU"/>
            </w:rPr>
          </w:pPr>
          <w:r w:rsidRPr="00297E7C">
            <w:rPr>
              <w:rFonts w:ascii="Times New Roman" w:hAnsi="Times New Roman" w:cs="Times New Roman"/>
              <w:sz w:val="24"/>
              <w:szCs w:val="24"/>
            </w:rPr>
            <w:fldChar w:fldCharType="begin"/>
          </w:r>
          <w:r w:rsidRPr="00297E7C">
            <w:rPr>
              <w:rFonts w:ascii="Times New Roman" w:hAnsi="Times New Roman" w:cs="Times New Roman"/>
              <w:sz w:val="24"/>
              <w:szCs w:val="24"/>
            </w:rPr>
            <w:instrText xml:space="preserve"> TOC \o "1-3" \h \z \u </w:instrText>
          </w:r>
          <w:r w:rsidRPr="00297E7C">
            <w:rPr>
              <w:rFonts w:ascii="Times New Roman" w:hAnsi="Times New Roman" w:cs="Times New Roman"/>
              <w:sz w:val="24"/>
              <w:szCs w:val="24"/>
            </w:rPr>
            <w:fldChar w:fldCharType="separate"/>
          </w:r>
          <w:hyperlink w:anchor="_Toc124787835" w:history="1">
            <w:r w:rsidRPr="00297E7C">
              <w:rPr>
                <w:rStyle w:val="ab"/>
                <w:rFonts w:ascii="Times New Roman" w:eastAsia="OfficinaSansBookC" w:hAnsi="Times New Roman" w:cs="Times New Roman"/>
                <w:noProof/>
                <w:sz w:val="24"/>
                <w:szCs w:val="24"/>
              </w:rPr>
              <w:t>1. Общая характеристика рабочей программы общеобразовательной дисциплины «Иностранный язык</w:t>
            </w:r>
            <w:r w:rsidR="00297E7C">
              <w:rPr>
                <w:rStyle w:val="ab"/>
                <w:rFonts w:ascii="Times New Roman" w:eastAsia="OfficinaSansBookC" w:hAnsi="Times New Roman" w:cs="Times New Roman"/>
                <w:noProof/>
                <w:sz w:val="24"/>
                <w:szCs w:val="24"/>
              </w:rPr>
              <w:t xml:space="preserve"> (английский</w:t>
            </w:r>
            <w:r w:rsidR="009A5897">
              <w:rPr>
                <w:rStyle w:val="ab"/>
                <w:rFonts w:ascii="Times New Roman" w:eastAsia="OfficinaSansBookC" w:hAnsi="Times New Roman" w:cs="Times New Roman"/>
                <w:noProof/>
                <w:sz w:val="24"/>
                <w:szCs w:val="24"/>
              </w:rPr>
              <w:t>, немецкий</w:t>
            </w:r>
            <w:r w:rsidR="00297E7C">
              <w:rPr>
                <w:rStyle w:val="ab"/>
                <w:rFonts w:ascii="Times New Roman" w:eastAsia="OfficinaSansBookC" w:hAnsi="Times New Roman" w:cs="Times New Roman"/>
                <w:noProof/>
                <w:sz w:val="24"/>
                <w:szCs w:val="24"/>
              </w:rPr>
              <w:t>)</w:t>
            </w:r>
            <w:r w:rsidRPr="00297E7C">
              <w:rPr>
                <w:rStyle w:val="ab"/>
                <w:rFonts w:ascii="Times New Roman" w:eastAsia="OfficinaSansBookC" w:hAnsi="Times New Roman" w:cs="Times New Roman"/>
                <w:noProof/>
                <w:sz w:val="24"/>
                <w:szCs w:val="24"/>
              </w:rPr>
              <w:t>»</w:t>
            </w:r>
            <w:r w:rsidRPr="00297E7C">
              <w:rPr>
                <w:rFonts w:ascii="Times New Roman" w:hAnsi="Times New Roman" w:cs="Times New Roman"/>
                <w:noProof/>
                <w:webHidden/>
                <w:sz w:val="24"/>
                <w:szCs w:val="24"/>
              </w:rPr>
              <w:tab/>
            </w:r>
            <w:r w:rsidRPr="00297E7C">
              <w:rPr>
                <w:rFonts w:ascii="Times New Roman" w:hAnsi="Times New Roman" w:cs="Times New Roman"/>
                <w:noProof/>
                <w:webHidden/>
                <w:sz w:val="24"/>
                <w:szCs w:val="24"/>
              </w:rPr>
              <w:fldChar w:fldCharType="begin"/>
            </w:r>
            <w:r w:rsidRPr="00297E7C">
              <w:rPr>
                <w:rFonts w:ascii="Times New Roman" w:hAnsi="Times New Roman" w:cs="Times New Roman"/>
                <w:noProof/>
                <w:webHidden/>
                <w:sz w:val="24"/>
                <w:szCs w:val="24"/>
              </w:rPr>
              <w:instrText xml:space="preserve"> PAGEREF _Toc124787835 \h </w:instrText>
            </w:r>
            <w:r w:rsidRPr="00297E7C">
              <w:rPr>
                <w:rFonts w:ascii="Times New Roman" w:hAnsi="Times New Roman" w:cs="Times New Roman"/>
                <w:noProof/>
                <w:webHidden/>
                <w:sz w:val="24"/>
                <w:szCs w:val="24"/>
              </w:rPr>
            </w:r>
            <w:r w:rsidRPr="00297E7C">
              <w:rPr>
                <w:rFonts w:ascii="Times New Roman" w:hAnsi="Times New Roman" w:cs="Times New Roman"/>
                <w:noProof/>
                <w:webHidden/>
                <w:sz w:val="24"/>
                <w:szCs w:val="24"/>
              </w:rPr>
              <w:fldChar w:fldCharType="separate"/>
            </w:r>
            <w:r w:rsidR="00F560D3">
              <w:rPr>
                <w:rFonts w:ascii="Times New Roman" w:hAnsi="Times New Roman" w:cs="Times New Roman"/>
                <w:noProof/>
                <w:webHidden/>
                <w:sz w:val="24"/>
                <w:szCs w:val="24"/>
              </w:rPr>
              <w:t>4</w:t>
            </w:r>
            <w:r w:rsidRPr="00297E7C">
              <w:rPr>
                <w:rFonts w:ascii="Times New Roman" w:hAnsi="Times New Roman" w:cs="Times New Roman"/>
                <w:noProof/>
                <w:webHidden/>
                <w:sz w:val="24"/>
                <w:szCs w:val="24"/>
              </w:rPr>
              <w:fldChar w:fldCharType="end"/>
            </w:r>
          </w:hyperlink>
        </w:p>
        <w:p w14:paraId="7D027609" w14:textId="36A3AA8A" w:rsidR="00051307" w:rsidRPr="00297E7C" w:rsidRDefault="009B55CF" w:rsidP="00297E7C">
          <w:pPr>
            <w:pStyle w:val="13"/>
            <w:tabs>
              <w:tab w:val="right" w:leader="dot" w:pos="9345"/>
            </w:tabs>
            <w:spacing w:after="0" w:line="240" w:lineRule="auto"/>
            <w:rPr>
              <w:rFonts w:ascii="Times New Roman" w:hAnsi="Times New Roman" w:cs="Times New Roman"/>
              <w:noProof/>
              <w:sz w:val="24"/>
              <w:szCs w:val="24"/>
              <w:lang w:eastAsia="ru-RU"/>
            </w:rPr>
          </w:pPr>
          <w:hyperlink w:anchor="_Toc124787836" w:history="1">
            <w:r w:rsidR="00051307" w:rsidRPr="00297E7C">
              <w:rPr>
                <w:rStyle w:val="ab"/>
                <w:rFonts w:ascii="Times New Roman" w:eastAsia="OfficinaSansBookC" w:hAnsi="Times New Roman" w:cs="Times New Roman"/>
                <w:noProof/>
                <w:sz w:val="24"/>
                <w:szCs w:val="24"/>
              </w:rPr>
              <w:t>2. Структура и содержание общеобразовательной дисциплины</w:t>
            </w:r>
            <w:r w:rsidR="00051307" w:rsidRPr="00297E7C">
              <w:rPr>
                <w:rFonts w:ascii="Times New Roman" w:hAnsi="Times New Roman" w:cs="Times New Roman"/>
                <w:noProof/>
                <w:webHidden/>
                <w:sz w:val="24"/>
                <w:szCs w:val="24"/>
              </w:rPr>
              <w:tab/>
            </w:r>
            <w:r w:rsidR="00051307" w:rsidRPr="00297E7C">
              <w:rPr>
                <w:rFonts w:ascii="Times New Roman" w:hAnsi="Times New Roman" w:cs="Times New Roman"/>
                <w:noProof/>
                <w:webHidden/>
                <w:sz w:val="24"/>
                <w:szCs w:val="24"/>
              </w:rPr>
              <w:fldChar w:fldCharType="begin"/>
            </w:r>
            <w:r w:rsidR="00051307" w:rsidRPr="00297E7C">
              <w:rPr>
                <w:rFonts w:ascii="Times New Roman" w:hAnsi="Times New Roman" w:cs="Times New Roman"/>
                <w:noProof/>
                <w:webHidden/>
                <w:sz w:val="24"/>
                <w:szCs w:val="24"/>
              </w:rPr>
              <w:instrText xml:space="preserve"> PAGEREF _Toc124787836 \h </w:instrText>
            </w:r>
            <w:r w:rsidR="00051307" w:rsidRPr="00297E7C">
              <w:rPr>
                <w:rFonts w:ascii="Times New Roman" w:hAnsi="Times New Roman" w:cs="Times New Roman"/>
                <w:noProof/>
                <w:webHidden/>
                <w:sz w:val="24"/>
                <w:szCs w:val="24"/>
              </w:rPr>
            </w:r>
            <w:r w:rsidR="00051307" w:rsidRPr="00297E7C">
              <w:rPr>
                <w:rFonts w:ascii="Times New Roman" w:hAnsi="Times New Roman" w:cs="Times New Roman"/>
                <w:noProof/>
                <w:webHidden/>
                <w:sz w:val="24"/>
                <w:szCs w:val="24"/>
              </w:rPr>
              <w:fldChar w:fldCharType="separate"/>
            </w:r>
            <w:r w:rsidR="00F560D3">
              <w:rPr>
                <w:rFonts w:ascii="Times New Roman" w:hAnsi="Times New Roman" w:cs="Times New Roman"/>
                <w:noProof/>
                <w:webHidden/>
                <w:sz w:val="24"/>
                <w:szCs w:val="24"/>
              </w:rPr>
              <w:t>17</w:t>
            </w:r>
            <w:r w:rsidR="00051307" w:rsidRPr="00297E7C">
              <w:rPr>
                <w:rFonts w:ascii="Times New Roman" w:hAnsi="Times New Roman" w:cs="Times New Roman"/>
                <w:noProof/>
                <w:webHidden/>
                <w:sz w:val="24"/>
                <w:szCs w:val="24"/>
              </w:rPr>
              <w:fldChar w:fldCharType="end"/>
            </w:r>
          </w:hyperlink>
          <w:r w:rsidR="005B707A">
            <w:rPr>
              <w:rFonts w:ascii="Times New Roman" w:hAnsi="Times New Roman" w:cs="Times New Roman"/>
              <w:noProof/>
              <w:sz w:val="24"/>
              <w:szCs w:val="24"/>
            </w:rPr>
            <w:t>7</w:t>
          </w:r>
        </w:p>
        <w:p w14:paraId="62772689" w14:textId="00DCED99" w:rsidR="00051307" w:rsidRPr="00297E7C" w:rsidRDefault="009B55CF" w:rsidP="00297E7C">
          <w:pPr>
            <w:pStyle w:val="13"/>
            <w:tabs>
              <w:tab w:val="right" w:leader="dot" w:pos="9345"/>
            </w:tabs>
            <w:spacing w:after="0" w:line="240" w:lineRule="auto"/>
            <w:rPr>
              <w:rFonts w:ascii="Times New Roman" w:hAnsi="Times New Roman" w:cs="Times New Roman"/>
              <w:noProof/>
              <w:sz w:val="24"/>
              <w:szCs w:val="24"/>
              <w:lang w:eastAsia="ru-RU"/>
            </w:rPr>
          </w:pPr>
          <w:hyperlink w:anchor="_Toc124787837" w:history="1">
            <w:r w:rsidR="00051307" w:rsidRPr="00297E7C">
              <w:rPr>
                <w:rStyle w:val="ab"/>
                <w:rFonts w:ascii="Times New Roman" w:eastAsia="OfficinaSansBookC" w:hAnsi="Times New Roman" w:cs="Times New Roman"/>
                <w:noProof/>
                <w:sz w:val="24"/>
                <w:szCs w:val="24"/>
              </w:rPr>
              <w:t>3. Условия реализации программы общеобразовательной дисциплины</w:t>
            </w:r>
            <w:r w:rsidR="00051307" w:rsidRPr="00297E7C">
              <w:rPr>
                <w:rFonts w:ascii="Times New Roman" w:hAnsi="Times New Roman" w:cs="Times New Roman"/>
                <w:noProof/>
                <w:webHidden/>
                <w:sz w:val="24"/>
                <w:szCs w:val="24"/>
              </w:rPr>
              <w:tab/>
            </w:r>
            <w:r w:rsidR="00051307" w:rsidRPr="00297E7C">
              <w:rPr>
                <w:rFonts w:ascii="Times New Roman" w:hAnsi="Times New Roman" w:cs="Times New Roman"/>
                <w:noProof/>
                <w:webHidden/>
                <w:sz w:val="24"/>
                <w:szCs w:val="24"/>
              </w:rPr>
              <w:fldChar w:fldCharType="begin"/>
            </w:r>
            <w:r w:rsidR="00051307" w:rsidRPr="00297E7C">
              <w:rPr>
                <w:rFonts w:ascii="Times New Roman" w:hAnsi="Times New Roman" w:cs="Times New Roman"/>
                <w:noProof/>
                <w:webHidden/>
                <w:sz w:val="24"/>
                <w:szCs w:val="24"/>
              </w:rPr>
              <w:instrText xml:space="preserve"> PAGEREF _Toc124787837 \h </w:instrText>
            </w:r>
            <w:r w:rsidR="00051307" w:rsidRPr="00297E7C">
              <w:rPr>
                <w:rFonts w:ascii="Times New Roman" w:hAnsi="Times New Roman" w:cs="Times New Roman"/>
                <w:noProof/>
                <w:webHidden/>
                <w:sz w:val="24"/>
                <w:szCs w:val="24"/>
              </w:rPr>
            </w:r>
            <w:r w:rsidR="00051307" w:rsidRPr="00297E7C">
              <w:rPr>
                <w:rFonts w:ascii="Times New Roman" w:hAnsi="Times New Roman" w:cs="Times New Roman"/>
                <w:noProof/>
                <w:webHidden/>
                <w:sz w:val="24"/>
                <w:szCs w:val="24"/>
              </w:rPr>
              <w:fldChar w:fldCharType="separate"/>
            </w:r>
            <w:r w:rsidR="00F560D3">
              <w:rPr>
                <w:rFonts w:ascii="Times New Roman" w:hAnsi="Times New Roman" w:cs="Times New Roman"/>
                <w:noProof/>
                <w:webHidden/>
                <w:sz w:val="24"/>
                <w:szCs w:val="24"/>
              </w:rPr>
              <w:t>26</w:t>
            </w:r>
            <w:r w:rsidR="00051307" w:rsidRPr="00297E7C">
              <w:rPr>
                <w:rFonts w:ascii="Times New Roman" w:hAnsi="Times New Roman" w:cs="Times New Roman"/>
                <w:noProof/>
                <w:webHidden/>
                <w:sz w:val="24"/>
                <w:szCs w:val="24"/>
              </w:rPr>
              <w:fldChar w:fldCharType="end"/>
            </w:r>
          </w:hyperlink>
          <w:r w:rsidR="005B707A">
            <w:rPr>
              <w:rFonts w:ascii="Times New Roman" w:hAnsi="Times New Roman" w:cs="Times New Roman"/>
              <w:noProof/>
              <w:sz w:val="24"/>
              <w:szCs w:val="24"/>
            </w:rPr>
            <w:t>6</w:t>
          </w:r>
        </w:p>
        <w:p w14:paraId="100E4BEF" w14:textId="5E668B53" w:rsidR="00051307" w:rsidRPr="00297E7C" w:rsidRDefault="009B55CF" w:rsidP="00297E7C">
          <w:pPr>
            <w:pStyle w:val="13"/>
            <w:tabs>
              <w:tab w:val="right" w:leader="dot" w:pos="9345"/>
            </w:tabs>
            <w:spacing w:after="0" w:line="240" w:lineRule="auto"/>
            <w:rPr>
              <w:rFonts w:ascii="Times New Roman" w:hAnsi="Times New Roman" w:cs="Times New Roman"/>
              <w:noProof/>
              <w:sz w:val="24"/>
              <w:szCs w:val="24"/>
              <w:lang w:eastAsia="ru-RU"/>
            </w:rPr>
          </w:pPr>
          <w:hyperlink w:anchor="_Toc124787838" w:history="1">
            <w:r w:rsidR="00051307" w:rsidRPr="00297E7C">
              <w:rPr>
                <w:rStyle w:val="ab"/>
                <w:rFonts w:ascii="Times New Roman" w:eastAsia="OfficinaSansBookC" w:hAnsi="Times New Roman" w:cs="Times New Roman"/>
                <w:noProof/>
                <w:sz w:val="24"/>
                <w:szCs w:val="24"/>
              </w:rPr>
              <w:t>4. Контроль и оценка результатов освоения общеобразовательной дисциплины</w:t>
            </w:r>
            <w:r w:rsidR="00051307" w:rsidRPr="00297E7C">
              <w:rPr>
                <w:rFonts w:ascii="Times New Roman" w:hAnsi="Times New Roman" w:cs="Times New Roman"/>
                <w:noProof/>
                <w:webHidden/>
                <w:sz w:val="24"/>
                <w:szCs w:val="24"/>
              </w:rPr>
              <w:tab/>
            </w:r>
            <w:r w:rsidR="00051307" w:rsidRPr="00297E7C">
              <w:rPr>
                <w:rFonts w:ascii="Times New Roman" w:hAnsi="Times New Roman" w:cs="Times New Roman"/>
                <w:noProof/>
                <w:webHidden/>
                <w:sz w:val="24"/>
                <w:szCs w:val="24"/>
              </w:rPr>
              <w:fldChar w:fldCharType="begin"/>
            </w:r>
            <w:r w:rsidR="00051307" w:rsidRPr="00297E7C">
              <w:rPr>
                <w:rFonts w:ascii="Times New Roman" w:hAnsi="Times New Roman" w:cs="Times New Roman"/>
                <w:noProof/>
                <w:webHidden/>
                <w:sz w:val="24"/>
                <w:szCs w:val="24"/>
              </w:rPr>
              <w:instrText xml:space="preserve"> PAGEREF _Toc124787838 \h </w:instrText>
            </w:r>
            <w:r w:rsidR="00051307" w:rsidRPr="00297E7C">
              <w:rPr>
                <w:rFonts w:ascii="Times New Roman" w:hAnsi="Times New Roman" w:cs="Times New Roman"/>
                <w:noProof/>
                <w:webHidden/>
                <w:sz w:val="24"/>
                <w:szCs w:val="24"/>
              </w:rPr>
            </w:r>
            <w:r w:rsidR="00051307" w:rsidRPr="00297E7C">
              <w:rPr>
                <w:rFonts w:ascii="Times New Roman" w:hAnsi="Times New Roman" w:cs="Times New Roman"/>
                <w:noProof/>
                <w:webHidden/>
                <w:sz w:val="24"/>
                <w:szCs w:val="24"/>
              </w:rPr>
              <w:fldChar w:fldCharType="separate"/>
            </w:r>
            <w:r w:rsidR="00F560D3">
              <w:rPr>
                <w:rFonts w:ascii="Times New Roman" w:hAnsi="Times New Roman" w:cs="Times New Roman"/>
                <w:noProof/>
                <w:webHidden/>
                <w:sz w:val="24"/>
                <w:szCs w:val="24"/>
              </w:rPr>
              <w:t>28</w:t>
            </w:r>
            <w:r w:rsidR="00051307" w:rsidRPr="00297E7C">
              <w:rPr>
                <w:rFonts w:ascii="Times New Roman" w:hAnsi="Times New Roman" w:cs="Times New Roman"/>
                <w:noProof/>
                <w:webHidden/>
                <w:sz w:val="24"/>
                <w:szCs w:val="24"/>
              </w:rPr>
              <w:fldChar w:fldCharType="end"/>
            </w:r>
          </w:hyperlink>
          <w:r w:rsidR="005B707A">
            <w:rPr>
              <w:rFonts w:ascii="Times New Roman" w:hAnsi="Times New Roman" w:cs="Times New Roman"/>
              <w:noProof/>
              <w:sz w:val="24"/>
              <w:szCs w:val="24"/>
            </w:rPr>
            <w:t>28</w:t>
          </w:r>
        </w:p>
        <w:p w14:paraId="302EBCBD" w14:textId="4CC60006" w:rsidR="00051307" w:rsidRPr="00297E7C" w:rsidRDefault="00051307" w:rsidP="00297E7C">
          <w:pPr>
            <w:spacing w:after="0" w:line="240" w:lineRule="auto"/>
            <w:rPr>
              <w:rFonts w:ascii="Times New Roman" w:hAnsi="Times New Roman" w:cs="Times New Roman"/>
              <w:sz w:val="24"/>
              <w:szCs w:val="24"/>
            </w:rPr>
          </w:pPr>
          <w:r w:rsidRPr="00297E7C">
            <w:rPr>
              <w:rFonts w:ascii="Times New Roman" w:hAnsi="Times New Roman" w:cs="Times New Roman"/>
              <w:sz w:val="24"/>
              <w:szCs w:val="24"/>
            </w:rPr>
            <w:fldChar w:fldCharType="end"/>
          </w:r>
        </w:p>
      </w:sdtContent>
    </w:sdt>
    <w:p w14:paraId="15F4D5B3" w14:textId="6CB6E2DB" w:rsidR="00051307" w:rsidRPr="00297E7C" w:rsidRDefault="00051307" w:rsidP="00297E7C">
      <w:pPr>
        <w:spacing w:after="0" w:line="240" w:lineRule="auto"/>
        <w:jc w:val="center"/>
        <w:rPr>
          <w:rFonts w:ascii="Times New Roman" w:eastAsia="OfficinaSansBookC" w:hAnsi="Times New Roman" w:cs="Times New Roman"/>
          <w:b/>
          <w:sz w:val="24"/>
          <w:szCs w:val="24"/>
        </w:rPr>
      </w:pPr>
    </w:p>
    <w:p w14:paraId="3F29D98E" w14:textId="77777777" w:rsidR="00051307" w:rsidRPr="00297E7C" w:rsidRDefault="00051307" w:rsidP="00297E7C">
      <w:pPr>
        <w:spacing w:after="0" w:line="240" w:lineRule="auto"/>
        <w:jc w:val="center"/>
        <w:rPr>
          <w:rFonts w:ascii="Times New Roman" w:eastAsia="OfficinaSansBookC" w:hAnsi="Times New Roman" w:cs="Times New Roman"/>
          <w:b/>
          <w:sz w:val="24"/>
          <w:szCs w:val="24"/>
        </w:rPr>
      </w:pPr>
    </w:p>
    <w:p w14:paraId="1B2833AF" w14:textId="77777777" w:rsidR="00AC1CC5" w:rsidRPr="00297E7C" w:rsidRDefault="00722423" w:rsidP="00297E7C">
      <w:pPr>
        <w:spacing w:after="0" w:line="240" w:lineRule="auto"/>
        <w:rPr>
          <w:rFonts w:ascii="Times New Roman" w:eastAsia="OfficinaSansBookC" w:hAnsi="Times New Roman" w:cs="Times New Roman"/>
          <w:b/>
          <w:i/>
          <w:sz w:val="24"/>
          <w:szCs w:val="24"/>
        </w:rPr>
      </w:pPr>
      <w:r w:rsidRPr="00297E7C">
        <w:rPr>
          <w:rFonts w:ascii="Times New Roman" w:hAnsi="Times New Roman" w:cs="Times New Roman"/>
          <w:sz w:val="24"/>
          <w:szCs w:val="24"/>
        </w:rPr>
        <w:br w:type="page"/>
      </w:r>
    </w:p>
    <w:p w14:paraId="70537D57" w14:textId="58F89CDD" w:rsidR="00AC1CC5" w:rsidRPr="00297E7C" w:rsidRDefault="00722423" w:rsidP="00297E7C">
      <w:pPr>
        <w:pStyle w:val="1"/>
        <w:spacing w:before="0" w:line="240" w:lineRule="auto"/>
        <w:jc w:val="center"/>
        <w:rPr>
          <w:rFonts w:ascii="Times New Roman" w:eastAsia="OfficinaSansBookC" w:hAnsi="Times New Roman" w:cs="Times New Roman"/>
          <w:b/>
          <w:bCs/>
          <w:color w:val="auto"/>
          <w:sz w:val="24"/>
          <w:szCs w:val="24"/>
        </w:rPr>
      </w:pPr>
      <w:bookmarkStart w:id="24" w:name="_Toc124787835"/>
      <w:bookmarkStart w:id="25" w:name="_Hlk114058914"/>
      <w:r w:rsidRPr="00297E7C">
        <w:rPr>
          <w:rFonts w:ascii="Times New Roman" w:eastAsia="OfficinaSansBookC" w:hAnsi="Times New Roman" w:cs="Times New Roman"/>
          <w:b/>
          <w:bCs/>
          <w:color w:val="auto"/>
          <w:sz w:val="24"/>
          <w:szCs w:val="24"/>
        </w:rPr>
        <w:lastRenderedPageBreak/>
        <w:t xml:space="preserve">1. </w:t>
      </w:r>
      <w:r w:rsidR="00AD5924" w:rsidRPr="00297E7C">
        <w:rPr>
          <w:rFonts w:ascii="Times New Roman" w:eastAsia="OfficinaSansBookC" w:hAnsi="Times New Roman" w:cs="Times New Roman"/>
          <w:b/>
          <w:bCs/>
          <w:color w:val="auto"/>
          <w:sz w:val="24"/>
          <w:szCs w:val="24"/>
        </w:rPr>
        <w:t xml:space="preserve">Общая характеристика рабочей программы общеобразовательной дисциплины </w:t>
      </w:r>
      <w:r w:rsidR="00DC70DB" w:rsidRPr="00297E7C">
        <w:rPr>
          <w:rFonts w:ascii="Times New Roman" w:eastAsia="OfficinaSansBookC" w:hAnsi="Times New Roman" w:cs="Times New Roman"/>
          <w:b/>
          <w:bCs/>
          <w:color w:val="auto"/>
          <w:sz w:val="24"/>
          <w:szCs w:val="24"/>
        </w:rPr>
        <w:t>«</w:t>
      </w:r>
      <w:r w:rsidR="00AD5924" w:rsidRPr="00297E7C">
        <w:rPr>
          <w:rFonts w:ascii="Times New Roman" w:eastAsia="OfficinaSansBookC" w:hAnsi="Times New Roman" w:cs="Times New Roman"/>
          <w:b/>
          <w:bCs/>
          <w:color w:val="auto"/>
          <w:sz w:val="24"/>
          <w:szCs w:val="24"/>
        </w:rPr>
        <w:t>Иностранный язык</w:t>
      </w:r>
      <w:r w:rsidR="009A5897">
        <w:rPr>
          <w:rFonts w:ascii="Times New Roman" w:eastAsia="OfficinaSansBookC" w:hAnsi="Times New Roman" w:cs="Times New Roman"/>
          <w:b/>
          <w:bCs/>
          <w:color w:val="auto"/>
          <w:sz w:val="24"/>
          <w:szCs w:val="24"/>
        </w:rPr>
        <w:t xml:space="preserve"> (английский, немецкий)</w:t>
      </w:r>
      <w:r w:rsidR="00DC70DB" w:rsidRPr="00297E7C">
        <w:rPr>
          <w:rFonts w:ascii="Times New Roman" w:eastAsia="OfficinaSansBookC" w:hAnsi="Times New Roman" w:cs="Times New Roman"/>
          <w:b/>
          <w:bCs/>
          <w:color w:val="auto"/>
          <w:sz w:val="24"/>
          <w:szCs w:val="24"/>
        </w:rPr>
        <w:t>»</w:t>
      </w:r>
      <w:bookmarkEnd w:id="24"/>
    </w:p>
    <w:p w14:paraId="4DFC585C" w14:textId="77777777" w:rsidR="00AC1CC5" w:rsidRPr="00297E7C" w:rsidRDefault="00AC1CC5"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OfficinaSansBookC" w:hAnsi="Times New Roman" w:cs="Times New Roman"/>
          <w:sz w:val="24"/>
          <w:szCs w:val="24"/>
        </w:rPr>
      </w:pPr>
    </w:p>
    <w:p w14:paraId="64D68EAC" w14:textId="77777777" w:rsidR="00AC1CC5" w:rsidRPr="00297E7C" w:rsidRDefault="00722423"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bookmarkStart w:id="26" w:name="_Hlk113629083"/>
      <w:bookmarkStart w:id="27" w:name="_Hlk113633141"/>
      <w:r w:rsidRPr="00297E7C">
        <w:rPr>
          <w:rFonts w:ascii="Times New Roman" w:eastAsia="OfficinaSansBookC" w:hAnsi="Times New Roman" w:cs="Times New Roman"/>
          <w:b/>
          <w:sz w:val="24"/>
          <w:szCs w:val="24"/>
        </w:rPr>
        <w:t xml:space="preserve">1.1. Место дисциплины в структуре основной образовательной программы: </w:t>
      </w:r>
      <w:r w:rsidRPr="00297E7C">
        <w:rPr>
          <w:rFonts w:ascii="Times New Roman" w:eastAsia="OfficinaSansBookC" w:hAnsi="Times New Roman" w:cs="Times New Roman"/>
          <w:sz w:val="24"/>
          <w:szCs w:val="24"/>
        </w:rPr>
        <w:tab/>
      </w:r>
    </w:p>
    <w:p w14:paraId="2DEE5381" w14:textId="642036DB" w:rsidR="00E8188F" w:rsidRPr="00297E7C" w:rsidRDefault="00E8188F" w:rsidP="00297E7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bookmarkStart w:id="28" w:name="_Hlk113629024"/>
      <w:bookmarkEnd w:id="26"/>
      <w:r w:rsidRPr="00297E7C">
        <w:rPr>
          <w:rFonts w:ascii="Times New Roman" w:eastAsia="Times New Roman" w:hAnsi="Times New Roman" w:cs="Times New Roman"/>
          <w:sz w:val="24"/>
          <w:szCs w:val="24"/>
          <w:lang w:eastAsia="ru-RU"/>
        </w:rPr>
        <w:t>Общеобразовательная дисциплина «Иностранный язык</w:t>
      </w:r>
      <w:r w:rsidR="009A5897">
        <w:rPr>
          <w:rFonts w:ascii="Times New Roman" w:eastAsia="Times New Roman" w:hAnsi="Times New Roman" w:cs="Times New Roman"/>
          <w:sz w:val="24"/>
          <w:szCs w:val="24"/>
          <w:lang w:eastAsia="ru-RU"/>
        </w:rPr>
        <w:t xml:space="preserve"> (английский, немецкий)</w:t>
      </w:r>
      <w:r w:rsidRPr="00297E7C">
        <w:rPr>
          <w:rFonts w:ascii="Times New Roman" w:eastAsia="Times New Roman" w:hAnsi="Times New Roman" w:cs="Times New Roman"/>
          <w:sz w:val="24"/>
          <w:szCs w:val="24"/>
          <w:lang w:eastAsia="ru-RU"/>
        </w:rPr>
        <w:t xml:space="preserve">» является обязательной частью общеобразовательного цикла образовательной программы в соответствии с ФГОС по </w:t>
      </w:r>
      <w:r w:rsidR="00297E7C" w:rsidRPr="00297E7C">
        <w:rPr>
          <w:rFonts w:ascii="Times New Roman" w:eastAsia="Times New Roman" w:hAnsi="Times New Roman" w:cs="Times New Roman"/>
          <w:sz w:val="24"/>
          <w:szCs w:val="24"/>
          <w:lang w:eastAsia="ru-RU"/>
        </w:rPr>
        <w:t>специальности 43.02.16 Туризм и гостеприимство</w:t>
      </w:r>
      <w:r w:rsidRPr="00297E7C">
        <w:rPr>
          <w:rFonts w:ascii="Times New Roman" w:eastAsia="Times New Roman" w:hAnsi="Times New Roman" w:cs="Times New Roman"/>
          <w:sz w:val="24"/>
          <w:szCs w:val="24"/>
          <w:lang w:eastAsia="ru-RU"/>
        </w:rPr>
        <w:t xml:space="preserve">. </w:t>
      </w:r>
    </w:p>
    <w:bookmarkEnd w:id="27"/>
    <w:bookmarkEnd w:id="28"/>
    <w:p w14:paraId="3ABC6DD9" w14:textId="287B3BF8" w:rsidR="00AC1CC5" w:rsidRPr="00297E7C" w:rsidRDefault="00722423" w:rsidP="00297E7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ab/>
      </w:r>
    </w:p>
    <w:p w14:paraId="69CEF9D7" w14:textId="3A7A78F0" w:rsidR="00AC1CC5" w:rsidRPr="00297E7C" w:rsidRDefault="00722423" w:rsidP="00297E7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r w:rsidRPr="00297E7C">
        <w:rPr>
          <w:rFonts w:ascii="Times New Roman" w:eastAsia="OfficinaSansBookC" w:hAnsi="Times New Roman" w:cs="Times New Roman"/>
          <w:b/>
          <w:sz w:val="24"/>
          <w:szCs w:val="24"/>
        </w:rPr>
        <w:t xml:space="preserve">1.2. </w:t>
      </w:r>
      <w:bookmarkStart w:id="29" w:name="_Hlk113359429"/>
      <w:r w:rsidR="005D0AFF" w:rsidRPr="00297E7C">
        <w:rPr>
          <w:rFonts w:ascii="Times New Roman" w:eastAsia="Times New Roman" w:hAnsi="Times New Roman" w:cs="Times New Roman"/>
          <w:b/>
          <w:sz w:val="24"/>
          <w:szCs w:val="24"/>
          <w:lang w:eastAsia="ru-RU"/>
        </w:rPr>
        <w:t xml:space="preserve">Цели </w:t>
      </w:r>
      <w:bookmarkEnd w:id="29"/>
      <w:r w:rsidR="005D0AFF" w:rsidRPr="00297E7C">
        <w:rPr>
          <w:rFonts w:ascii="Times New Roman" w:eastAsia="Times New Roman" w:hAnsi="Times New Roman" w:cs="Times New Roman"/>
          <w:b/>
          <w:sz w:val="24"/>
          <w:szCs w:val="24"/>
          <w:lang w:eastAsia="ru-RU"/>
        </w:rPr>
        <w:t>и планируемые результаты освоения дисциплины:</w:t>
      </w:r>
    </w:p>
    <w:p w14:paraId="3AAA8C9C" w14:textId="3BE10846" w:rsidR="00C862F2" w:rsidRPr="00297E7C" w:rsidRDefault="00C862F2" w:rsidP="00297E7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rPr>
      </w:pPr>
      <w:r w:rsidRPr="00297E7C">
        <w:rPr>
          <w:rFonts w:ascii="Times New Roman" w:eastAsia="Times New Roman" w:hAnsi="Times New Roman" w:cs="Times New Roman"/>
          <w:b/>
          <w:bCs/>
          <w:sz w:val="24"/>
          <w:szCs w:val="24"/>
        </w:rPr>
        <w:t>1.2.1. Цели дисциплины</w:t>
      </w:r>
    </w:p>
    <w:p w14:paraId="077E53FA" w14:textId="77777777" w:rsidR="005D0AFF" w:rsidRPr="00297E7C" w:rsidRDefault="005D0AFF" w:rsidP="00297E7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mallCaps/>
          <w:sz w:val="24"/>
          <w:szCs w:val="24"/>
        </w:rPr>
      </w:pPr>
    </w:p>
    <w:p w14:paraId="72F6C265" w14:textId="55B3B41D" w:rsidR="00DC70DB" w:rsidRPr="00297E7C" w:rsidRDefault="00DC70DB" w:rsidP="00297E7C">
      <w:pPr>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lang w:eastAsia="ru-RU"/>
        </w:rPr>
      </w:pPr>
      <w:bookmarkStart w:id="30" w:name="_Hlk113975704"/>
      <w:r w:rsidRPr="00297E7C">
        <w:rPr>
          <w:rFonts w:ascii="Times New Roman" w:eastAsia="Times New Roman" w:hAnsi="Times New Roman" w:cs="Times New Roman"/>
          <w:sz w:val="24"/>
          <w:szCs w:val="24"/>
          <w:lang w:eastAsia="ru-RU"/>
        </w:rPr>
        <w:t>Содержание программы общеобразовательной дисциплины «Иностранный язык</w:t>
      </w:r>
      <w:r w:rsidR="009A5897">
        <w:rPr>
          <w:rFonts w:ascii="Times New Roman" w:eastAsia="Times New Roman" w:hAnsi="Times New Roman" w:cs="Times New Roman"/>
          <w:sz w:val="24"/>
          <w:szCs w:val="24"/>
          <w:lang w:eastAsia="ru-RU"/>
        </w:rPr>
        <w:t xml:space="preserve"> (английский, немецкий)</w:t>
      </w:r>
      <w:r w:rsidRPr="00297E7C">
        <w:rPr>
          <w:rFonts w:ascii="Times New Roman" w:eastAsia="Times New Roman" w:hAnsi="Times New Roman" w:cs="Times New Roman"/>
          <w:sz w:val="24"/>
          <w:szCs w:val="24"/>
          <w:lang w:eastAsia="ru-RU"/>
        </w:rPr>
        <w:t xml:space="preserve">» направлено на достижение следующих целей: </w:t>
      </w:r>
      <w:bookmarkEnd w:id="30"/>
    </w:p>
    <w:p w14:paraId="150E43D9" w14:textId="03371394" w:rsidR="005D0AFF" w:rsidRPr="00297E7C" w:rsidRDefault="005D0AFF" w:rsidP="00297E7C">
      <w:pPr>
        <w:pStyle w:val="a9"/>
        <w:widowControl w:val="0"/>
        <w:numPr>
          <w:ilvl w:val="0"/>
          <w:numId w:val="23"/>
        </w:numPr>
        <w:pBdr>
          <w:top w:val="nil"/>
          <w:left w:val="nil"/>
          <w:bottom w:val="nil"/>
          <w:right w:val="nil"/>
          <w:between w:val="nil"/>
        </w:pBdr>
        <w:spacing w:after="0" w:line="240" w:lineRule="auto"/>
        <w:ind w:left="426" w:hanging="153"/>
        <w:jc w:val="both"/>
        <w:rPr>
          <w:rFonts w:ascii="Times New Roman" w:eastAsia="OfficinaSansBookC" w:hAnsi="Times New Roman"/>
          <w:color w:val="000000"/>
          <w:sz w:val="24"/>
          <w:szCs w:val="24"/>
        </w:rPr>
      </w:pPr>
      <w:r w:rsidRPr="00297E7C">
        <w:rPr>
          <w:rFonts w:ascii="Times New Roman" w:eastAsia="OfficinaSansBookC" w:hAnsi="Times New Roman"/>
          <w:color w:val="000000"/>
          <w:sz w:val="24"/>
          <w:szCs w:val="24"/>
        </w:rPr>
        <w:t xml:space="preserve">понимание иностранного языка как средства межличностного и профессионального общения, инструмента познания, самообразования, социализации и самореализации в </w:t>
      </w:r>
      <w:proofErr w:type="spellStart"/>
      <w:r w:rsidRPr="00297E7C">
        <w:rPr>
          <w:rFonts w:ascii="Times New Roman" w:eastAsia="OfficinaSansBookC" w:hAnsi="Times New Roman"/>
          <w:color w:val="000000"/>
          <w:sz w:val="24"/>
          <w:szCs w:val="24"/>
        </w:rPr>
        <w:t>полиязычном</w:t>
      </w:r>
      <w:proofErr w:type="spellEnd"/>
      <w:r w:rsidRPr="00297E7C">
        <w:rPr>
          <w:rFonts w:ascii="Times New Roman" w:eastAsia="OfficinaSansBookC" w:hAnsi="Times New Roman"/>
          <w:color w:val="000000"/>
          <w:sz w:val="24"/>
          <w:szCs w:val="24"/>
        </w:rPr>
        <w:t xml:space="preserve"> и поликультурном мире;</w:t>
      </w:r>
    </w:p>
    <w:p w14:paraId="5F4DA52F" w14:textId="77777777" w:rsidR="005D0AFF" w:rsidRPr="00297E7C" w:rsidRDefault="005D0AFF" w:rsidP="00297E7C">
      <w:pPr>
        <w:widowControl w:val="0"/>
        <w:numPr>
          <w:ilvl w:val="0"/>
          <w:numId w:val="23"/>
        </w:numPr>
        <w:pBdr>
          <w:top w:val="nil"/>
          <w:left w:val="nil"/>
          <w:bottom w:val="nil"/>
          <w:right w:val="nil"/>
          <w:between w:val="nil"/>
        </w:pBdr>
        <w:spacing w:after="0" w:line="240" w:lineRule="auto"/>
        <w:ind w:left="426" w:hanging="153"/>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формирование иноязычной коммуникативной компетенции в совокупности ее составляющих: речевой, языковой, социокультурной, компенсаторной и учебно-познавательной;</w:t>
      </w:r>
    </w:p>
    <w:p w14:paraId="2B1F87D7" w14:textId="45224624" w:rsidR="00AC1CC5" w:rsidRPr="00297E7C" w:rsidRDefault="005D0AFF" w:rsidP="00297E7C">
      <w:pPr>
        <w:widowControl w:val="0"/>
        <w:numPr>
          <w:ilvl w:val="0"/>
          <w:numId w:val="23"/>
        </w:numPr>
        <w:pBdr>
          <w:top w:val="nil"/>
          <w:left w:val="nil"/>
          <w:bottom w:val="nil"/>
          <w:right w:val="nil"/>
          <w:between w:val="nil"/>
        </w:pBdr>
        <w:spacing w:after="0" w:line="240" w:lineRule="auto"/>
        <w:ind w:left="426" w:hanging="153"/>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развитие национального самосознания, общечеловеческих ценностей, стремления к лучшему пониманию культуры своего народа и народов стран изучаемого языка.</w:t>
      </w:r>
    </w:p>
    <w:p w14:paraId="3A4D2933" w14:textId="77777777" w:rsidR="00C862F2" w:rsidRPr="00297E7C" w:rsidRDefault="00C862F2" w:rsidP="00297E7C">
      <w:pPr>
        <w:suppressAutoHyphens/>
        <w:spacing w:after="0" w:line="240" w:lineRule="auto"/>
        <w:jc w:val="both"/>
        <w:rPr>
          <w:rFonts w:ascii="Times New Roman" w:eastAsia="OfficinaSansBookC" w:hAnsi="Times New Roman" w:cs="Times New Roman"/>
          <w:b/>
          <w:sz w:val="24"/>
          <w:szCs w:val="24"/>
        </w:rPr>
      </w:pPr>
      <w:bookmarkStart w:id="31" w:name="_Hlk113359591"/>
    </w:p>
    <w:p w14:paraId="7432B487" w14:textId="7E345FD3" w:rsidR="00885EBB" w:rsidRPr="00297E7C" w:rsidRDefault="00885EBB" w:rsidP="00297E7C">
      <w:pPr>
        <w:suppressAutoHyphens/>
        <w:spacing w:after="0" w:line="240" w:lineRule="auto"/>
        <w:jc w:val="both"/>
        <w:rPr>
          <w:rFonts w:ascii="Times New Roman" w:eastAsia="Times New Roman" w:hAnsi="Times New Roman" w:cs="Times New Roman"/>
          <w:b/>
          <w:bCs/>
          <w:sz w:val="24"/>
          <w:szCs w:val="24"/>
        </w:rPr>
      </w:pPr>
      <w:r w:rsidRPr="00297E7C">
        <w:rPr>
          <w:rFonts w:ascii="Times New Roman" w:eastAsia="Times New Roman" w:hAnsi="Times New Roman" w:cs="Times New Roman"/>
          <w:b/>
          <w:bCs/>
          <w:sz w:val="24"/>
          <w:szCs w:val="24"/>
        </w:rPr>
        <w:t>1.2.2. Планируемые результаты освоения общеобразовательной дисциплины</w:t>
      </w:r>
      <w:r w:rsidRPr="00297E7C">
        <w:rPr>
          <w:rFonts w:ascii="Times New Roman" w:hAnsi="Times New Roman" w:cs="Times New Roman"/>
          <w:b/>
          <w:bCs/>
          <w:sz w:val="24"/>
          <w:szCs w:val="24"/>
        </w:rPr>
        <w:t xml:space="preserve"> в соответствии с ФГОС СПО и на основе ФГОС СОО</w:t>
      </w:r>
    </w:p>
    <w:p w14:paraId="7A1556B9" w14:textId="77777777" w:rsidR="002D52AC" w:rsidRPr="00297E7C" w:rsidRDefault="00885EBB" w:rsidP="00297E7C">
      <w:pPr>
        <w:suppressAutoHyphens/>
        <w:spacing w:after="0" w:line="240" w:lineRule="auto"/>
        <w:ind w:firstLine="709"/>
        <w:jc w:val="both"/>
        <w:rPr>
          <w:rFonts w:ascii="Times New Roman" w:eastAsia="Times New Roman" w:hAnsi="Times New Roman" w:cs="Times New Roman"/>
          <w:sz w:val="24"/>
          <w:szCs w:val="24"/>
          <w:lang w:eastAsia="ru-RU"/>
        </w:rPr>
      </w:pPr>
      <w:bookmarkStart w:id="32" w:name="_Hlk113618735"/>
      <w:r w:rsidRPr="00297E7C">
        <w:rPr>
          <w:rFonts w:ascii="Times New Roman" w:eastAsia="Times New Roman" w:hAnsi="Times New Roman" w:cs="Times New Roman"/>
          <w:sz w:val="24"/>
          <w:szCs w:val="24"/>
          <w:lang w:eastAsia="ru-RU"/>
        </w:rPr>
        <w:t>Особое значение дисциплина имеет при формировании и развитии ОК и ПК</w:t>
      </w:r>
      <w:bookmarkEnd w:id="25"/>
      <w:bookmarkEnd w:id="32"/>
      <w:r w:rsidR="00D262F2" w:rsidRPr="00297E7C">
        <w:rPr>
          <w:rFonts w:ascii="Times New Roman" w:eastAsia="Times New Roman" w:hAnsi="Times New Roman" w:cs="Times New Roman"/>
          <w:sz w:val="24"/>
          <w:szCs w:val="24"/>
          <w:lang w:eastAsia="ru-RU"/>
        </w:rPr>
        <w:t>.</w:t>
      </w:r>
    </w:p>
    <w:p w14:paraId="553A4345" w14:textId="77777777" w:rsidR="009744F6" w:rsidRPr="00297E7C" w:rsidRDefault="009744F6" w:rsidP="00297E7C">
      <w:pPr>
        <w:suppressAutoHyphens/>
        <w:spacing w:after="0" w:line="240" w:lineRule="auto"/>
        <w:ind w:firstLine="709"/>
        <w:jc w:val="both"/>
        <w:rPr>
          <w:rFonts w:ascii="Times New Roman" w:eastAsia="Times New Roman" w:hAnsi="Times New Roman" w:cs="Times New Roman"/>
          <w:sz w:val="24"/>
          <w:szCs w:val="24"/>
          <w:lang w:eastAsia="ru-RU"/>
        </w:rPr>
      </w:pPr>
    </w:p>
    <w:p w14:paraId="5283B7D4" w14:textId="77777777" w:rsidR="009744F6" w:rsidRPr="00297E7C" w:rsidRDefault="009744F6" w:rsidP="00297E7C">
      <w:pPr>
        <w:suppressAutoHyphens/>
        <w:spacing w:after="0" w:line="240" w:lineRule="auto"/>
        <w:ind w:firstLine="709"/>
        <w:jc w:val="both"/>
        <w:rPr>
          <w:rFonts w:ascii="Times New Roman" w:eastAsia="Times New Roman" w:hAnsi="Times New Roman" w:cs="Times New Roman"/>
          <w:sz w:val="24"/>
          <w:szCs w:val="24"/>
          <w:lang w:eastAsia="ru-RU"/>
        </w:rPr>
      </w:pPr>
    </w:p>
    <w:p w14:paraId="38209176" w14:textId="77777777" w:rsidR="009744F6" w:rsidRPr="00297E7C" w:rsidRDefault="009744F6" w:rsidP="00297E7C">
      <w:pPr>
        <w:spacing w:after="0" w:line="240" w:lineRule="auto"/>
        <w:rPr>
          <w:rFonts w:ascii="Times New Roman" w:eastAsia="Times New Roman" w:hAnsi="Times New Roman" w:cs="Times New Roman"/>
          <w:sz w:val="24"/>
          <w:szCs w:val="24"/>
          <w:lang w:eastAsia="ru-RU"/>
        </w:rPr>
      </w:pPr>
      <w:r w:rsidRPr="00297E7C">
        <w:rPr>
          <w:rFonts w:ascii="Times New Roman" w:eastAsia="Times New Roman" w:hAnsi="Times New Roman" w:cs="Times New Roman"/>
          <w:sz w:val="24"/>
          <w:szCs w:val="24"/>
          <w:lang w:eastAsia="ru-RU"/>
        </w:rPr>
        <w:br w:type="page"/>
      </w:r>
    </w:p>
    <w:p w14:paraId="52543293" w14:textId="77777777" w:rsidR="009744F6" w:rsidRPr="00297E7C" w:rsidRDefault="009744F6" w:rsidP="00297E7C">
      <w:pPr>
        <w:spacing w:after="0" w:line="240" w:lineRule="auto"/>
        <w:jc w:val="center"/>
        <w:rPr>
          <w:rFonts w:ascii="Times New Roman" w:hAnsi="Times New Roman" w:cs="Times New Roman"/>
          <w:b/>
          <w:iCs/>
          <w:sz w:val="24"/>
          <w:szCs w:val="24"/>
        </w:rPr>
        <w:sectPr w:rsidR="009744F6" w:rsidRPr="00297E7C" w:rsidSect="00297E7C">
          <w:footerReference w:type="default" r:id="rId10"/>
          <w:footerReference w:type="first" r:id="rId11"/>
          <w:pgSz w:w="11906" w:h="16838"/>
          <w:pgMar w:top="1134" w:right="850" w:bottom="284" w:left="1276" w:header="708" w:footer="708" w:gutter="0"/>
          <w:pgNumType w:start="1"/>
          <w:cols w:space="720"/>
          <w:titlePg/>
          <w:docGrid w:linePitch="299"/>
        </w:sectPr>
      </w:pPr>
    </w:p>
    <w:tbl>
      <w:tblPr>
        <w:tblW w:w="153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4961"/>
        <w:gridCol w:w="7938"/>
      </w:tblGrid>
      <w:tr w:rsidR="009744F6" w:rsidRPr="00297E7C" w14:paraId="24D9BD07" w14:textId="77777777" w:rsidTr="009A5897">
        <w:trPr>
          <w:cantSplit/>
          <w:trHeight w:val="845"/>
          <w:jc w:val="center"/>
        </w:trPr>
        <w:tc>
          <w:tcPr>
            <w:tcW w:w="2405" w:type="dxa"/>
            <w:vMerge w:val="restart"/>
            <w:vAlign w:val="center"/>
          </w:tcPr>
          <w:p w14:paraId="547940A5" w14:textId="728E25FC" w:rsidR="009744F6" w:rsidRPr="00297E7C" w:rsidRDefault="009744F6" w:rsidP="00297E7C">
            <w:pPr>
              <w:spacing w:after="0" w:line="240" w:lineRule="auto"/>
              <w:jc w:val="center"/>
              <w:rPr>
                <w:rFonts w:ascii="Times New Roman" w:hAnsi="Times New Roman" w:cs="Times New Roman"/>
                <w:b/>
                <w:iCs/>
                <w:sz w:val="24"/>
                <w:szCs w:val="24"/>
              </w:rPr>
            </w:pPr>
            <w:r w:rsidRPr="00297E7C">
              <w:rPr>
                <w:rFonts w:ascii="Times New Roman" w:hAnsi="Times New Roman" w:cs="Times New Roman"/>
                <w:b/>
                <w:iCs/>
                <w:sz w:val="24"/>
                <w:szCs w:val="24"/>
              </w:rPr>
              <w:lastRenderedPageBreak/>
              <w:t>Код и наименование формируемых компетенций</w:t>
            </w:r>
          </w:p>
        </w:tc>
        <w:tc>
          <w:tcPr>
            <w:tcW w:w="12899" w:type="dxa"/>
            <w:gridSpan w:val="2"/>
            <w:vAlign w:val="center"/>
          </w:tcPr>
          <w:p w14:paraId="4AB1DF8B" w14:textId="77777777" w:rsidR="009744F6" w:rsidRPr="00297E7C" w:rsidRDefault="009744F6" w:rsidP="00297E7C">
            <w:pPr>
              <w:spacing w:after="0" w:line="240" w:lineRule="auto"/>
              <w:jc w:val="center"/>
              <w:rPr>
                <w:rFonts w:ascii="Times New Roman" w:eastAsia="Times New Roman" w:hAnsi="Times New Roman" w:cs="Times New Roman"/>
                <w:b/>
                <w:sz w:val="24"/>
                <w:szCs w:val="24"/>
              </w:rPr>
            </w:pPr>
            <w:r w:rsidRPr="00297E7C">
              <w:rPr>
                <w:rFonts w:ascii="Times New Roman" w:hAnsi="Times New Roman" w:cs="Times New Roman"/>
                <w:b/>
                <w:iCs/>
                <w:sz w:val="24"/>
                <w:szCs w:val="24"/>
              </w:rPr>
              <w:t>Планируемые результаты освоения дисциплины</w:t>
            </w:r>
          </w:p>
        </w:tc>
      </w:tr>
      <w:tr w:rsidR="009744F6" w:rsidRPr="00297E7C" w14:paraId="3C2AED79" w14:textId="77777777" w:rsidTr="009A5897">
        <w:trPr>
          <w:cantSplit/>
          <w:trHeight w:val="985"/>
          <w:jc w:val="center"/>
        </w:trPr>
        <w:tc>
          <w:tcPr>
            <w:tcW w:w="2405" w:type="dxa"/>
            <w:vMerge/>
            <w:vAlign w:val="center"/>
          </w:tcPr>
          <w:p w14:paraId="50356DBD" w14:textId="77777777" w:rsidR="009744F6" w:rsidRPr="00297E7C" w:rsidRDefault="009744F6" w:rsidP="00297E7C">
            <w:pPr>
              <w:spacing w:after="0" w:line="240" w:lineRule="auto"/>
              <w:jc w:val="center"/>
              <w:rPr>
                <w:rFonts w:ascii="Times New Roman" w:eastAsia="Times New Roman" w:hAnsi="Times New Roman" w:cs="Times New Roman"/>
                <w:sz w:val="24"/>
                <w:szCs w:val="24"/>
              </w:rPr>
            </w:pPr>
          </w:p>
        </w:tc>
        <w:tc>
          <w:tcPr>
            <w:tcW w:w="4961" w:type="dxa"/>
            <w:vAlign w:val="center"/>
          </w:tcPr>
          <w:p w14:paraId="2CBFCE58" w14:textId="77777777" w:rsidR="009744F6" w:rsidRPr="00297E7C" w:rsidRDefault="009744F6" w:rsidP="00297E7C">
            <w:pPr>
              <w:spacing w:after="0" w:line="240" w:lineRule="auto"/>
              <w:jc w:val="center"/>
              <w:rPr>
                <w:rFonts w:ascii="Times New Roman" w:eastAsia="Times New Roman" w:hAnsi="Times New Roman" w:cs="Times New Roman"/>
                <w:b/>
                <w:sz w:val="24"/>
                <w:szCs w:val="24"/>
              </w:rPr>
            </w:pPr>
            <w:r w:rsidRPr="00297E7C">
              <w:rPr>
                <w:rFonts w:ascii="Times New Roman" w:eastAsia="Times New Roman" w:hAnsi="Times New Roman" w:cs="Times New Roman"/>
                <w:b/>
                <w:sz w:val="24"/>
                <w:szCs w:val="24"/>
              </w:rPr>
              <w:t>Общие</w:t>
            </w:r>
          </w:p>
        </w:tc>
        <w:tc>
          <w:tcPr>
            <w:tcW w:w="7938" w:type="dxa"/>
            <w:vAlign w:val="center"/>
          </w:tcPr>
          <w:p w14:paraId="555BC1E9" w14:textId="32CD4CF9" w:rsidR="009744F6" w:rsidRPr="00297E7C" w:rsidRDefault="009744F6" w:rsidP="00297E7C">
            <w:pPr>
              <w:spacing w:after="0" w:line="240" w:lineRule="auto"/>
              <w:jc w:val="center"/>
              <w:rPr>
                <w:rFonts w:ascii="Times New Roman" w:eastAsia="Times New Roman" w:hAnsi="Times New Roman" w:cs="Times New Roman"/>
                <w:b/>
                <w:sz w:val="24"/>
                <w:szCs w:val="24"/>
              </w:rPr>
            </w:pPr>
            <w:r w:rsidRPr="00297E7C">
              <w:rPr>
                <w:rFonts w:ascii="Times New Roman" w:eastAsia="Times New Roman" w:hAnsi="Times New Roman" w:cs="Times New Roman"/>
                <w:b/>
                <w:sz w:val="24"/>
                <w:szCs w:val="24"/>
              </w:rPr>
              <w:t>Дисциплинарные</w:t>
            </w:r>
          </w:p>
        </w:tc>
      </w:tr>
      <w:tr w:rsidR="009744F6" w:rsidRPr="00297E7C" w14:paraId="7627F95E" w14:textId="77777777" w:rsidTr="009A5897">
        <w:trPr>
          <w:trHeight w:val="562"/>
          <w:jc w:val="center"/>
        </w:trPr>
        <w:tc>
          <w:tcPr>
            <w:tcW w:w="2405" w:type="dxa"/>
            <w:tcBorders>
              <w:bottom w:val="single" w:sz="4" w:space="0" w:color="000000"/>
            </w:tcBorders>
          </w:tcPr>
          <w:p w14:paraId="55E50F07" w14:textId="5AEB2686" w:rsidR="009744F6" w:rsidRPr="00297E7C" w:rsidRDefault="009744F6" w:rsidP="00297E7C">
            <w:pPr>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О</w:t>
            </w:r>
            <w:r w:rsidR="00AD5924" w:rsidRPr="00297E7C">
              <w:rPr>
                <w:rFonts w:ascii="Times New Roman" w:eastAsia="Times New Roman" w:hAnsi="Times New Roman" w:cs="Times New Roman"/>
                <w:sz w:val="24"/>
                <w:szCs w:val="24"/>
              </w:rPr>
              <w:t>К </w:t>
            </w:r>
            <w:r w:rsidRPr="00297E7C">
              <w:rPr>
                <w:rFonts w:ascii="Times New Roman" w:eastAsia="Times New Roman" w:hAnsi="Times New Roman" w:cs="Times New Roman"/>
                <w:sz w:val="24"/>
                <w:szCs w:val="24"/>
              </w:rPr>
              <w:t>01</w:t>
            </w:r>
            <w:r w:rsidR="00AD5924" w:rsidRPr="00297E7C">
              <w:rPr>
                <w:rFonts w:ascii="Times New Roman" w:eastAsia="Times New Roman" w:hAnsi="Times New Roman" w:cs="Times New Roman"/>
                <w:sz w:val="24"/>
                <w:szCs w:val="24"/>
              </w:rPr>
              <w:t>. </w:t>
            </w:r>
            <w:r w:rsidRPr="00297E7C">
              <w:rPr>
                <w:rFonts w:ascii="Times New Roman" w:eastAsia="Times New Roman" w:hAnsi="Times New Roman" w:cs="Times New Roman"/>
                <w:sz w:val="24"/>
                <w:szCs w:val="24"/>
              </w:rPr>
              <w:t>Выбирать способы решения задач профессиональной деятельности применительно</w:t>
            </w:r>
            <w:r w:rsidR="00AD5924" w:rsidRPr="00297E7C">
              <w:rPr>
                <w:rFonts w:ascii="Times New Roman" w:eastAsia="Times New Roman" w:hAnsi="Times New Roman" w:cs="Times New Roman"/>
                <w:sz w:val="24"/>
                <w:szCs w:val="24"/>
              </w:rPr>
              <w:t> </w:t>
            </w:r>
            <w:r w:rsidRPr="00297E7C">
              <w:rPr>
                <w:rFonts w:ascii="Times New Roman" w:eastAsia="Times New Roman" w:hAnsi="Times New Roman" w:cs="Times New Roman"/>
                <w:sz w:val="24"/>
                <w:szCs w:val="24"/>
              </w:rPr>
              <w:t>к различным контекстам</w:t>
            </w:r>
          </w:p>
        </w:tc>
        <w:tc>
          <w:tcPr>
            <w:tcW w:w="4961" w:type="dxa"/>
            <w:tcBorders>
              <w:bottom w:val="single" w:sz="4" w:space="0" w:color="000000"/>
            </w:tcBorders>
          </w:tcPr>
          <w:p w14:paraId="4F7E51BD" w14:textId="77777777"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t>В части трудового воспитания:</w:t>
            </w:r>
          </w:p>
          <w:p w14:paraId="3C12A377" w14:textId="77777777"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t xml:space="preserve">- готовность к труду, осознание ценности мастерства, трудолюбие; </w:t>
            </w:r>
          </w:p>
          <w:p w14:paraId="3215E3F9" w14:textId="77777777"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0CD795D6" w14:textId="77777777"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t xml:space="preserve">- интерес к различным сферам профессиональной деятельности, </w:t>
            </w:r>
          </w:p>
          <w:p w14:paraId="459BE611" w14:textId="77777777"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t>Овладение универсальными учебными познавательными действиями:</w:t>
            </w:r>
          </w:p>
          <w:p w14:paraId="08D60447" w14:textId="0A31C3F1"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t>а) базовые логические действия:</w:t>
            </w:r>
          </w:p>
          <w:p w14:paraId="156ED310" w14:textId="77777777"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t xml:space="preserve">- самостоятельно формулировать и актуализировать проблему, рассматривать ее всесторонне;  </w:t>
            </w:r>
          </w:p>
          <w:p w14:paraId="57A3DA4A" w14:textId="77777777" w:rsidR="009744F6" w:rsidRPr="00297E7C" w:rsidRDefault="009744F6" w:rsidP="00297E7C">
            <w:pPr>
              <w:pStyle w:val="dt-p"/>
              <w:shd w:val="clear" w:color="auto" w:fill="FFFFFF"/>
              <w:spacing w:before="0" w:beforeAutospacing="0" w:after="0" w:afterAutospacing="0"/>
              <w:jc w:val="both"/>
              <w:textAlignment w:val="baseline"/>
              <w:rPr>
                <w:rFonts w:eastAsia="Calibri"/>
                <w:iCs/>
                <w:lang w:eastAsia="en-US"/>
              </w:rPr>
            </w:pPr>
            <w:r w:rsidRPr="00297E7C">
              <w:rPr>
                <w:rFonts w:eastAsia="Calibri"/>
                <w:iCs/>
                <w:lang w:eastAsia="en-US"/>
              </w:rPr>
              <w:t xml:space="preserve">- устанавливать существенный признак или основания для сравнения, классификации и обобщения;  </w:t>
            </w:r>
          </w:p>
          <w:p w14:paraId="43FA1BAE" w14:textId="77777777" w:rsidR="009744F6" w:rsidRPr="00297E7C" w:rsidRDefault="009744F6" w:rsidP="00297E7C">
            <w:pPr>
              <w:pStyle w:val="dt-p"/>
              <w:shd w:val="clear" w:color="auto" w:fill="FFFFFF"/>
              <w:spacing w:before="0" w:beforeAutospacing="0" w:after="0" w:afterAutospacing="0"/>
              <w:jc w:val="both"/>
              <w:textAlignment w:val="baseline"/>
              <w:rPr>
                <w:rFonts w:eastAsia="Calibri"/>
                <w:iCs/>
                <w:lang w:eastAsia="en-US"/>
              </w:rPr>
            </w:pPr>
            <w:r w:rsidRPr="00297E7C">
              <w:rPr>
                <w:rFonts w:eastAsia="Calibri"/>
                <w:iCs/>
                <w:lang w:eastAsia="en-US"/>
              </w:rPr>
              <w:t>- определять цели деятельности, задавать параметры и критерии их достижения;</w:t>
            </w:r>
          </w:p>
          <w:p w14:paraId="6D04B108" w14:textId="77777777" w:rsidR="009744F6" w:rsidRPr="00297E7C" w:rsidRDefault="009744F6" w:rsidP="00297E7C">
            <w:pPr>
              <w:pStyle w:val="dt-p"/>
              <w:shd w:val="clear" w:color="auto" w:fill="FFFFFF"/>
              <w:spacing w:before="0" w:beforeAutospacing="0" w:after="0" w:afterAutospacing="0"/>
              <w:jc w:val="both"/>
              <w:textAlignment w:val="baseline"/>
              <w:rPr>
                <w:rFonts w:eastAsia="Calibri"/>
                <w:iCs/>
                <w:lang w:eastAsia="en-US"/>
              </w:rPr>
            </w:pPr>
            <w:r w:rsidRPr="00297E7C">
              <w:rPr>
                <w:rFonts w:eastAsia="Calibri"/>
                <w:iCs/>
                <w:lang w:eastAsia="en-US"/>
              </w:rPr>
              <w:t xml:space="preserve">- выявлять закономерности и противоречия в рассматриваемых явлениях;  </w:t>
            </w:r>
          </w:p>
          <w:p w14:paraId="68088367" w14:textId="77777777" w:rsidR="009744F6" w:rsidRPr="00297E7C" w:rsidRDefault="009744F6" w:rsidP="00297E7C">
            <w:pPr>
              <w:pStyle w:val="dt-p"/>
              <w:shd w:val="clear" w:color="auto" w:fill="FFFFFF"/>
              <w:spacing w:before="0" w:beforeAutospacing="0" w:after="0" w:afterAutospacing="0"/>
              <w:jc w:val="both"/>
              <w:textAlignment w:val="baseline"/>
              <w:rPr>
                <w:rFonts w:eastAsia="Calibri"/>
                <w:iCs/>
                <w:lang w:eastAsia="en-US"/>
              </w:rPr>
            </w:pPr>
            <w:r w:rsidRPr="00297E7C">
              <w:rPr>
                <w:rFonts w:eastAsia="Calibri"/>
                <w:iCs/>
                <w:lang w:eastAsia="en-US"/>
              </w:rPr>
              <w:lastRenderedPageBreak/>
              <w:t xml:space="preserve">- вносить коррективы в деятельность, оценивать соответствие результатов целям, оценивать риски последствий деятельности; </w:t>
            </w:r>
          </w:p>
          <w:p w14:paraId="29A5FE3B" w14:textId="77777777"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t xml:space="preserve">- развивать креативное мышление при решении жизненных проблем </w:t>
            </w:r>
          </w:p>
          <w:p w14:paraId="6016E1EB" w14:textId="77777777"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t>б) базовые исследовательские действия:</w:t>
            </w:r>
          </w:p>
          <w:p w14:paraId="68E5CEF5" w14:textId="77777777" w:rsidR="009744F6" w:rsidRPr="00297E7C" w:rsidRDefault="009744F6" w:rsidP="00297E7C">
            <w:pPr>
              <w:shd w:val="clear" w:color="auto" w:fill="FFFFFF"/>
              <w:spacing w:after="0" w:line="240" w:lineRule="auto"/>
              <w:jc w:val="both"/>
              <w:textAlignment w:val="baseline"/>
              <w:rPr>
                <w:rFonts w:ascii="Times New Roman" w:hAnsi="Times New Roman" w:cs="Times New Roman"/>
                <w:iCs/>
                <w:sz w:val="24"/>
                <w:szCs w:val="24"/>
              </w:rPr>
            </w:pPr>
            <w:r w:rsidRPr="00297E7C">
              <w:rPr>
                <w:rFonts w:ascii="Times New Roman" w:hAnsi="Times New Roman" w:cs="Times New Roman"/>
                <w:iCs/>
                <w:sz w:val="24"/>
                <w:szCs w:val="24"/>
              </w:rPr>
              <w:t xml:space="preserve">- владеть навыками учебно-исследовательской и проектной деятельности, навыками разрешения проблем; </w:t>
            </w:r>
          </w:p>
          <w:p w14:paraId="53417DFF" w14:textId="77777777" w:rsidR="009744F6" w:rsidRPr="00297E7C" w:rsidRDefault="009744F6" w:rsidP="00297E7C">
            <w:pPr>
              <w:shd w:val="clear" w:color="auto" w:fill="FFFFFF"/>
              <w:spacing w:after="0" w:line="240" w:lineRule="auto"/>
              <w:jc w:val="both"/>
              <w:textAlignment w:val="baseline"/>
              <w:rPr>
                <w:rFonts w:ascii="Times New Roman" w:hAnsi="Times New Roman" w:cs="Times New Roman"/>
                <w:iCs/>
                <w:sz w:val="24"/>
                <w:szCs w:val="24"/>
              </w:rPr>
            </w:pPr>
            <w:r w:rsidRPr="00297E7C">
              <w:rPr>
                <w:rFonts w:ascii="Times New Roman" w:hAnsi="Times New Roman" w:cs="Times New Roman"/>
                <w:iCs/>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128B762F" w14:textId="77777777" w:rsidR="009744F6" w:rsidRPr="00297E7C" w:rsidRDefault="009744F6" w:rsidP="00297E7C">
            <w:pPr>
              <w:shd w:val="clear" w:color="auto" w:fill="FFFFFF"/>
              <w:spacing w:after="0" w:line="240" w:lineRule="auto"/>
              <w:jc w:val="both"/>
              <w:textAlignment w:val="baseline"/>
              <w:rPr>
                <w:rFonts w:ascii="Times New Roman" w:hAnsi="Times New Roman" w:cs="Times New Roman"/>
                <w:iCs/>
                <w:sz w:val="24"/>
                <w:szCs w:val="24"/>
              </w:rPr>
            </w:pPr>
            <w:r w:rsidRPr="00297E7C">
              <w:rPr>
                <w:rFonts w:ascii="Times New Roman" w:hAnsi="Times New Roman" w:cs="Times New Roman"/>
                <w:iCs/>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0B4194B0" w14:textId="77777777" w:rsidR="009744F6" w:rsidRPr="00297E7C" w:rsidRDefault="009744F6" w:rsidP="00297E7C">
            <w:pPr>
              <w:shd w:val="clear" w:color="auto" w:fill="FFFFFF"/>
              <w:spacing w:after="0" w:line="240" w:lineRule="auto"/>
              <w:jc w:val="both"/>
              <w:textAlignment w:val="baseline"/>
              <w:rPr>
                <w:rFonts w:ascii="Times New Roman" w:hAnsi="Times New Roman" w:cs="Times New Roman"/>
                <w:iCs/>
                <w:sz w:val="24"/>
                <w:szCs w:val="24"/>
              </w:rPr>
            </w:pPr>
            <w:r w:rsidRPr="00297E7C">
              <w:rPr>
                <w:rFonts w:ascii="Times New Roman" w:hAnsi="Times New Roman" w:cs="Times New Roman"/>
                <w:iCs/>
                <w:sz w:val="24"/>
                <w:szCs w:val="24"/>
              </w:rPr>
              <w:t>-- уметь переносить знания в познавательную и практическую области жизнедеятельности;</w:t>
            </w:r>
          </w:p>
          <w:p w14:paraId="6DF1CC79" w14:textId="77777777" w:rsidR="009744F6" w:rsidRPr="00297E7C" w:rsidRDefault="009744F6" w:rsidP="00297E7C">
            <w:pPr>
              <w:shd w:val="clear" w:color="auto" w:fill="FFFFFF"/>
              <w:spacing w:after="0" w:line="240" w:lineRule="auto"/>
              <w:jc w:val="both"/>
              <w:textAlignment w:val="baseline"/>
              <w:rPr>
                <w:rFonts w:ascii="Times New Roman" w:hAnsi="Times New Roman" w:cs="Times New Roman"/>
                <w:iCs/>
                <w:sz w:val="24"/>
                <w:szCs w:val="24"/>
              </w:rPr>
            </w:pPr>
            <w:r w:rsidRPr="00297E7C">
              <w:rPr>
                <w:rFonts w:ascii="Times New Roman" w:hAnsi="Times New Roman" w:cs="Times New Roman"/>
                <w:iCs/>
                <w:sz w:val="24"/>
                <w:szCs w:val="24"/>
              </w:rPr>
              <w:t xml:space="preserve">- уметь интегрировать знания из разных предметных областей; </w:t>
            </w:r>
          </w:p>
          <w:p w14:paraId="703E220F" w14:textId="77777777" w:rsidR="009744F6" w:rsidRPr="00297E7C" w:rsidRDefault="009744F6" w:rsidP="00297E7C">
            <w:pPr>
              <w:shd w:val="clear" w:color="auto" w:fill="FFFFFF"/>
              <w:spacing w:after="0" w:line="240" w:lineRule="auto"/>
              <w:jc w:val="both"/>
              <w:textAlignment w:val="baseline"/>
              <w:rPr>
                <w:rFonts w:ascii="Times New Roman" w:hAnsi="Times New Roman" w:cs="Times New Roman"/>
                <w:iCs/>
                <w:sz w:val="24"/>
                <w:szCs w:val="24"/>
              </w:rPr>
            </w:pPr>
            <w:r w:rsidRPr="00297E7C">
              <w:rPr>
                <w:rFonts w:ascii="Times New Roman" w:hAnsi="Times New Roman" w:cs="Times New Roman"/>
                <w:iCs/>
                <w:sz w:val="24"/>
                <w:szCs w:val="24"/>
              </w:rPr>
              <w:t xml:space="preserve">- выдвигать новые идеи, предлагать оригинальные подходы и решения; </w:t>
            </w:r>
          </w:p>
          <w:p w14:paraId="1AAD8D11" w14:textId="77777777" w:rsidR="009744F6" w:rsidRPr="00297E7C" w:rsidRDefault="009744F6" w:rsidP="00297E7C">
            <w:pPr>
              <w:spacing w:after="0" w:line="240" w:lineRule="auto"/>
              <w:jc w:val="both"/>
              <w:rPr>
                <w:rFonts w:ascii="Times New Roman" w:eastAsia="Times New Roman" w:hAnsi="Times New Roman" w:cs="Times New Roman"/>
                <w:sz w:val="24"/>
                <w:szCs w:val="24"/>
              </w:rPr>
            </w:pPr>
            <w:r w:rsidRPr="00297E7C">
              <w:rPr>
                <w:rFonts w:ascii="Times New Roman" w:hAnsi="Times New Roman" w:cs="Times New Roman"/>
                <w:iCs/>
                <w:sz w:val="24"/>
                <w:szCs w:val="24"/>
              </w:rPr>
              <w:t xml:space="preserve">и способность их использования в познавательной и социальной практике </w:t>
            </w:r>
          </w:p>
        </w:tc>
        <w:tc>
          <w:tcPr>
            <w:tcW w:w="7938" w:type="dxa"/>
          </w:tcPr>
          <w:p w14:paraId="0F098325" w14:textId="32369F30" w:rsidR="009744F6" w:rsidRPr="00297E7C" w:rsidRDefault="009744F6"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lastRenderedPageBreak/>
              <w:t>-</w:t>
            </w:r>
            <w:r w:rsidR="00AD5924" w:rsidRPr="00297E7C">
              <w:rPr>
                <w:rFonts w:ascii="Times New Roman" w:eastAsia="Times New Roman" w:hAnsi="Times New Roman" w:cs="Times New Roman"/>
                <w:sz w:val="24"/>
                <w:szCs w:val="24"/>
              </w:rPr>
              <w:t> </w:t>
            </w:r>
            <w:r w:rsidRPr="00297E7C">
              <w:rPr>
                <w:rFonts w:ascii="Times New Roman" w:eastAsia="Times New Roman" w:hAnsi="Times New Roman" w:cs="Times New Roman"/>
                <w:sz w:val="24"/>
                <w:szCs w:val="24"/>
              </w:rPr>
              <w:t>владе</w:t>
            </w:r>
            <w:r w:rsidR="00F44E1D" w:rsidRPr="00297E7C">
              <w:rPr>
                <w:rFonts w:ascii="Times New Roman" w:eastAsia="Times New Roman" w:hAnsi="Times New Roman" w:cs="Times New Roman"/>
                <w:sz w:val="24"/>
                <w:szCs w:val="24"/>
              </w:rPr>
              <w:t>ть</w:t>
            </w:r>
            <w:r w:rsidRPr="00297E7C">
              <w:rPr>
                <w:rFonts w:ascii="Times New Roman" w:eastAsia="Times New Roman" w:hAnsi="Times New Roman" w:cs="Times New Roman"/>
                <w:sz w:val="24"/>
                <w:szCs w:val="24"/>
              </w:rPr>
              <w:t xml:space="preserve">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продолжении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r w:rsidR="00AB668B" w:rsidRPr="00297E7C">
              <w:rPr>
                <w:rFonts w:ascii="Times New Roman" w:eastAsia="Times New Roman" w:hAnsi="Times New Roman" w:cs="Times New Roman"/>
                <w:sz w:val="24"/>
                <w:szCs w:val="24"/>
              </w:rPr>
              <w:t> Современный мир профессий. Ценностные ориентиры молодежи в современном обществе. Деловое общение. Проблемы современной цивилизации. Россия и мир: вклад России в мировую культуру, науку, технику</w:t>
            </w:r>
          </w:p>
          <w:p w14:paraId="7AF8DE3B" w14:textId="316D657D" w:rsidR="009744F6" w:rsidRPr="00297E7C" w:rsidRDefault="009744F6"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 xml:space="preserve">говорение: уметь вести разные виды диалога (в том числе комбинированный) в стандартных ситуациях неофициального и официального общения объемом до </w:t>
            </w:r>
            <w:r w:rsidR="00AB668B" w:rsidRPr="00297E7C">
              <w:rPr>
                <w:rFonts w:ascii="Times New Roman" w:eastAsia="Times New Roman" w:hAnsi="Times New Roman" w:cs="Times New Roman"/>
                <w:sz w:val="24"/>
                <w:szCs w:val="24"/>
              </w:rPr>
              <w:t>10</w:t>
            </w:r>
            <w:r w:rsidRPr="00297E7C">
              <w:rPr>
                <w:rFonts w:ascii="Times New Roman" w:eastAsia="Times New Roman" w:hAnsi="Times New Roman" w:cs="Times New Roman"/>
                <w:sz w:val="24"/>
                <w:szCs w:val="24"/>
              </w:rPr>
              <w:t xml:space="preserve">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14:paraId="38727BB0" w14:textId="7485B579" w:rsidR="009744F6" w:rsidRPr="00297E7C" w:rsidRDefault="00F44E1D"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w:t>
            </w:r>
            <w:r w:rsidR="00AD5924" w:rsidRPr="00297E7C">
              <w:rPr>
                <w:rFonts w:ascii="Times New Roman" w:eastAsia="Times New Roman" w:hAnsi="Times New Roman" w:cs="Times New Roman"/>
                <w:sz w:val="24"/>
                <w:szCs w:val="24"/>
              </w:rPr>
              <w:t> </w:t>
            </w:r>
            <w:r w:rsidR="009744F6" w:rsidRPr="00297E7C">
              <w:rPr>
                <w:rFonts w:ascii="Times New Roman" w:eastAsia="Times New Roman" w:hAnsi="Times New Roman" w:cs="Times New Roman"/>
                <w:sz w:val="24"/>
                <w:szCs w:val="24"/>
              </w:rPr>
              <w:t>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w:t>
            </w:r>
            <w:r w:rsidR="00AB668B" w:rsidRPr="00297E7C">
              <w:rPr>
                <w:rFonts w:ascii="Times New Roman" w:eastAsia="Times New Roman" w:hAnsi="Times New Roman" w:cs="Times New Roman"/>
                <w:sz w:val="24"/>
                <w:szCs w:val="24"/>
              </w:rPr>
              <w:t>7</w:t>
            </w:r>
            <w:r w:rsidR="009744F6" w:rsidRPr="00297E7C">
              <w:rPr>
                <w:rFonts w:ascii="Times New Roman" w:eastAsia="Times New Roman" w:hAnsi="Times New Roman" w:cs="Times New Roman"/>
                <w:sz w:val="24"/>
                <w:szCs w:val="24"/>
              </w:rPr>
              <w:t>-1</w:t>
            </w:r>
            <w:r w:rsidR="00AB668B" w:rsidRPr="00297E7C">
              <w:rPr>
                <w:rFonts w:ascii="Times New Roman" w:eastAsia="Times New Roman" w:hAnsi="Times New Roman" w:cs="Times New Roman"/>
                <w:sz w:val="24"/>
                <w:szCs w:val="24"/>
              </w:rPr>
              <w:t>8</w:t>
            </w:r>
            <w:r w:rsidR="009744F6" w:rsidRPr="00297E7C">
              <w:rPr>
                <w:rFonts w:ascii="Times New Roman" w:eastAsia="Times New Roman" w:hAnsi="Times New Roman" w:cs="Times New Roman"/>
                <w:sz w:val="24"/>
                <w:szCs w:val="24"/>
              </w:rPr>
              <w:t xml:space="preserve"> фраз в рамках отобранного тематического содержания речи; передавать основное содержание </w:t>
            </w:r>
            <w:r w:rsidR="009744F6" w:rsidRPr="00297E7C">
              <w:rPr>
                <w:rFonts w:ascii="Times New Roman" w:eastAsia="Times New Roman" w:hAnsi="Times New Roman" w:cs="Times New Roman"/>
                <w:sz w:val="24"/>
                <w:szCs w:val="24"/>
              </w:rPr>
              <w:lastRenderedPageBreak/>
              <w:t>прочитанного/прослушанного текста с выражением своего отношения; устно представлять в объеме 1</w:t>
            </w:r>
            <w:r w:rsidR="00AB668B" w:rsidRPr="00297E7C">
              <w:rPr>
                <w:rFonts w:ascii="Times New Roman" w:eastAsia="Times New Roman" w:hAnsi="Times New Roman" w:cs="Times New Roman"/>
                <w:sz w:val="24"/>
                <w:szCs w:val="24"/>
              </w:rPr>
              <w:t>7</w:t>
            </w:r>
            <w:r w:rsidR="009744F6" w:rsidRPr="00297E7C">
              <w:rPr>
                <w:rFonts w:ascii="Times New Roman" w:eastAsia="Times New Roman" w:hAnsi="Times New Roman" w:cs="Times New Roman"/>
                <w:sz w:val="24"/>
                <w:szCs w:val="24"/>
              </w:rPr>
              <w:t>-1</w:t>
            </w:r>
            <w:r w:rsidR="00AB668B" w:rsidRPr="00297E7C">
              <w:rPr>
                <w:rFonts w:ascii="Times New Roman" w:eastAsia="Times New Roman" w:hAnsi="Times New Roman" w:cs="Times New Roman"/>
                <w:sz w:val="24"/>
                <w:szCs w:val="24"/>
              </w:rPr>
              <w:t>8</w:t>
            </w:r>
            <w:r w:rsidR="009744F6" w:rsidRPr="00297E7C">
              <w:rPr>
                <w:rFonts w:ascii="Times New Roman" w:eastAsia="Times New Roman" w:hAnsi="Times New Roman" w:cs="Times New Roman"/>
                <w:sz w:val="24"/>
                <w:szCs w:val="24"/>
              </w:rPr>
              <w:t xml:space="preserve"> фраз результаты выполненной проектной работы;</w:t>
            </w:r>
          </w:p>
          <w:p w14:paraId="1AFFEB54" w14:textId="488FD645" w:rsidR="009744F6" w:rsidRPr="00297E7C" w:rsidRDefault="00F44E1D"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w:t>
            </w:r>
            <w:r w:rsidR="00AD5924" w:rsidRPr="00297E7C">
              <w:rPr>
                <w:rFonts w:ascii="Times New Roman" w:eastAsia="Times New Roman" w:hAnsi="Times New Roman" w:cs="Times New Roman"/>
                <w:sz w:val="24"/>
                <w:szCs w:val="24"/>
              </w:rPr>
              <w:t> </w:t>
            </w:r>
            <w:r w:rsidR="009744F6" w:rsidRPr="00297E7C">
              <w:rPr>
                <w:rFonts w:ascii="Times New Roman" w:eastAsia="Times New Roman" w:hAnsi="Times New Roman" w:cs="Times New Roman"/>
                <w:sz w:val="24"/>
                <w:szCs w:val="24"/>
              </w:rPr>
              <w:t xml:space="preserve">аудирование: воспринимать на слух и понимать звучащие до </w:t>
            </w:r>
            <w:r w:rsidR="00AB668B" w:rsidRPr="00297E7C">
              <w:rPr>
                <w:rFonts w:ascii="Times New Roman" w:eastAsia="Times New Roman" w:hAnsi="Times New Roman" w:cs="Times New Roman"/>
                <w:sz w:val="24"/>
                <w:szCs w:val="24"/>
              </w:rPr>
              <w:t>3</w:t>
            </w:r>
            <w:r w:rsidR="009744F6" w:rsidRPr="00297E7C">
              <w:rPr>
                <w:rFonts w:ascii="Times New Roman" w:eastAsia="Times New Roman" w:hAnsi="Times New Roman" w:cs="Times New Roman"/>
                <w:sz w:val="24"/>
                <w:szCs w:val="24"/>
              </w:rPr>
              <w:t>,5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14:paraId="66F3A791" w14:textId="511C03E2" w:rsidR="009744F6" w:rsidRPr="00297E7C" w:rsidRDefault="00F44E1D"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w:t>
            </w:r>
            <w:r w:rsidR="00AD5924" w:rsidRPr="00297E7C">
              <w:rPr>
                <w:rFonts w:ascii="Times New Roman" w:eastAsia="Times New Roman" w:hAnsi="Times New Roman" w:cs="Times New Roman"/>
                <w:sz w:val="24"/>
                <w:szCs w:val="24"/>
              </w:rPr>
              <w:t> </w:t>
            </w:r>
            <w:r w:rsidR="009744F6" w:rsidRPr="00297E7C">
              <w:rPr>
                <w:rFonts w:ascii="Times New Roman" w:eastAsia="Times New Roman" w:hAnsi="Times New Roman" w:cs="Times New Roman"/>
                <w:sz w:val="24"/>
                <w:szCs w:val="24"/>
              </w:rPr>
              <w:t xml:space="preserve">смысловое чтение: читать про себя и понимать несложные аутентичные тексты разного вида, жанра и стиля объемом </w:t>
            </w:r>
            <w:r w:rsidR="00AB668B" w:rsidRPr="00297E7C">
              <w:rPr>
                <w:rFonts w:ascii="Times New Roman" w:eastAsia="Times New Roman" w:hAnsi="Times New Roman" w:cs="Times New Roman"/>
                <w:sz w:val="24"/>
                <w:szCs w:val="24"/>
              </w:rPr>
              <w:t>7</w:t>
            </w:r>
            <w:r w:rsidR="009744F6" w:rsidRPr="00297E7C">
              <w:rPr>
                <w:rFonts w:ascii="Times New Roman" w:eastAsia="Times New Roman" w:hAnsi="Times New Roman" w:cs="Times New Roman"/>
                <w:sz w:val="24"/>
                <w:szCs w:val="24"/>
              </w:rPr>
              <w:t>00-</w:t>
            </w:r>
            <w:r w:rsidR="00AB668B" w:rsidRPr="00297E7C">
              <w:rPr>
                <w:rFonts w:ascii="Times New Roman" w:eastAsia="Times New Roman" w:hAnsi="Times New Roman" w:cs="Times New Roman"/>
                <w:sz w:val="24"/>
                <w:szCs w:val="24"/>
              </w:rPr>
              <w:t>9</w:t>
            </w:r>
            <w:r w:rsidR="009744F6" w:rsidRPr="00297E7C">
              <w:rPr>
                <w:rFonts w:ascii="Times New Roman" w:eastAsia="Times New Roman" w:hAnsi="Times New Roman" w:cs="Times New Roman"/>
                <w:sz w:val="24"/>
                <w:szCs w:val="24"/>
              </w:rPr>
              <w:t>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несплошные тексты (таблицы, диаграммы, графики) и понимать представленную в них информацию;</w:t>
            </w:r>
          </w:p>
          <w:p w14:paraId="2C704C67" w14:textId="77777777" w:rsidR="009744F6" w:rsidRPr="00297E7C" w:rsidRDefault="009744F6"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14:paraId="6B2FE661" w14:textId="3ACDE7BE" w:rsidR="009744F6" w:rsidRPr="00297E7C" w:rsidRDefault="00F44E1D"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w:t>
            </w:r>
            <w:r w:rsidR="00AD5924" w:rsidRPr="00297E7C">
              <w:rPr>
                <w:rFonts w:ascii="Times New Roman" w:eastAsia="Times New Roman" w:hAnsi="Times New Roman" w:cs="Times New Roman"/>
                <w:sz w:val="24"/>
                <w:szCs w:val="24"/>
              </w:rPr>
              <w:t> </w:t>
            </w:r>
            <w:r w:rsidR="009744F6" w:rsidRPr="00297E7C">
              <w:rPr>
                <w:rFonts w:ascii="Times New Roman" w:eastAsia="Times New Roman" w:hAnsi="Times New Roman" w:cs="Times New Roman"/>
                <w:sz w:val="24"/>
                <w:szCs w:val="24"/>
              </w:rPr>
              <w:t xml:space="preserve">писать электронное сообщение личного характера объемом до 140 слов, соблюдая принятый речевой этикет; создавать письменные высказывания объемом до </w:t>
            </w:r>
            <w:r w:rsidR="00AB668B" w:rsidRPr="00297E7C">
              <w:rPr>
                <w:rFonts w:ascii="Times New Roman" w:eastAsia="Times New Roman" w:hAnsi="Times New Roman" w:cs="Times New Roman"/>
                <w:sz w:val="24"/>
                <w:szCs w:val="24"/>
              </w:rPr>
              <w:t>18</w:t>
            </w:r>
            <w:r w:rsidR="009744F6" w:rsidRPr="00297E7C">
              <w:rPr>
                <w:rFonts w:ascii="Times New Roman" w:eastAsia="Times New Roman" w:hAnsi="Times New Roman" w:cs="Times New Roman"/>
                <w:sz w:val="24"/>
                <w:szCs w:val="24"/>
              </w:rPr>
              <w:t xml:space="preserve">0 слов с опорой на план, </w:t>
            </w:r>
            <w:r w:rsidR="00AB668B" w:rsidRPr="00297E7C">
              <w:rPr>
                <w:rFonts w:ascii="Times New Roman" w:eastAsia="Times New Roman" w:hAnsi="Times New Roman" w:cs="Times New Roman"/>
                <w:sz w:val="24"/>
                <w:szCs w:val="24"/>
              </w:rPr>
              <w:t>картинку, таблицу, график, диаграмму и/или прочитанный/прослушанный текст объемом до 250 слов; комментировать информацию, высказывание, цитату, пословицу с выражением и аргументацией своего мнения;</w:t>
            </w:r>
          </w:p>
          <w:p w14:paraId="27A604B6" w14:textId="1EE5FDB0" w:rsidR="009744F6" w:rsidRPr="00297E7C" w:rsidRDefault="009744F6"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 владе</w:t>
            </w:r>
            <w:r w:rsidR="00F44E1D" w:rsidRPr="00297E7C">
              <w:rPr>
                <w:rFonts w:ascii="Times New Roman" w:eastAsia="Times New Roman" w:hAnsi="Times New Roman" w:cs="Times New Roman"/>
                <w:sz w:val="24"/>
                <w:szCs w:val="24"/>
              </w:rPr>
              <w:t>ть</w:t>
            </w:r>
            <w:r w:rsidRPr="00297E7C">
              <w:rPr>
                <w:rFonts w:ascii="Times New Roman" w:eastAsia="Times New Roman" w:hAnsi="Times New Roman" w:cs="Times New Roman"/>
                <w:sz w:val="24"/>
                <w:szCs w:val="24"/>
              </w:rPr>
              <w:t xml:space="preserve">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w:t>
            </w:r>
            <w:r w:rsidRPr="00297E7C">
              <w:rPr>
                <w:rFonts w:ascii="Times New Roman" w:eastAsia="Times New Roman" w:hAnsi="Times New Roman" w:cs="Times New Roman"/>
                <w:sz w:val="24"/>
                <w:szCs w:val="24"/>
              </w:rPr>
              <w:lastRenderedPageBreak/>
              <w:t>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
          <w:p w14:paraId="270F7C22" w14:textId="77777777" w:rsidR="009744F6" w:rsidRPr="00297E7C" w:rsidRDefault="009744F6"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не ставить точку после заголовка; правильно оформлять прямую речь, электронное сообщение личного характера;</w:t>
            </w:r>
          </w:p>
          <w:p w14:paraId="1819D8CE" w14:textId="6E9B82CF" w:rsidR="009744F6" w:rsidRPr="00297E7C" w:rsidRDefault="009744F6"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 зна</w:t>
            </w:r>
            <w:r w:rsidR="00F44E1D" w:rsidRPr="00297E7C">
              <w:rPr>
                <w:rFonts w:ascii="Times New Roman" w:eastAsia="Times New Roman" w:hAnsi="Times New Roman" w:cs="Times New Roman"/>
                <w:sz w:val="24"/>
                <w:szCs w:val="24"/>
              </w:rPr>
              <w:t>ть</w:t>
            </w:r>
            <w:r w:rsidRPr="00297E7C">
              <w:rPr>
                <w:rFonts w:ascii="Times New Roman" w:eastAsia="Times New Roman" w:hAnsi="Times New Roman" w:cs="Times New Roman"/>
                <w:sz w:val="24"/>
                <w:szCs w:val="24"/>
              </w:rPr>
              <w:t xml:space="preserve">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14:paraId="329F1002" w14:textId="77777777" w:rsidR="009744F6" w:rsidRPr="00297E7C" w:rsidRDefault="009744F6"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выявление признаков изученных грамматических и лексических явлений по заданным основаниям;</w:t>
            </w:r>
          </w:p>
          <w:p w14:paraId="1B35E6E8" w14:textId="42D93793" w:rsidR="009744F6" w:rsidRPr="00297E7C" w:rsidRDefault="009744F6"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 владе</w:t>
            </w:r>
            <w:r w:rsidR="00F44E1D" w:rsidRPr="00297E7C">
              <w:rPr>
                <w:rFonts w:ascii="Times New Roman" w:eastAsia="Times New Roman" w:hAnsi="Times New Roman" w:cs="Times New Roman"/>
                <w:sz w:val="24"/>
                <w:szCs w:val="24"/>
              </w:rPr>
              <w:t>ть</w:t>
            </w:r>
            <w:r w:rsidRPr="00297E7C">
              <w:rPr>
                <w:rFonts w:ascii="Times New Roman" w:eastAsia="Times New Roman" w:hAnsi="Times New Roman" w:cs="Times New Roman"/>
                <w:sz w:val="24"/>
                <w:szCs w:val="24"/>
              </w:rPr>
              <w:t xml:space="preserve"> навыками распознавания и употребления в устной и письменной речи не менее 1</w:t>
            </w:r>
            <w:r w:rsidR="00AB668B" w:rsidRPr="00297E7C">
              <w:rPr>
                <w:rFonts w:ascii="Times New Roman" w:eastAsia="Times New Roman" w:hAnsi="Times New Roman" w:cs="Times New Roman"/>
                <w:sz w:val="24"/>
                <w:szCs w:val="24"/>
              </w:rPr>
              <w:t>65</w:t>
            </w:r>
            <w:r w:rsidRPr="00297E7C">
              <w:rPr>
                <w:rFonts w:ascii="Times New Roman" w:eastAsia="Times New Roman" w:hAnsi="Times New Roman" w:cs="Times New Roman"/>
                <w:sz w:val="24"/>
                <w:szCs w:val="24"/>
              </w:rPr>
              <w:t>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14:paraId="7DE82560" w14:textId="61F14E3B" w:rsidR="009744F6" w:rsidRPr="00297E7C" w:rsidRDefault="009744F6"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 владе</w:t>
            </w:r>
            <w:r w:rsidR="00F44E1D" w:rsidRPr="00297E7C">
              <w:rPr>
                <w:rFonts w:ascii="Times New Roman" w:eastAsia="Times New Roman" w:hAnsi="Times New Roman" w:cs="Times New Roman"/>
                <w:sz w:val="24"/>
                <w:szCs w:val="24"/>
              </w:rPr>
              <w:t>ть</w:t>
            </w:r>
            <w:r w:rsidRPr="00297E7C">
              <w:rPr>
                <w:rFonts w:ascii="Times New Roman" w:eastAsia="Times New Roman" w:hAnsi="Times New Roman" w:cs="Times New Roman"/>
                <w:sz w:val="24"/>
                <w:szCs w:val="24"/>
              </w:rPr>
              <w:t xml:space="preserve">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14:paraId="4DEEBE93" w14:textId="4521A550" w:rsidR="009744F6" w:rsidRPr="00297E7C" w:rsidRDefault="009744F6"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 владе</w:t>
            </w:r>
            <w:r w:rsidR="00F44E1D" w:rsidRPr="00297E7C">
              <w:rPr>
                <w:rFonts w:ascii="Times New Roman" w:eastAsia="Times New Roman" w:hAnsi="Times New Roman" w:cs="Times New Roman"/>
                <w:sz w:val="24"/>
                <w:szCs w:val="24"/>
              </w:rPr>
              <w:t>ть</w:t>
            </w:r>
            <w:r w:rsidRPr="00297E7C">
              <w:rPr>
                <w:rFonts w:ascii="Times New Roman" w:eastAsia="Times New Roman" w:hAnsi="Times New Roman" w:cs="Times New Roman"/>
                <w:sz w:val="24"/>
                <w:szCs w:val="24"/>
              </w:rPr>
              <w:t xml:space="preserve">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w:t>
            </w:r>
            <w:r w:rsidRPr="00297E7C">
              <w:rPr>
                <w:rFonts w:ascii="Times New Roman" w:eastAsia="Times New Roman" w:hAnsi="Times New Roman" w:cs="Times New Roman"/>
                <w:sz w:val="24"/>
                <w:szCs w:val="24"/>
              </w:rPr>
              <w:lastRenderedPageBreak/>
              <w:t>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14:paraId="5B11DA0D" w14:textId="0AE7E3A2" w:rsidR="009744F6" w:rsidRPr="00297E7C" w:rsidRDefault="009744F6"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  владе</w:t>
            </w:r>
            <w:r w:rsidR="00F44E1D" w:rsidRPr="00297E7C">
              <w:rPr>
                <w:rFonts w:ascii="Times New Roman" w:eastAsia="Times New Roman" w:hAnsi="Times New Roman" w:cs="Times New Roman"/>
                <w:sz w:val="24"/>
                <w:szCs w:val="24"/>
              </w:rPr>
              <w:t>ть</w:t>
            </w:r>
            <w:r w:rsidRPr="00297E7C">
              <w:rPr>
                <w:rFonts w:ascii="Times New Roman" w:eastAsia="Times New Roman" w:hAnsi="Times New Roman" w:cs="Times New Roman"/>
                <w:sz w:val="24"/>
                <w:szCs w:val="24"/>
              </w:rPr>
              <w:t xml:space="preserve">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14:paraId="56E71DF5" w14:textId="5657AA89" w:rsidR="009744F6" w:rsidRPr="00297E7C" w:rsidRDefault="009744F6"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 уме</w:t>
            </w:r>
            <w:r w:rsidR="00F44E1D" w:rsidRPr="00297E7C">
              <w:rPr>
                <w:rFonts w:ascii="Times New Roman" w:eastAsia="Times New Roman" w:hAnsi="Times New Roman" w:cs="Times New Roman"/>
                <w:sz w:val="24"/>
                <w:szCs w:val="24"/>
              </w:rPr>
              <w:t>ть</w:t>
            </w:r>
            <w:r w:rsidRPr="00297E7C">
              <w:rPr>
                <w:rFonts w:ascii="Times New Roman" w:eastAsia="Times New Roman" w:hAnsi="Times New Roman" w:cs="Times New Roman"/>
                <w:sz w:val="24"/>
                <w:szCs w:val="24"/>
              </w:rPr>
              <w:t xml:space="preserve"> сравнивать, классифицировать, систематизировать и обобщать по существенным признакам изученные языковые явления (лексические и грамматические);</w:t>
            </w:r>
          </w:p>
          <w:p w14:paraId="7B7515CB" w14:textId="6120AFF1" w:rsidR="009744F6" w:rsidRPr="00297E7C" w:rsidRDefault="009744F6"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 xml:space="preserve">- </w:t>
            </w:r>
            <w:r w:rsidR="00F44E1D" w:rsidRPr="00297E7C">
              <w:rPr>
                <w:rFonts w:ascii="Times New Roman" w:eastAsia="Times New Roman" w:hAnsi="Times New Roman" w:cs="Times New Roman"/>
                <w:sz w:val="24"/>
                <w:szCs w:val="24"/>
              </w:rPr>
              <w:t>иметь</w:t>
            </w:r>
            <w:r w:rsidRPr="00297E7C">
              <w:rPr>
                <w:rFonts w:ascii="Times New Roman" w:eastAsia="Times New Roman" w:hAnsi="Times New Roman" w:cs="Times New Roman"/>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r w:rsidR="00DA7B3C" w:rsidRPr="00297E7C">
              <w:rPr>
                <w:rFonts w:ascii="Times New Roman" w:eastAsia="Times New Roman" w:hAnsi="Times New Roman" w:cs="Times New Roman"/>
                <w:sz w:val="24"/>
                <w:szCs w:val="24"/>
              </w:rPr>
              <w:t>;</w:t>
            </w:r>
          </w:p>
          <w:p w14:paraId="35434B1F" w14:textId="39D6A2C1" w:rsidR="00AB668B" w:rsidRPr="00297E7C" w:rsidRDefault="00AB668B"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-осуществлять межличностное и межкультурное общение на основе знаний о социокультурном портрете и культурном наследии родной страны и страны/стран изучаемого языка.</w:t>
            </w:r>
          </w:p>
          <w:p w14:paraId="55D20C20" w14:textId="77777777" w:rsidR="009744F6" w:rsidRPr="00297E7C" w:rsidRDefault="009744F6" w:rsidP="00297E7C">
            <w:pPr>
              <w:pStyle w:val="ConsPlusNormal"/>
              <w:jc w:val="both"/>
              <w:rPr>
                <w:rFonts w:ascii="Times New Roman" w:hAnsi="Times New Roman" w:cs="Times New Roman"/>
                <w:sz w:val="24"/>
                <w:szCs w:val="24"/>
                <w:lang w:eastAsia="en-GB"/>
              </w:rPr>
            </w:pPr>
          </w:p>
        </w:tc>
      </w:tr>
      <w:tr w:rsidR="009744F6" w:rsidRPr="00297E7C" w14:paraId="5F63CFFB" w14:textId="77777777" w:rsidTr="009A5897">
        <w:trPr>
          <w:trHeight w:val="841"/>
          <w:jc w:val="center"/>
        </w:trPr>
        <w:tc>
          <w:tcPr>
            <w:tcW w:w="2405" w:type="dxa"/>
          </w:tcPr>
          <w:p w14:paraId="769691DE" w14:textId="08403A6B" w:rsidR="009744F6" w:rsidRPr="00297E7C" w:rsidRDefault="009744F6" w:rsidP="00297E7C">
            <w:pPr>
              <w:spacing w:after="0" w:line="240" w:lineRule="auto"/>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lastRenderedPageBreak/>
              <w:t>ОК 02</w:t>
            </w:r>
            <w:r w:rsidR="00AD5924" w:rsidRPr="00297E7C">
              <w:rPr>
                <w:rFonts w:ascii="Times New Roman" w:eastAsia="Times New Roman" w:hAnsi="Times New Roman" w:cs="Times New Roman"/>
                <w:sz w:val="24"/>
                <w:szCs w:val="24"/>
              </w:rPr>
              <w:t>.</w:t>
            </w:r>
            <w:r w:rsidRPr="00297E7C">
              <w:rPr>
                <w:rFonts w:ascii="Times New Roman" w:eastAsia="Times New Roman" w:hAnsi="Times New Roman" w:cs="Times New Roman"/>
                <w:sz w:val="24"/>
                <w:szCs w:val="24"/>
              </w:rPr>
              <w:t xml:space="preserve"> Использовать современные средства поиска, анализа и интерпретации информации, и </w:t>
            </w:r>
            <w:r w:rsidRPr="00297E7C">
              <w:rPr>
                <w:rFonts w:ascii="Times New Roman" w:eastAsia="Times New Roman" w:hAnsi="Times New Roman" w:cs="Times New Roman"/>
                <w:sz w:val="24"/>
                <w:szCs w:val="24"/>
              </w:rPr>
              <w:lastRenderedPageBreak/>
              <w:t>информационные технологии для выполнения задач профессиональной деятельности</w:t>
            </w:r>
          </w:p>
        </w:tc>
        <w:tc>
          <w:tcPr>
            <w:tcW w:w="4961" w:type="dxa"/>
          </w:tcPr>
          <w:p w14:paraId="0966E245" w14:textId="77777777"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lastRenderedPageBreak/>
              <w:t>В области ценности научного познания:</w:t>
            </w:r>
          </w:p>
          <w:p w14:paraId="4B0324D7" w14:textId="77777777"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w:t>
            </w:r>
            <w:r w:rsidRPr="00297E7C">
              <w:rPr>
                <w:rFonts w:ascii="Times New Roman" w:hAnsi="Times New Roman" w:cs="Times New Roman"/>
                <w:iCs/>
                <w:sz w:val="24"/>
                <w:szCs w:val="24"/>
              </w:rPr>
              <w:lastRenderedPageBreak/>
              <w:t xml:space="preserve">способствующего осознанию своего места в поликультурном мире; </w:t>
            </w:r>
          </w:p>
          <w:p w14:paraId="52A939A6" w14:textId="77777777"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t xml:space="preserve">- совершенствование языковой и читательской культуры как средства взаимодействия между людьми и познания мира;  </w:t>
            </w:r>
          </w:p>
          <w:p w14:paraId="41158493" w14:textId="77777777"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14:paraId="718BCB20" w14:textId="77777777"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t>Овладение универсальными учебными познавательными действиями:</w:t>
            </w:r>
          </w:p>
          <w:p w14:paraId="1AFC6EA8" w14:textId="77777777"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t>в) работа с информацией:</w:t>
            </w:r>
          </w:p>
          <w:p w14:paraId="612DE963" w14:textId="77777777"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14:paraId="395F6A4F" w14:textId="77777777"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14:paraId="1C7E2F65" w14:textId="77777777"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t xml:space="preserve">- оценивать достоверность, легитимность информации, ее соответствие правовым и морально-этическим нормам;  </w:t>
            </w:r>
          </w:p>
          <w:p w14:paraId="2FECEF3D" w14:textId="77777777"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1158DFC8" w14:textId="5691C8F3" w:rsidR="009744F6" w:rsidRPr="00297E7C" w:rsidRDefault="009744F6" w:rsidP="00297E7C">
            <w:pPr>
              <w:spacing w:after="0" w:line="240" w:lineRule="auto"/>
              <w:jc w:val="both"/>
              <w:rPr>
                <w:rFonts w:ascii="Times New Roman" w:eastAsia="Times New Roman" w:hAnsi="Times New Roman" w:cs="Times New Roman"/>
                <w:b/>
                <w:sz w:val="24"/>
                <w:szCs w:val="24"/>
              </w:rPr>
            </w:pPr>
            <w:r w:rsidRPr="00297E7C">
              <w:rPr>
                <w:rFonts w:ascii="Times New Roman" w:hAnsi="Times New Roman" w:cs="Times New Roman"/>
                <w:iCs/>
                <w:sz w:val="24"/>
                <w:szCs w:val="24"/>
              </w:rPr>
              <w:lastRenderedPageBreak/>
              <w:t>- владеть навыками распознавания и защиты информации, информационной безопасности личности</w:t>
            </w:r>
          </w:p>
        </w:tc>
        <w:tc>
          <w:tcPr>
            <w:tcW w:w="7938" w:type="dxa"/>
          </w:tcPr>
          <w:p w14:paraId="198DC1DE" w14:textId="449442BA" w:rsidR="009744F6" w:rsidRPr="00297E7C" w:rsidRDefault="009744F6"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lastRenderedPageBreak/>
              <w:t>- владе</w:t>
            </w:r>
            <w:r w:rsidR="00F44E1D" w:rsidRPr="00297E7C">
              <w:rPr>
                <w:rFonts w:ascii="Times New Roman" w:eastAsia="Times New Roman" w:hAnsi="Times New Roman" w:cs="Times New Roman"/>
                <w:sz w:val="24"/>
                <w:szCs w:val="24"/>
              </w:rPr>
              <w:t>ть</w:t>
            </w:r>
            <w:r w:rsidRPr="00297E7C">
              <w:rPr>
                <w:rFonts w:ascii="Times New Roman" w:eastAsia="Times New Roman" w:hAnsi="Times New Roman" w:cs="Times New Roman"/>
                <w:sz w:val="24"/>
                <w:szCs w:val="24"/>
              </w:rPr>
              <w:t xml:space="preserve">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w:t>
            </w:r>
            <w:r w:rsidRPr="00297E7C">
              <w:rPr>
                <w:rFonts w:ascii="Times New Roman" w:eastAsia="Times New Roman" w:hAnsi="Times New Roman" w:cs="Times New Roman"/>
                <w:sz w:val="24"/>
                <w:szCs w:val="24"/>
              </w:rPr>
              <w:lastRenderedPageBreak/>
              <w:t>(например,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14:paraId="6E531CB0" w14:textId="281D0D42" w:rsidR="009744F6" w:rsidRPr="00297E7C" w:rsidRDefault="009744F6"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 владе</w:t>
            </w:r>
            <w:r w:rsidR="00F44E1D" w:rsidRPr="00297E7C">
              <w:rPr>
                <w:rFonts w:ascii="Times New Roman" w:eastAsia="Times New Roman" w:hAnsi="Times New Roman" w:cs="Times New Roman"/>
                <w:sz w:val="24"/>
                <w:szCs w:val="24"/>
              </w:rPr>
              <w:t>ть</w:t>
            </w:r>
            <w:r w:rsidRPr="00297E7C">
              <w:rPr>
                <w:rFonts w:ascii="Times New Roman" w:eastAsia="Times New Roman" w:hAnsi="Times New Roman" w:cs="Times New Roman"/>
                <w:sz w:val="24"/>
                <w:szCs w:val="24"/>
              </w:rPr>
              <w:t xml:space="preserve">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14:paraId="0580913D" w14:textId="6EDBD831" w:rsidR="009744F6" w:rsidRPr="00297E7C" w:rsidRDefault="009744F6"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 уме</w:t>
            </w:r>
            <w:r w:rsidR="00F44E1D" w:rsidRPr="00297E7C">
              <w:rPr>
                <w:rFonts w:ascii="Times New Roman" w:eastAsia="Times New Roman" w:hAnsi="Times New Roman" w:cs="Times New Roman"/>
                <w:sz w:val="24"/>
                <w:szCs w:val="24"/>
              </w:rPr>
              <w:t>ть</w:t>
            </w:r>
            <w:r w:rsidRPr="00297E7C">
              <w:rPr>
                <w:rFonts w:ascii="Times New Roman" w:eastAsia="Times New Roman" w:hAnsi="Times New Roman" w:cs="Times New Roman"/>
                <w:sz w:val="24"/>
                <w:szCs w:val="24"/>
              </w:rPr>
              <w:t xml:space="preserve"> сравнивать, классифицировать, систематизировать и обобщать по существенным признакам изученные языковые явления (лексические и грамматические);</w:t>
            </w:r>
          </w:p>
          <w:p w14:paraId="1CCC2994" w14:textId="5E5A6784" w:rsidR="009744F6" w:rsidRPr="00297E7C" w:rsidRDefault="009744F6" w:rsidP="00297E7C">
            <w:pPr>
              <w:shd w:val="clear" w:color="auto" w:fill="FFFFFF"/>
              <w:spacing w:after="0" w:line="240" w:lineRule="auto"/>
              <w:jc w:val="both"/>
              <w:rPr>
                <w:rFonts w:ascii="Times New Roman" w:hAnsi="Times New Roman" w:cs="Times New Roman"/>
                <w:sz w:val="24"/>
                <w:szCs w:val="24"/>
              </w:rPr>
            </w:pPr>
            <w:r w:rsidRPr="00297E7C">
              <w:rPr>
                <w:rFonts w:ascii="Times New Roman" w:eastAsia="Times New Roman" w:hAnsi="Times New Roman" w:cs="Times New Roman"/>
                <w:sz w:val="24"/>
                <w:szCs w:val="24"/>
              </w:rPr>
              <w:t>-</w:t>
            </w:r>
            <w:r w:rsidR="00F44E1D" w:rsidRPr="00297E7C">
              <w:rPr>
                <w:rFonts w:ascii="Times New Roman" w:eastAsia="Times New Roman" w:hAnsi="Times New Roman" w:cs="Times New Roman"/>
                <w:sz w:val="24"/>
                <w:szCs w:val="24"/>
              </w:rPr>
              <w:t>иметь</w:t>
            </w:r>
            <w:r w:rsidRPr="00297E7C">
              <w:rPr>
                <w:rFonts w:ascii="Times New Roman" w:eastAsia="Times New Roman" w:hAnsi="Times New Roman" w:cs="Times New Roman"/>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9744F6" w:rsidRPr="00297E7C" w14:paraId="091C5C0C" w14:textId="77777777" w:rsidTr="009A5897">
        <w:trPr>
          <w:trHeight w:val="1114"/>
          <w:jc w:val="center"/>
        </w:trPr>
        <w:tc>
          <w:tcPr>
            <w:tcW w:w="2405" w:type="dxa"/>
          </w:tcPr>
          <w:p w14:paraId="132EB963" w14:textId="31D6EB12" w:rsidR="009744F6" w:rsidRPr="00297E7C" w:rsidRDefault="009744F6" w:rsidP="00297E7C">
            <w:pPr>
              <w:spacing w:after="0" w:line="240" w:lineRule="auto"/>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lastRenderedPageBreak/>
              <w:t>ОК 04</w:t>
            </w:r>
            <w:r w:rsidR="00AD5924" w:rsidRPr="00297E7C">
              <w:rPr>
                <w:rFonts w:ascii="Times New Roman" w:eastAsia="Times New Roman" w:hAnsi="Times New Roman" w:cs="Times New Roman"/>
                <w:sz w:val="24"/>
                <w:szCs w:val="24"/>
              </w:rPr>
              <w:t>.</w:t>
            </w:r>
            <w:r w:rsidRPr="00297E7C">
              <w:rPr>
                <w:rFonts w:ascii="Times New Roman" w:eastAsia="Times New Roman" w:hAnsi="Times New Roman" w:cs="Times New Roman"/>
                <w:sz w:val="24"/>
                <w:szCs w:val="24"/>
              </w:rPr>
              <w:t xml:space="preserve"> Эффективно взаимодействовать и работать в коллективе и команде</w:t>
            </w:r>
          </w:p>
        </w:tc>
        <w:tc>
          <w:tcPr>
            <w:tcW w:w="4961" w:type="dxa"/>
          </w:tcPr>
          <w:p w14:paraId="028ABF58" w14:textId="77777777"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t xml:space="preserve">готовность к саморазвитию, самостоятельности и самоопределению; </w:t>
            </w:r>
          </w:p>
          <w:p w14:paraId="1FDB452C" w14:textId="77777777" w:rsidR="009744F6" w:rsidRPr="00297E7C" w:rsidRDefault="009744F6" w:rsidP="00297E7C">
            <w:pPr>
              <w:pStyle w:val="dt-p"/>
              <w:shd w:val="clear" w:color="auto" w:fill="FFFFFF"/>
              <w:spacing w:before="0" w:beforeAutospacing="0" w:after="0" w:afterAutospacing="0"/>
              <w:jc w:val="both"/>
              <w:textAlignment w:val="baseline"/>
              <w:rPr>
                <w:rFonts w:eastAsia="Calibri"/>
                <w:iCs/>
                <w:lang w:eastAsia="en-US"/>
              </w:rPr>
            </w:pPr>
            <w:r w:rsidRPr="00297E7C">
              <w:rPr>
                <w:rFonts w:eastAsia="Calibri"/>
                <w:iCs/>
                <w:lang w:eastAsia="en-US"/>
              </w:rPr>
              <w:t xml:space="preserve">-овладение навыками учебно-исследовательской, проектной и социальной деятельности; </w:t>
            </w:r>
          </w:p>
          <w:p w14:paraId="39F9774A" w14:textId="77777777" w:rsidR="009744F6" w:rsidRPr="00297E7C" w:rsidRDefault="009744F6" w:rsidP="00297E7C">
            <w:pPr>
              <w:shd w:val="clear" w:color="auto" w:fill="FFFFFF"/>
              <w:spacing w:after="0" w:line="240" w:lineRule="auto"/>
              <w:jc w:val="both"/>
              <w:textAlignment w:val="baseline"/>
              <w:rPr>
                <w:rFonts w:ascii="Times New Roman" w:hAnsi="Times New Roman" w:cs="Times New Roman"/>
                <w:iCs/>
                <w:sz w:val="24"/>
                <w:szCs w:val="24"/>
              </w:rPr>
            </w:pPr>
            <w:r w:rsidRPr="00297E7C">
              <w:rPr>
                <w:rFonts w:ascii="Times New Roman" w:hAnsi="Times New Roman" w:cs="Times New Roman"/>
                <w:iCs/>
                <w:sz w:val="24"/>
                <w:szCs w:val="24"/>
              </w:rPr>
              <w:t>Овладение универсальными коммуникативными действиями:</w:t>
            </w:r>
          </w:p>
          <w:p w14:paraId="3262153F" w14:textId="77777777" w:rsidR="009744F6" w:rsidRPr="00297E7C" w:rsidRDefault="009744F6" w:rsidP="00297E7C">
            <w:pPr>
              <w:shd w:val="clear" w:color="auto" w:fill="FFFFFF"/>
              <w:spacing w:after="0" w:line="240" w:lineRule="auto"/>
              <w:jc w:val="both"/>
              <w:textAlignment w:val="baseline"/>
              <w:rPr>
                <w:rFonts w:ascii="Times New Roman" w:hAnsi="Times New Roman" w:cs="Times New Roman"/>
                <w:iCs/>
                <w:sz w:val="24"/>
                <w:szCs w:val="24"/>
              </w:rPr>
            </w:pPr>
            <w:r w:rsidRPr="00297E7C">
              <w:rPr>
                <w:rFonts w:ascii="Times New Roman" w:hAnsi="Times New Roman" w:cs="Times New Roman"/>
                <w:iCs/>
                <w:sz w:val="24"/>
                <w:szCs w:val="24"/>
              </w:rPr>
              <w:t>б) совместная деятельность:</w:t>
            </w:r>
          </w:p>
          <w:p w14:paraId="77D5D0AC" w14:textId="77777777" w:rsidR="009744F6" w:rsidRPr="00297E7C" w:rsidRDefault="009744F6" w:rsidP="00297E7C">
            <w:pPr>
              <w:shd w:val="clear" w:color="auto" w:fill="FFFFFF"/>
              <w:spacing w:after="0" w:line="240" w:lineRule="auto"/>
              <w:jc w:val="both"/>
              <w:textAlignment w:val="baseline"/>
              <w:rPr>
                <w:rFonts w:ascii="Times New Roman" w:hAnsi="Times New Roman" w:cs="Times New Roman"/>
                <w:iCs/>
                <w:sz w:val="24"/>
                <w:szCs w:val="24"/>
              </w:rPr>
            </w:pPr>
            <w:r w:rsidRPr="00297E7C">
              <w:rPr>
                <w:rFonts w:ascii="Times New Roman" w:hAnsi="Times New Roman" w:cs="Times New Roman"/>
                <w:iCs/>
                <w:sz w:val="24"/>
                <w:szCs w:val="24"/>
              </w:rPr>
              <w:t xml:space="preserve">- понимать и использовать преимущества командной и индивидуальной работы; </w:t>
            </w:r>
          </w:p>
          <w:p w14:paraId="60B35EED" w14:textId="5E26182C" w:rsidR="009744F6" w:rsidRPr="00297E7C" w:rsidRDefault="009744F6" w:rsidP="00297E7C">
            <w:pPr>
              <w:shd w:val="clear" w:color="auto" w:fill="FFFFFF"/>
              <w:spacing w:after="0" w:line="240" w:lineRule="auto"/>
              <w:jc w:val="both"/>
              <w:textAlignment w:val="baseline"/>
              <w:rPr>
                <w:rFonts w:ascii="Times New Roman" w:hAnsi="Times New Roman" w:cs="Times New Roman"/>
                <w:iCs/>
                <w:sz w:val="24"/>
                <w:szCs w:val="24"/>
              </w:rPr>
            </w:pPr>
            <w:r w:rsidRPr="00297E7C">
              <w:rPr>
                <w:rFonts w:ascii="Times New Roman" w:hAnsi="Times New Roman" w:cs="Times New Roman"/>
                <w:iCs/>
                <w:sz w:val="24"/>
                <w:szCs w:val="24"/>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14:paraId="5C4DA175" w14:textId="77777777" w:rsidR="009744F6" w:rsidRPr="00297E7C" w:rsidRDefault="009744F6" w:rsidP="00297E7C">
            <w:pPr>
              <w:shd w:val="clear" w:color="auto" w:fill="FFFFFF"/>
              <w:spacing w:after="0" w:line="240" w:lineRule="auto"/>
              <w:jc w:val="both"/>
              <w:textAlignment w:val="baseline"/>
              <w:rPr>
                <w:rFonts w:ascii="Times New Roman" w:hAnsi="Times New Roman" w:cs="Times New Roman"/>
                <w:iCs/>
                <w:sz w:val="24"/>
                <w:szCs w:val="24"/>
              </w:rPr>
            </w:pPr>
            <w:r w:rsidRPr="00297E7C">
              <w:rPr>
                <w:rFonts w:ascii="Times New Roman" w:hAnsi="Times New Roman" w:cs="Times New Roman"/>
                <w:iCs/>
                <w:sz w:val="24"/>
                <w:szCs w:val="24"/>
              </w:rPr>
              <w:t xml:space="preserve">- координировать и выполнять работу в условиях реального, виртуального и комбинированного взаимодействия; </w:t>
            </w:r>
          </w:p>
          <w:p w14:paraId="2937ECE8" w14:textId="77777777"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61884D3B" w14:textId="77777777" w:rsidR="009744F6" w:rsidRPr="00297E7C" w:rsidRDefault="009744F6" w:rsidP="00297E7C">
            <w:pPr>
              <w:shd w:val="clear" w:color="auto" w:fill="FFFFFF"/>
              <w:spacing w:after="0" w:line="240" w:lineRule="auto"/>
              <w:jc w:val="both"/>
              <w:textAlignment w:val="baseline"/>
              <w:rPr>
                <w:rFonts w:ascii="Times New Roman" w:hAnsi="Times New Roman" w:cs="Times New Roman"/>
                <w:iCs/>
                <w:sz w:val="24"/>
                <w:szCs w:val="24"/>
              </w:rPr>
            </w:pPr>
            <w:r w:rsidRPr="00297E7C">
              <w:rPr>
                <w:rFonts w:ascii="Times New Roman" w:hAnsi="Times New Roman" w:cs="Times New Roman"/>
                <w:iCs/>
                <w:sz w:val="24"/>
                <w:szCs w:val="24"/>
              </w:rPr>
              <w:t>Овладение универсальными регулятивными действиями:</w:t>
            </w:r>
          </w:p>
          <w:p w14:paraId="4507BF2D" w14:textId="77777777" w:rsidR="009744F6" w:rsidRPr="00297E7C" w:rsidRDefault="009744F6" w:rsidP="00297E7C">
            <w:pPr>
              <w:shd w:val="clear" w:color="auto" w:fill="FFFFFF"/>
              <w:spacing w:after="0" w:line="240" w:lineRule="auto"/>
              <w:jc w:val="both"/>
              <w:textAlignment w:val="baseline"/>
              <w:rPr>
                <w:rFonts w:ascii="Times New Roman" w:hAnsi="Times New Roman" w:cs="Times New Roman"/>
                <w:iCs/>
                <w:sz w:val="24"/>
                <w:szCs w:val="24"/>
              </w:rPr>
            </w:pPr>
            <w:r w:rsidRPr="00297E7C">
              <w:rPr>
                <w:rFonts w:ascii="Times New Roman" w:hAnsi="Times New Roman" w:cs="Times New Roman"/>
                <w:iCs/>
                <w:sz w:val="24"/>
                <w:szCs w:val="24"/>
              </w:rPr>
              <w:t>г) принятие себя и других людей:</w:t>
            </w:r>
          </w:p>
          <w:p w14:paraId="553E0D05" w14:textId="77777777" w:rsidR="009744F6" w:rsidRPr="00297E7C" w:rsidRDefault="009744F6" w:rsidP="00297E7C">
            <w:pPr>
              <w:shd w:val="clear" w:color="auto" w:fill="FFFFFF"/>
              <w:spacing w:after="0" w:line="240" w:lineRule="auto"/>
              <w:jc w:val="both"/>
              <w:textAlignment w:val="baseline"/>
              <w:rPr>
                <w:rFonts w:ascii="Times New Roman" w:hAnsi="Times New Roman" w:cs="Times New Roman"/>
                <w:iCs/>
                <w:sz w:val="24"/>
                <w:szCs w:val="24"/>
              </w:rPr>
            </w:pPr>
            <w:r w:rsidRPr="00297E7C">
              <w:rPr>
                <w:rFonts w:ascii="Times New Roman" w:hAnsi="Times New Roman" w:cs="Times New Roman"/>
                <w:iCs/>
                <w:sz w:val="24"/>
                <w:szCs w:val="24"/>
              </w:rPr>
              <w:t xml:space="preserve">- принимать мотивы и аргументы других людей при анализе результатов деятельности; </w:t>
            </w:r>
          </w:p>
          <w:p w14:paraId="48865354" w14:textId="77777777" w:rsidR="009744F6" w:rsidRPr="00297E7C" w:rsidRDefault="009744F6" w:rsidP="00297E7C">
            <w:pPr>
              <w:shd w:val="clear" w:color="auto" w:fill="FFFFFF"/>
              <w:spacing w:after="0" w:line="240" w:lineRule="auto"/>
              <w:jc w:val="both"/>
              <w:textAlignment w:val="baseline"/>
              <w:rPr>
                <w:rFonts w:ascii="Times New Roman" w:hAnsi="Times New Roman" w:cs="Times New Roman"/>
                <w:iCs/>
                <w:sz w:val="24"/>
                <w:szCs w:val="24"/>
              </w:rPr>
            </w:pPr>
            <w:r w:rsidRPr="00297E7C">
              <w:rPr>
                <w:rFonts w:ascii="Times New Roman" w:hAnsi="Times New Roman" w:cs="Times New Roman"/>
                <w:iCs/>
                <w:sz w:val="24"/>
                <w:szCs w:val="24"/>
              </w:rPr>
              <w:lastRenderedPageBreak/>
              <w:t xml:space="preserve">- признавать свое право и право других людей на ошибки; </w:t>
            </w:r>
          </w:p>
          <w:p w14:paraId="6437A78A" w14:textId="473FB171" w:rsidR="009744F6" w:rsidRPr="00297E7C" w:rsidRDefault="009744F6" w:rsidP="00297E7C">
            <w:pPr>
              <w:spacing w:after="0" w:line="240" w:lineRule="auto"/>
              <w:jc w:val="both"/>
              <w:rPr>
                <w:rFonts w:ascii="Times New Roman" w:eastAsia="Times New Roman" w:hAnsi="Times New Roman" w:cs="Times New Roman"/>
                <w:b/>
                <w:sz w:val="24"/>
                <w:szCs w:val="24"/>
              </w:rPr>
            </w:pPr>
            <w:r w:rsidRPr="00297E7C">
              <w:rPr>
                <w:rFonts w:ascii="Times New Roman" w:hAnsi="Times New Roman" w:cs="Times New Roman"/>
                <w:iCs/>
                <w:sz w:val="24"/>
                <w:szCs w:val="24"/>
              </w:rPr>
              <w:t>- развивать способность понимать мир с позиции другого человека</w:t>
            </w:r>
          </w:p>
        </w:tc>
        <w:tc>
          <w:tcPr>
            <w:tcW w:w="7938" w:type="dxa"/>
          </w:tcPr>
          <w:p w14:paraId="462333CC" w14:textId="1D04D9D9" w:rsidR="009744F6" w:rsidRPr="00297E7C" w:rsidRDefault="00F44E1D"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lastRenderedPageBreak/>
              <w:t>-</w:t>
            </w:r>
            <w:r w:rsidR="00AD5924" w:rsidRPr="00297E7C">
              <w:rPr>
                <w:rFonts w:ascii="Times New Roman" w:eastAsia="Times New Roman" w:hAnsi="Times New Roman" w:cs="Times New Roman"/>
                <w:sz w:val="24"/>
                <w:szCs w:val="24"/>
              </w:rPr>
              <w:t xml:space="preserve"> </w:t>
            </w:r>
            <w:r w:rsidR="009744F6" w:rsidRPr="00297E7C">
              <w:rPr>
                <w:rFonts w:ascii="Times New Roman" w:eastAsia="Times New Roman" w:hAnsi="Times New Roman" w:cs="Times New Roman"/>
                <w:sz w:val="24"/>
                <w:szCs w:val="24"/>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14:paraId="4F86EAB5" w14:textId="21FBE31A" w:rsidR="009744F6" w:rsidRPr="00297E7C" w:rsidRDefault="009744F6"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w:t>
            </w:r>
            <w:r w:rsidR="00F44E1D" w:rsidRPr="00297E7C">
              <w:rPr>
                <w:rFonts w:ascii="Times New Roman" w:eastAsia="Times New Roman" w:hAnsi="Times New Roman" w:cs="Times New Roman"/>
                <w:sz w:val="24"/>
                <w:szCs w:val="24"/>
              </w:rPr>
              <w:t>иметь</w:t>
            </w:r>
            <w:r w:rsidRPr="00297E7C">
              <w:rPr>
                <w:rFonts w:ascii="Times New Roman" w:eastAsia="Times New Roman" w:hAnsi="Times New Roman" w:cs="Times New Roman"/>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r w:rsidR="00DA7B3C" w:rsidRPr="00297E7C">
              <w:rPr>
                <w:rFonts w:ascii="Times New Roman" w:eastAsia="Times New Roman" w:hAnsi="Times New Roman" w:cs="Times New Roman"/>
                <w:sz w:val="24"/>
                <w:szCs w:val="24"/>
              </w:rPr>
              <w:t>;</w:t>
            </w:r>
          </w:p>
          <w:p w14:paraId="083234B3" w14:textId="71A7A3B1" w:rsidR="009744F6" w:rsidRPr="00297E7C" w:rsidRDefault="00DA7B3C" w:rsidP="00297E7C">
            <w:pPr>
              <w:shd w:val="clear" w:color="auto" w:fill="FFFFFF"/>
              <w:spacing w:after="0" w:line="240" w:lineRule="auto"/>
              <w:jc w:val="both"/>
              <w:rPr>
                <w:rFonts w:ascii="Times New Roman" w:hAnsi="Times New Roman" w:cs="Times New Roman"/>
                <w:sz w:val="24"/>
                <w:szCs w:val="24"/>
              </w:rPr>
            </w:pPr>
            <w:r w:rsidRPr="00297E7C">
              <w:rPr>
                <w:rFonts w:ascii="Times New Roman" w:eastAsia="Times New Roman" w:hAnsi="Times New Roman" w:cs="Times New Roman"/>
                <w:sz w:val="24"/>
                <w:szCs w:val="24"/>
              </w:rPr>
              <w:t>осуществлять межличностное и межкультурное общение на основе знаний о социокультурном портрете и культурном наследии родной страны и страны/стран изучаемого языка</w:t>
            </w:r>
          </w:p>
        </w:tc>
      </w:tr>
      <w:tr w:rsidR="009744F6" w:rsidRPr="00297E7C" w14:paraId="1167684C" w14:textId="77777777" w:rsidTr="009A5897">
        <w:trPr>
          <w:trHeight w:val="845"/>
          <w:jc w:val="center"/>
        </w:trPr>
        <w:tc>
          <w:tcPr>
            <w:tcW w:w="2405" w:type="dxa"/>
          </w:tcPr>
          <w:p w14:paraId="2003E17F" w14:textId="71870481" w:rsidR="009744F6" w:rsidRPr="00297E7C" w:rsidRDefault="009744F6" w:rsidP="00297E7C">
            <w:pPr>
              <w:spacing w:after="0" w:line="240" w:lineRule="auto"/>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ОК 09</w:t>
            </w:r>
            <w:r w:rsidR="00AD5924" w:rsidRPr="00297E7C">
              <w:rPr>
                <w:rFonts w:ascii="Times New Roman" w:eastAsia="Times New Roman" w:hAnsi="Times New Roman" w:cs="Times New Roman"/>
                <w:sz w:val="24"/>
                <w:szCs w:val="24"/>
              </w:rPr>
              <w:t>.</w:t>
            </w:r>
            <w:r w:rsidRPr="00297E7C">
              <w:rPr>
                <w:rFonts w:ascii="Times New Roman" w:eastAsia="Times New Roman" w:hAnsi="Times New Roman" w:cs="Times New Roman"/>
                <w:sz w:val="24"/>
                <w:szCs w:val="24"/>
              </w:rPr>
              <w:t xml:space="preserve"> Пользоваться профессиональной документацией на государственном и иностранном языках</w:t>
            </w:r>
          </w:p>
        </w:tc>
        <w:tc>
          <w:tcPr>
            <w:tcW w:w="4961" w:type="dxa"/>
          </w:tcPr>
          <w:p w14:paraId="4FEE9443" w14:textId="77777777" w:rsidR="009744F6" w:rsidRPr="00297E7C" w:rsidRDefault="009744F6" w:rsidP="00297E7C">
            <w:pPr>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 xml:space="preserve">наличие мотивации к обучению и личностному развитию; </w:t>
            </w:r>
          </w:p>
          <w:p w14:paraId="0EBAA0FD" w14:textId="77777777" w:rsidR="009744F6" w:rsidRPr="00297E7C" w:rsidRDefault="009744F6" w:rsidP="00297E7C">
            <w:pPr>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В области ценности научного познания:</w:t>
            </w:r>
          </w:p>
          <w:p w14:paraId="28BECACD" w14:textId="77777777" w:rsidR="009744F6" w:rsidRPr="00297E7C" w:rsidRDefault="009744F6" w:rsidP="00297E7C">
            <w:pPr>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3A76D97D" w14:textId="77777777" w:rsidR="009744F6" w:rsidRPr="00297E7C" w:rsidRDefault="009744F6" w:rsidP="00297E7C">
            <w:pPr>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 xml:space="preserve">- совершенствование языковой и читательской культуры как средства взаимодействия между людьми и познания мира; </w:t>
            </w:r>
          </w:p>
          <w:p w14:paraId="7C826108" w14:textId="77777777" w:rsidR="009744F6" w:rsidRPr="00297E7C" w:rsidRDefault="009744F6" w:rsidP="00297E7C">
            <w:pPr>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14:paraId="30D15AD5" w14:textId="77777777" w:rsidR="009744F6" w:rsidRPr="00297E7C" w:rsidRDefault="009744F6" w:rsidP="00297E7C">
            <w:pPr>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Овладение универсальными учебными познавательными действиями:</w:t>
            </w:r>
          </w:p>
          <w:p w14:paraId="6A9658A5" w14:textId="77777777" w:rsidR="009744F6" w:rsidRPr="00297E7C" w:rsidRDefault="009744F6" w:rsidP="00297E7C">
            <w:pPr>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б) базовые исследовательские действия:</w:t>
            </w:r>
          </w:p>
          <w:p w14:paraId="24D3A5C8" w14:textId="77777777" w:rsidR="009744F6" w:rsidRPr="00297E7C" w:rsidRDefault="009744F6" w:rsidP="00297E7C">
            <w:pPr>
              <w:shd w:val="clear" w:color="auto" w:fill="FFFFFF"/>
              <w:spacing w:after="0" w:line="240" w:lineRule="auto"/>
              <w:jc w:val="both"/>
              <w:textAlignment w:val="baseline"/>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 владеть навыками учебно-исследовательской и проектной деятельности, навыками разрешения проблем;</w:t>
            </w:r>
          </w:p>
          <w:p w14:paraId="668BBC73" w14:textId="77777777" w:rsidR="009744F6" w:rsidRPr="00297E7C" w:rsidRDefault="009744F6" w:rsidP="00297E7C">
            <w:pPr>
              <w:shd w:val="clear" w:color="auto" w:fill="FFFFFF"/>
              <w:spacing w:after="0" w:line="240" w:lineRule="auto"/>
              <w:jc w:val="both"/>
              <w:textAlignment w:val="baseline"/>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 xml:space="preserve">- способность и готовность к самостоятельному поиску методов решения практических задач, применению различных методов познания; </w:t>
            </w:r>
          </w:p>
          <w:p w14:paraId="19C97CF8" w14:textId="77777777" w:rsidR="009744F6" w:rsidRPr="00297E7C" w:rsidRDefault="009744F6" w:rsidP="00297E7C">
            <w:pPr>
              <w:shd w:val="clear" w:color="auto" w:fill="FFFFFF"/>
              <w:spacing w:after="0" w:line="240" w:lineRule="auto"/>
              <w:jc w:val="both"/>
              <w:textAlignment w:val="baseline"/>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 xml:space="preserve">- овладение видами деятельности по получению нового знания, его интерпретации, </w:t>
            </w:r>
            <w:r w:rsidRPr="00297E7C">
              <w:rPr>
                <w:rFonts w:ascii="Times New Roman" w:eastAsia="Times New Roman" w:hAnsi="Times New Roman" w:cs="Times New Roman"/>
                <w:sz w:val="24"/>
                <w:szCs w:val="24"/>
              </w:rPr>
              <w:lastRenderedPageBreak/>
              <w:t xml:space="preserve">преобразованию и применению в различных учебных ситуациях, в том числе при создании учебных и социальных проектов; </w:t>
            </w:r>
          </w:p>
          <w:p w14:paraId="61CBECDD" w14:textId="77777777" w:rsidR="009744F6" w:rsidRPr="00297E7C" w:rsidRDefault="009744F6" w:rsidP="00297E7C">
            <w:pPr>
              <w:shd w:val="clear" w:color="auto" w:fill="FFFFFF"/>
              <w:spacing w:after="0" w:line="240" w:lineRule="auto"/>
              <w:jc w:val="both"/>
              <w:textAlignment w:val="baseline"/>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 xml:space="preserve">- формирование научного типа мышления, владение научной терминологией, ключевыми понятиями и методами; </w:t>
            </w:r>
          </w:p>
          <w:p w14:paraId="3C67EDB2" w14:textId="15B4F66B" w:rsidR="009744F6" w:rsidRPr="00297E7C" w:rsidRDefault="009744F6" w:rsidP="00297E7C">
            <w:pPr>
              <w:shd w:val="clear" w:color="auto" w:fill="FFFFFF"/>
              <w:spacing w:after="0" w:line="240" w:lineRule="auto"/>
              <w:jc w:val="both"/>
              <w:textAlignment w:val="baseline"/>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-осуществлять целенаправленный поиск переноса средств и способов действия в профессиональную среду</w:t>
            </w:r>
          </w:p>
        </w:tc>
        <w:tc>
          <w:tcPr>
            <w:tcW w:w="7938" w:type="dxa"/>
          </w:tcPr>
          <w:p w14:paraId="7A16A45F" w14:textId="754D38F9" w:rsidR="009744F6" w:rsidRPr="00297E7C" w:rsidRDefault="009744F6"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lastRenderedPageBreak/>
              <w:t xml:space="preserve">-аудирование: воспринимать на слух и понимать звучащие до </w:t>
            </w:r>
            <w:r w:rsidR="00DA7B3C" w:rsidRPr="00297E7C">
              <w:rPr>
                <w:rFonts w:ascii="Times New Roman" w:eastAsia="Times New Roman" w:hAnsi="Times New Roman" w:cs="Times New Roman"/>
                <w:sz w:val="24"/>
                <w:szCs w:val="24"/>
              </w:rPr>
              <w:t>3</w:t>
            </w:r>
            <w:r w:rsidRPr="00297E7C">
              <w:rPr>
                <w:rFonts w:ascii="Times New Roman" w:eastAsia="Times New Roman" w:hAnsi="Times New Roman" w:cs="Times New Roman"/>
                <w:sz w:val="24"/>
                <w:szCs w:val="24"/>
              </w:rPr>
              <w:t>,5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14:paraId="51ACC121" w14:textId="438799AC" w:rsidR="009744F6" w:rsidRPr="00297E7C" w:rsidRDefault="009744F6"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-владе</w:t>
            </w:r>
            <w:r w:rsidR="00F44E1D" w:rsidRPr="00297E7C">
              <w:rPr>
                <w:rFonts w:ascii="Times New Roman" w:eastAsia="Times New Roman" w:hAnsi="Times New Roman" w:cs="Times New Roman"/>
                <w:sz w:val="24"/>
                <w:szCs w:val="24"/>
              </w:rPr>
              <w:t>ть</w:t>
            </w:r>
            <w:r w:rsidRPr="00297E7C">
              <w:rPr>
                <w:rFonts w:ascii="Times New Roman" w:eastAsia="Times New Roman" w:hAnsi="Times New Roman" w:cs="Times New Roman"/>
                <w:sz w:val="24"/>
                <w:szCs w:val="24"/>
              </w:rPr>
              <w:t xml:space="preserve"> навыками распознавания и употребления в устной и письменной речи не менее 1</w:t>
            </w:r>
            <w:r w:rsidR="00DA7B3C" w:rsidRPr="00297E7C">
              <w:rPr>
                <w:rFonts w:ascii="Times New Roman" w:eastAsia="Times New Roman" w:hAnsi="Times New Roman" w:cs="Times New Roman"/>
                <w:sz w:val="24"/>
                <w:szCs w:val="24"/>
              </w:rPr>
              <w:t>65</w:t>
            </w:r>
            <w:r w:rsidRPr="00297E7C">
              <w:rPr>
                <w:rFonts w:ascii="Times New Roman" w:eastAsia="Times New Roman" w:hAnsi="Times New Roman" w:cs="Times New Roman"/>
                <w:sz w:val="24"/>
                <w:szCs w:val="24"/>
              </w:rPr>
              <w:t>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14:paraId="4CB6870A" w14:textId="54B3D9C0" w:rsidR="009744F6" w:rsidRPr="00297E7C" w:rsidRDefault="009744F6" w:rsidP="00297E7C">
            <w:pPr>
              <w:shd w:val="clear" w:color="auto" w:fill="FFFFFF"/>
              <w:spacing w:after="0" w:line="240" w:lineRule="auto"/>
              <w:jc w:val="both"/>
              <w:rPr>
                <w:rFonts w:ascii="Times New Roman" w:hAnsi="Times New Roman" w:cs="Times New Roman"/>
                <w:sz w:val="24"/>
                <w:szCs w:val="24"/>
              </w:rPr>
            </w:pPr>
            <w:r w:rsidRPr="00297E7C">
              <w:rPr>
                <w:rFonts w:ascii="Times New Roman" w:eastAsia="Times New Roman" w:hAnsi="Times New Roman" w:cs="Times New Roman"/>
                <w:sz w:val="24"/>
                <w:szCs w:val="24"/>
              </w:rPr>
              <w:t>-</w:t>
            </w:r>
            <w:r w:rsidR="00F44E1D" w:rsidRPr="00297E7C">
              <w:rPr>
                <w:rFonts w:ascii="Times New Roman" w:eastAsia="Times New Roman" w:hAnsi="Times New Roman" w:cs="Times New Roman"/>
                <w:sz w:val="24"/>
                <w:szCs w:val="24"/>
              </w:rPr>
              <w:t>иметь</w:t>
            </w:r>
            <w:r w:rsidRPr="00297E7C">
              <w:rPr>
                <w:rFonts w:ascii="Times New Roman" w:eastAsia="Times New Roman" w:hAnsi="Times New Roman" w:cs="Times New Roman"/>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bl>
    <w:p w14:paraId="25A97756" w14:textId="5670028F" w:rsidR="00297E7C" w:rsidRDefault="00297E7C" w:rsidP="00297E7C">
      <w:pPr>
        <w:tabs>
          <w:tab w:val="left" w:pos="2616"/>
        </w:tabs>
        <w:rPr>
          <w:rFonts w:ascii="Times New Roman" w:eastAsia="Times New Roman" w:hAnsi="Times New Roman" w:cs="Times New Roman"/>
          <w:sz w:val="24"/>
          <w:szCs w:val="24"/>
          <w:lang w:eastAsia="ru-RU"/>
        </w:rPr>
      </w:pPr>
    </w:p>
    <w:tbl>
      <w:tblPr>
        <w:tblW w:w="15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3"/>
        <w:gridCol w:w="12143"/>
      </w:tblGrid>
      <w:tr w:rsidR="00297E7C" w:rsidRPr="00B338E8" w14:paraId="2ED61E7B" w14:textId="77777777" w:rsidTr="009A5897">
        <w:trPr>
          <w:jc w:val="center"/>
        </w:trPr>
        <w:tc>
          <w:tcPr>
            <w:tcW w:w="3303" w:type="dxa"/>
          </w:tcPr>
          <w:p w14:paraId="7153D59D" w14:textId="77777777" w:rsidR="00297E7C" w:rsidRPr="00B338E8" w:rsidRDefault="00297E7C" w:rsidP="00297E7C">
            <w:pPr>
              <w:suppressAutoHyphens/>
              <w:spacing w:after="0" w:line="240" w:lineRule="auto"/>
              <w:jc w:val="center"/>
              <w:rPr>
                <w:rFonts w:ascii="Times New Roman" w:hAnsi="Times New Roman" w:cs="Times New Roman"/>
                <w:b/>
                <w:sz w:val="24"/>
                <w:szCs w:val="24"/>
              </w:rPr>
            </w:pPr>
            <w:r w:rsidRPr="00B338E8">
              <w:rPr>
                <w:rFonts w:ascii="Times New Roman" w:hAnsi="Times New Roman" w:cs="Times New Roman"/>
                <w:b/>
                <w:sz w:val="24"/>
                <w:szCs w:val="24"/>
              </w:rPr>
              <w:t>Код и наименование</w:t>
            </w:r>
          </w:p>
          <w:p w14:paraId="3836CACB" w14:textId="77777777" w:rsidR="00297E7C" w:rsidRPr="00B338E8" w:rsidRDefault="00297E7C" w:rsidP="00297E7C">
            <w:pPr>
              <w:suppressAutoHyphens/>
              <w:spacing w:after="0" w:line="240" w:lineRule="auto"/>
              <w:jc w:val="center"/>
              <w:rPr>
                <w:rFonts w:ascii="Times New Roman" w:hAnsi="Times New Roman" w:cs="Times New Roman"/>
                <w:b/>
                <w:sz w:val="24"/>
                <w:szCs w:val="24"/>
              </w:rPr>
            </w:pPr>
            <w:r w:rsidRPr="00B338E8">
              <w:rPr>
                <w:rFonts w:ascii="Times New Roman" w:hAnsi="Times New Roman" w:cs="Times New Roman"/>
                <w:b/>
                <w:sz w:val="24"/>
                <w:szCs w:val="24"/>
              </w:rPr>
              <w:t>компетенции</w:t>
            </w:r>
          </w:p>
        </w:tc>
        <w:tc>
          <w:tcPr>
            <w:tcW w:w="12143" w:type="dxa"/>
          </w:tcPr>
          <w:p w14:paraId="290E90CF" w14:textId="77777777" w:rsidR="00297E7C" w:rsidRPr="00B338E8" w:rsidRDefault="00297E7C" w:rsidP="00297E7C">
            <w:pPr>
              <w:suppressAutoHyphens/>
              <w:spacing w:after="0" w:line="240" w:lineRule="auto"/>
              <w:jc w:val="center"/>
              <w:rPr>
                <w:rFonts w:ascii="Times New Roman" w:hAnsi="Times New Roman" w:cs="Times New Roman"/>
                <w:b/>
                <w:sz w:val="24"/>
                <w:szCs w:val="24"/>
              </w:rPr>
            </w:pPr>
            <w:r w:rsidRPr="00B338E8">
              <w:rPr>
                <w:rFonts w:ascii="Times New Roman" w:hAnsi="Times New Roman" w:cs="Times New Roman"/>
                <w:b/>
                <w:iCs/>
                <w:sz w:val="24"/>
                <w:szCs w:val="24"/>
              </w:rPr>
              <w:t>Показатели освоения компетенции</w:t>
            </w:r>
          </w:p>
        </w:tc>
      </w:tr>
      <w:tr w:rsidR="00297E7C" w:rsidRPr="00B338E8" w14:paraId="1F09C599" w14:textId="77777777" w:rsidTr="009A5897">
        <w:trPr>
          <w:trHeight w:val="489"/>
          <w:jc w:val="center"/>
        </w:trPr>
        <w:tc>
          <w:tcPr>
            <w:tcW w:w="3303" w:type="dxa"/>
          </w:tcPr>
          <w:p w14:paraId="675C20E2" w14:textId="77777777" w:rsidR="00297E7C" w:rsidRPr="00B338E8" w:rsidRDefault="00297E7C" w:rsidP="00297E7C">
            <w:pPr>
              <w:pStyle w:val="ConsPlusNormal"/>
              <w:rPr>
                <w:rFonts w:ascii="Times New Roman" w:hAnsi="Times New Roman" w:cs="Times New Roman"/>
                <w:sz w:val="24"/>
                <w:szCs w:val="24"/>
              </w:rPr>
            </w:pPr>
            <w:r w:rsidRPr="00B338E8">
              <w:rPr>
                <w:rFonts w:ascii="Times New Roman" w:hAnsi="Times New Roman" w:cs="Times New Roman"/>
                <w:sz w:val="24"/>
                <w:szCs w:val="24"/>
              </w:rPr>
              <w:t xml:space="preserve">ПК 1.1. Планировать текущую деятельность сотрудников служб предприятий туризма </w:t>
            </w:r>
            <w:r w:rsidRPr="00B338E8">
              <w:rPr>
                <w:rFonts w:ascii="Times New Roman" w:hAnsi="Times New Roman" w:cs="Times New Roman"/>
                <w:sz w:val="24"/>
                <w:szCs w:val="24"/>
              </w:rPr>
              <w:br/>
              <w:t>и гостеприимства</w:t>
            </w:r>
          </w:p>
          <w:p w14:paraId="546673E3" w14:textId="77777777" w:rsidR="00297E7C" w:rsidRPr="00B338E8" w:rsidRDefault="00297E7C" w:rsidP="00297E7C">
            <w:pPr>
              <w:pStyle w:val="ConsPlusNormal"/>
              <w:rPr>
                <w:rFonts w:ascii="Times New Roman" w:hAnsi="Times New Roman" w:cs="Times New Roman"/>
                <w:i/>
                <w:sz w:val="24"/>
                <w:szCs w:val="24"/>
              </w:rPr>
            </w:pPr>
          </w:p>
        </w:tc>
        <w:tc>
          <w:tcPr>
            <w:tcW w:w="12143" w:type="dxa"/>
          </w:tcPr>
          <w:p w14:paraId="7978B9FB" w14:textId="77777777" w:rsidR="00297E7C" w:rsidRPr="00B338E8" w:rsidRDefault="00297E7C" w:rsidP="00297E7C">
            <w:pPr>
              <w:pStyle w:val="s16"/>
              <w:spacing w:before="0" w:beforeAutospacing="0" w:after="0" w:afterAutospacing="0"/>
              <w:jc w:val="both"/>
              <w:rPr>
                <w:b/>
              </w:rPr>
            </w:pPr>
            <w:r w:rsidRPr="00B338E8">
              <w:rPr>
                <w:b/>
              </w:rPr>
              <w:t>Навыки:</w:t>
            </w:r>
          </w:p>
          <w:p w14:paraId="2783CF51" w14:textId="77777777" w:rsidR="00297E7C" w:rsidRPr="00B338E8" w:rsidRDefault="00297E7C" w:rsidP="00297E7C">
            <w:pPr>
              <w:pStyle w:val="s16"/>
              <w:spacing w:before="0" w:beforeAutospacing="0" w:after="0" w:afterAutospacing="0"/>
              <w:jc w:val="both"/>
            </w:pPr>
            <w:r w:rsidRPr="00B338E8">
              <w:t>Производить координацию работы сотрудников службы предприятия туризма и гостеприимства</w:t>
            </w:r>
          </w:p>
          <w:p w14:paraId="06B51718" w14:textId="77777777" w:rsidR="00297E7C" w:rsidRPr="00B338E8" w:rsidRDefault="00297E7C" w:rsidP="00297E7C">
            <w:pPr>
              <w:spacing w:after="0" w:line="240" w:lineRule="auto"/>
              <w:jc w:val="both"/>
              <w:rPr>
                <w:rFonts w:ascii="Times New Roman" w:hAnsi="Times New Roman" w:cs="Times New Roman"/>
                <w:b/>
                <w:sz w:val="24"/>
                <w:szCs w:val="24"/>
              </w:rPr>
            </w:pPr>
            <w:r w:rsidRPr="00B338E8">
              <w:rPr>
                <w:rFonts w:ascii="Times New Roman" w:hAnsi="Times New Roman" w:cs="Times New Roman"/>
                <w:sz w:val="24"/>
                <w:szCs w:val="24"/>
              </w:rPr>
              <w:t>Использовать технику переговоров, устного общения, включая телефонные переговоры</w:t>
            </w:r>
            <w:r w:rsidRPr="00B338E8">
              <w:rPr>
                <w:rFonts w:ascii="Times New Roman" w:hAnsi="Times New Roman" w:cs="Times New Roman"/>
                <w:b/>
                <w:sz w:val="24"/>
                <w:szCs w:val="24"/>
              </w:rPr>
              <w:t xml:space="preserve"> </w:t>
            </w:r>
          </w:p>
          <w:p w14:paraId="6C439DD3" w14:textId="77777777" w:rsidR="00297E7C" w:rsidRPr="00B338E8" w:rsidRDefault="00297E7C" w:rsidP="00297E7C">
            <w:pPr>
              <w:spacing w:after="0" w:line="240" w:lineRule="auto"/>
              <w:jc w:val="both"/>
              <w:rPr>
                <w:rFonts w:ascii="Times New Roman" w:hAnsi="Times New Roman" w:cs="Times New Roman"/>
                <w:b/>
                <w:sz w:val="24"/>
                <w:szCs w:val="24"/>
              </w:rPr>
            </w:pPr>
            <w:r w:rsidRPr="00B338E8">
              <w:rPr>
                <w:rFonts w:ascii="Times New Roman" w:hAnsi="Times New Roman" w:cs="Times New Roman"/>
                <w:b/>
                <w:sz w:val="24"/>
                <w:szCs w:val="24"/>
              </w:rPr>
              <w:t>Умения:</w:t>
            </w:r>
          </w:p>
          <w:p w14:paraId="790AAB00" w14:textId="77777777" w:rsidR="00297E7C" w:rsidRPr="00B338E8" w:rsidRDefault="00297E7C" w:rsidP="00297E7C">
            <w:pPr>
              <w:widowControl w:val="0"/>
              <w:tabs>
                <w:tab w:val="left" w:pos="1800"/>
              </w:tabs>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 xml:space="preserve">Владеть технологией делопроизводства (ведение документации, хранение и извлечение информации) </w:t>
            </w:r>
          </w:p>
          <w:p w14:paraId="294F08E0" w14:textId="77777777" w:rsidR="00297E7C" w:rsidRPr="00B338E8" w:rsidRDefault="00297E7C" w:rsidP="00297E7C">
            <w:pPr>
              <w:widowControl w:val="0"/>
              <w:tabs>
                <w:tab w:val="left" w:pos="1800"/>
              </w:tabs>
              <w:autoSpaceDE w:val="0"/>
              <w:autoSpaceDN w:val="0"/>
              <w:adjustRightInd w:val="0"/>
              <w:spacing w:after="0" w:line="240" w:lineRule="auto"/>
              <w:jc w:val="both"/>
              <w:rPr>
                <w:rFonts w:ascii="Times New Roman" w:hAnsi="Times New Roman" w:cs="Times New Roman"/>
                <w:b/>
                <w:sz w:val="24"/>
                <w:szCs w:val="24"/>
              </w:rPr>
            </w:pPr>
            <w:r w:rsidRPr="00B338E8">
              <w:rPr>
                <w:rFonts w:ascii="Times New Roman" w:hAnsi="Times New Roman" w:cs="Times New Roman"/>
                <w:sz w:val="24"/>
                <w:szCs w:val="24"/>
              </w:rPr>
              <w:t>Владеть техникой переговоров, устного общения, включая телефонные переговоры</w:t>
            </w:r>
          </w:p>
          <w:p w14:paraId="5814462D" w14:textId="77777777" w:rsidR="00297E7C" w:rsidRPr="00B338E8" w:rsidRDefault="00297E7C" w:rsidP="00297E7C">
            <w:pPr>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Владеть культурой межличностного общения</w:t>
            </w:r>
          </w:p>
          <w:p w14:paraId="1CD50D28" w14:textId="77777777" w:rsidR="00297E7C" w:rsidRPr="00B338E8" w:rsidRDefault="00297E7C" w:rsidP="00297E7C">
            <w:pPr>
              <w:pStyle w:val="s16"/>
              <w:spacing w:before="0" w:beforeAutospacing="0" w:after="0" w:afterAutospacing="0"/>
              <w:jc w:val="both"/>
            </w:pPr>
            <w:r w:rsidRPr="00B338E8">
              <w:rPr>
                <w:b/>
              </w:rPr>
              <w:t xml:space="preserve">Знания: </w:t>
            </w:r>
            <w:r w:rsidRPr="00B338E8">
              <w:t>Законодательство Российской Федерации в сфере туризма и гостеприимства</w:t>
            </w:r>
          </w:p>
          <w:p w14:paraId="34668515" w14:textId="77777777" w:rsidR="00297E7C" w:rsidRPr="00B338E8" w:rsidRDefault="00297E7C" w:rsidP="00297E7C">
            <w:pPr>
              <w:spacing w:after="0" w:line="240" w:lineRule="auto"/>
              <w:jc w:val="both"/>
              <w:rPr>
                <w:rFonts w:ascii="Times New Roman" w:hAnsi="Times New Roman" w:cs="Times New Roman"/>
                <w:sz w:val="24"/>
                <w:szCs w:val="24"/>
                <w:lang w:eastAsia="en-US"/>
              </w:rPr>
            </w:pPr>
            <w:r w:rsidRPr="00B338E8">
              <w:rPr>
                <w:rFonts w:ascii="Times New Roman" w:hAnsi="Times New Roman" w:cs="Times New Roman"/>
                <w:sz w:val="24"/>
                <w:szCs w:val="24"/>
                <w:lang w:eastAsia="en-US"/>
              </w:rPr>
              <w:t>Основы трудового законодательства Российской Федерации</w:t>
            </w:r>
          </w:p>
          <w:p w14:paraId="5C0C5064" w14:textId="77777777" w:rsidR="00297E7C" w:rsidRPr="00B338E8" w:rsidRDefault="00297E7C" w:rsidP="00297E7C">
            <w:pPr>
              <w:spacing w:after="0" w:line="240" w:lineRule="auto"/>
              <w:jc w:val="both"/>
              <w:rPr>
                <w:rFonts w:ascii="Times New Roman" w:hAnsi="Times New Roman" w:cs="Times New Roman"/>
                <w:sz w:val="24"/>
                <w:szCs w:val="24"/>
                <w:lang w:eastAsia="en-US"/>
              </w:rPr>
            </w:pPr>
            <w:r w:rsidRPr="00B338E8">
              <w:rPr>
                <w:rFonts w:ascii="Times New Roman" w:hAnsi="Times New Roman" w:cs="Times New Roman"/>
                <w:sz w:val="24"/>
                <w:szCs w:val="24"/>
                <w:lang w:eastAsia="en-US"/>
              </w:rPr>
              <w:t>Основы организации, планирования и контроля деятельности сотрудников</w:t>
            </w:r>
          </w:p>
          <w:p w14:paraId="5F74FD65" w14:textId="77777777" w:rsidR="00297E7C" w:rsidRPr="00B338E8" w:rsidRDefault="00297E7C" w:rsidP="00297E7C">
            <w:pPr>
              <w:spacing w:after="0" w:line="240" w:lineRule="auto"/>
              <w:jc w:val="both"/>
              <w:rPr>
                <w:rFonts w:ascii="Times New Roman" w:hAnsi="Times New Roman" w:cs="Times New Roman"/>
                <w:sz w:val="24"/>
                <w:szCs w:val="24"/>
                <w:lang w:eastAsia="en-US"/>
              </w:rPr>
            </w:pPr>
            <w:r w:rsidRPr="00B338E8">
              <w:rPr>
                <w:rFonts w:ascii="Times New Roman" w:hAnsi="Times New Roman" w:cs="Times New Roman"/>
                <w:sz w:val="24"/>
                <w:szCs w:val="24"/>
                <w:lang w:eastAsia="en-US"/>
              </w:rPr>
              <w:t>Теория межличностного и делового общения, переговоров, конфликтологии</w:t>
            </w:r>
          </w:p>
          <w:p w14:paraId="2629E934" w14:textId="77777777" w:rsidR="00297E7C" w:rsidRPr="00B338E8" w:rsidRDefault="00297E7C" w:rsidP="00297E7C">
            <w:pPr>
              <w:spacing w:after="0" w:line="240" w:lineRule="auto"/>
              <w:jc w:val="both"/>
              <w:rPr>
                <w:rFonts w:ascii="Times New Roman" w:hAnsi="Times New Roman" w:cs="Times New Roman"/>
                <w:sz w:val="24"/>
                <w:szCs w:val="24"/>
                <w:lang w:eastAsia="en-US"/>
              </w:rPr>
            </w:pPr>
            <w:r w:rsidRPr="00B338E8">
              <w:rPr>
                <w:rFonts w:ascii="Times New Roman" w:hAnsi="Times New Roman" w:cs="Times New Roman"/>
                <w:sz w:val="24"/>
                <w:szCs w:val="24"/>
                <w:lang w:eastAsia="en-US"/>
              </w:rPr>
              <w:t>Оказывать первую помощь</w:t>
            </w:r>
          </w:p>
          <w:p w14:paraId="30E43DBE" w14:textId="77777777" w:rsidR="00297E7C" w:rsidRPr="00B338E8" w:rsidRDefault="00297E7C" w:rsidP="00297E7C">
            <w:pPr>
              <w:widowControl w:val="0"/>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Цены на туристские продукты и отдельные туристские и дополнительные услуги</w:t>
            </w:r>
          </w:p>
          <w:p w14:paraId="3F21714C" w14:textId="77777777" w:rsidR="00297E7C" w:rsidRPr="00B338E8" w:rsidRDefault="00297E7C" w:rsidP="00297E7C">
            <w:pPr>
              <w:spacing w:after="0" w:line="240" w:lineRule="auto"/>
              <w:contextualSpacing/>
              <w:jc w:val="both"/>
              <w:rPr>
                <w:rFonts w:ascii="Times New Roman" w:hAnsi="Times New Roman" w:cs="Times New Roman"/>
                <w:sz w:val="24"/>
                <w:szCs w:val="24"/>
              </w:rPr>
            </w:pPr>
            <w:r w:rsidRPr="00B338E8">
              <w:rPr>
                <w:rFonts w:ascii="Times New Roman" w:hAnsi="Times New Roman" w:cs="Times New Roman"/>
                <w:sz w:val="24"/>
                <w:szCs w:val="24"/>
              </w:rPr>
              <w:t>Ассортимент и характеристики предлагаемых туристских услуг</w:t>
            </w:r>
          </w:p>
          <w:p w14:paraId="01045132" w14:textId="77777777" w:rsidR="00297E7C" w:rsidRPr="00B338E8" w:rsidRDefault="00297E7C" w:rsidP="00297E7C">
            <w:pPr>
              <w:spacing w:after="0" w:line="240" w:lineRule="auto"/>
              <w:contextualSpacing/>
              <w:jc w:val="both"/>
              <w:rPr>
                <w:rFonts w:ascii="Times New Roman" w:hAnsi="Times New Roman" w:cs="Times New Roman"/>
                <w:sz w:val="24"/>
                <w:szCs w:val="24"/>
              </w:rPr>
            </w:pPr>
            <w:r w:rsidRPr="00B338E8">
              <w:rPr>
                <w:rFonts w:ascii="Times New Roman" w:hAnsi="Times New Roman" w:cs="Times New Roman"/>
                <w:sz w:val="24"/>
                <w:szCs w:val="24"/>
              </w:rPr>
              <w:t>Программное обеспечение деятельности туристских организаций</w:t>
            </w:r>
          </w:p>
          <w:p w14:paraId="1DABA3D0" w14:textId="77777777" w:rsidR="00297E7C" w:rsidRPr="00B338E8" w:rsidRDefault="00297E7C" w:rsidP="00297E7C">
            <w:pPr>
              <w:spacing w:after="0" w:line="240" w:lineRule="auto"/>
              <w:contextualSpacing/>
              <w:jc w:val="both"/>
              <w:rPr>
                <w:rFonts w:ascii="Times New Roman" w:hAnsi="Times New Roman" w:cs="Times New Roman"/>
                <w:sz w:val="24"/>
                <w:szCs w:val="24"/>
              </w:rPr>
            </w:pPr>
            <w:r w:rsidRPr="00B338E8">
              <w:rPr>
                <w:rFonts w:ascii="Times New Roman" w:hAnsi="Times New Roman" w:cs="Times New Roman"/>
                <w:sz w:val="24"/>
                <w:szCs w:val="24"/>
              </w:rPr>
              <w:t>Этику делового общения</w:t>
            </w:r>
          </w:p>
          <w:p w14:paraId="5CB82254" w14:textId="77777777" w:rsidR="00297E7C" w:rsidRPr="00B338E8" w:rsidRDefault="00297E7C" w:rsidP="00297E7C">
            <w:pPr>
              <w:spacing w:after="0" w:line="240" w:lineRule="auto"/>
              <w:rPr>
                <w:rFonts w:ascii="Times New Roman" w:hAnsi="Times New Roman" w:cs="Times New Roman"/>
                <w:b/>
                <w:sz w:val="24"/>
                <w:szCs w:val="24"/>
              </w:rPr>
            </w:pPr>
            <w:r w:rsidRPr="00B338E8">
              <w:rPr>
                <w:rFonts w:ascii="Times New Roman" w:hAnsi="Times New Roman" w:cs="Times New Roman"/>
                <w:sz w:val="24"/>
                <w:szCs w:val="24"/>
              </w:rPr>
              <w:t>Основы делопроизводства</w:t>
            </w:r>
          </w:p>
        </w:tc>
      </w:tr>
      <w:tr w:rsidR="00297E7C" w:rsidRPr="00B338E8" w14:paraId="02118BF6" w14:textId="77777777" w:rsidTr="009A5897">
        <w:trPr>
          <w:trHeight w:val="275"/>
          <w:jc w:val="center"/>
        </w:trPr>
        <w:tc>
          <w:tcPr>
            <w:tcW w:w="3303" w:type="dxa"/>
            <w:vMerge w:val="restart"/>
          </w:tcPr>
          <w:p w14:paraId="54EE4EE7" w14:textId="77777777" w:rsidR="00297E7C" w:rsidRPr="00B338E8" w:rsidRDefault="00297E7C" w:rsidP="00297E7C">
            <w:pPr>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 xml:space="preserve">ПК 1.4. Осуществлять расчеты с потребителями </w:t>
            </w:r>
            <w:r w:rsidRPr="00B338E8">
              <w:rPr>
                <w:rFonts w:ascii="Times New Roman" w:hAnsi="Times New Roman" w:cs="Times New Roman"/>
                <w:sz w:val="24"/>
                <w:szCs w:val="24"/>
              </w:rPr>
              <w:br/>
              <w:t>за предоставленные услуги</w:t>
            </w:r>
          </w:p>
        </w:tc>
        <w:tc>
          <w:tcPr>
            <w:tcW w:w="12143" w:type="dxa"/>
          </w:tcPr>
          <w:p w14:paraId="5555E954" w14:textId="77777777" w:rsidR="00297E7C" w:rsidRPr="00B338E8" w:rsidRDefault="00297E7C" w:rsidP="00297E7C">
            <w:pPr>
              <w:pStyle w:val="s16"/>
              <w:spacing w:before="0" w:beforeAutospacing="0" w:after="0" w:afterAutospacing="0"/>
              <w:jc w:val="both"/>
              <w:rPr>
                <w:b/>
              </w:rPr>
            </w:pPr>
            <w:r w:rsidRPr="00B338E8">
              <w:rPr>
                <w:b/>
              </w:rPr>
              <w:t>Навыки:</w:t>
            </w:r>
          </w:p>
          <w:p w14:paraId="5BE52D8E" w14:textId="77777777" w:rsidR="00297E7C" w:rsidRPr="00B338E8" w:rsidRDefault="00297E7C" w:rsidP="00297E7C">
            <w:pPr>
              <w:pStyle w:val="s16"/>
              <w:spacing w:before="0" w:beforeAutospacing="0" w:after="0" w:afterAutospacing="0"/>
              <w:jc w:val="both"/>
              <w:rPr>
                <w:b/>
              </w:rPr>
            </w:pPr>
            <w:r w:rsidRPr="00B338E8">
              <w:t>Использовать технику переговоров, устного общения, включая телефонные переговоры</w:t>
            </w:r>
          </w:p>
        </w:tc>
      </w:tr>
      <w:tr w:rsidR="00297E7C" w:rsidRPr="00B338E8" w14:paraId="27727154" w14:textId="77777777" w:rsidTr="009A5897">
        <w:trPr>
          <w:trHeight w:val="275"/>
          <w:jc w:val="center"/>
        </w:trPr>
        <w:tc>
          <w:tcPr>
            <w:tcW w:w="3303" w:type="dxa"/>
            <w:vMerge/>
          </w:tcPr>
          <w:p w14:paraId="76331B01" w14:textId="77777777" w:rsidR="00297E7C" w:rsidRPr="00B338E8" w:rsidRDefault="00297E7C" w:rsidP="00297E7C">
            <w:pPr>
              <w:spacing w:after="0" w:line="240" w:lineRule="auto"/>
              <w:jc w:val="both"/>
              <w:rPr>
                <w:rFonts w:ascii="Times New Roman" w:hAnsi="Times New Roman" w:cs="Times New Roman"/>
                <w:sz w:val="24"/>
                <w:szCs w:val="24"/>
              </w:rPr>
            </w:pPr>
          </w:p>
        </w:tc>
        <w:tc>
          <w:tcPr>
            <w:tcW w:w="12143" w:type="dxa"/>
          </w:tcPr>
          <w:p w14:paraId="219FEFE0" w14:textId="77777777" w:rsidR="00297E7C" w:rsidRPr="00B338E8" w:rsidRDefault="00297E7C" w:rsidP="00297E7C">
            <w:pPr>
              <w:spacing w:after="0" w:line="240" w:lineRule="auto"/>
              <w:jc w:val="both"/>
              <w:rPr>
                <w:rFonts w:ascii="Times New Roman" w:hAnsi="Times New Roman" w:cs="Times New Roman"/>
                <w:b/>
                <w:sz w:val="24"/>
                <w:szCs w:val="24"/>
              </w:rPr>
            </w:pPr>
            <w:r w:rsidRPr="00B338E8">
              <w:rPr>
                <w:rFonts w:ascii="Times New Roman" w:hAnsi="Times New Roman" w:cs="Times New Roman"/>
                <w:b/>
                <w:sz w:val="24"/>
                <w:szCs w:val="24"/>
              </w:rPr>
              <w:t>Умения:</w:t>
            </w:r>
          </w:p>
          <w:p w14:paraId="0FC22E2F" w14:textId="77777777" w:rsidR="00297E7C" w:rsidRPr="00B338E8" w:rsidRDefault="00297E7C" w:rsidP="00297E7C">
            <w:pPr>
              <w:widowControl w:val="0"/>
              <w:tabs>
                <w:tab w:val="left" w:pos="1800"/>
              </w:tabs>
              <w:autoSpaceDE w:val="0"/>
              <w:autoSpaceDN w:val="0"/>
              <w:adjustRightInd w:val="0"/>
              <w:spacing w:after="0" w:line="240" w:lineRule="auto"/>
              <w:jc w:val="both"/>
              <w:rPr>
                <w:rFonts w:ascii="Times New Roman" w:hAnsi="Times New Roman" w:cs="Times New Roman"/>
                <w:b/>
                <w:sz w:val="24"/>
                <w:szCs w:val="24"/>
              </w:rPr>
            </w:pPr>
            <w:r w:rsidRPr="00B338E8">
              <w:rPr>
                <w:rFonts w:ascii="Times New Roman" w:hAnsi="Times New Roman" w:cs="Times New Roman"/>
                <w:sz w:val="24"/>
                <w:szCs w:val="24"/>
              </w:rPr>
              <w:t>Владеть техникой переговоров, устного общения, включая телефонные переговоры</w:t>
            </w:r>
          </w:p>
        </w:tc>
      </w:tr>
      <w:tr w:rsidR="00297E7C" w:rsidRPr="00B338E8" w14:paraId="74799150" w14:textId="77777777" w:rsidTr="009A5897">
        <w:trPr>
          <w:trHeight w:val="275"/>
          <w:jc w:val="center"/>
        </w:trPr>
        <w:tc>
          <w:tcPr>
            <w:tcW w:w="3303" w:type="dxa"/>
            <w:vMerge/>
          </w:tcPr>
          <w:p w14:paraId="6C727C74" w14:textId="77777777" w:rsidR="00297E7C" w:rsidRPr="00B338E8" w:rsidRDefault="00297E7C" w:rsidP="00297E7C">
            <w:pPr>
              <w:spacing w:after="0" w:line="240" w:lineRule="auto"/>
              <w:jc w:val="both"/>
              <w:rPr>
                <w:rFonts w:ascii="Times New Roman" w:hAnsi="Times New Roman" w:cs="Times New Roman"/>
                <w:sz w:val="24"/>
                <w:szCs w:val="24"/>
              </w:rPr>
            </w:pPr>
          </w:p>
        </w:tc>
        <w:tc>
          <w:tcPr>
            <w:tcW w:w="12143" w:type="dxa"/>
          </w:tcPr>
          <w:p w14:paraId="7F1D5F47" w14:textId="77777777" w:rsidR="00297E7C" w:rsidRPr="00B338E8" w:rsidRDefault="00297E7C" w:rsidP="00297E7C">
            <w:pPr>
              <w:pStyle w:val="s16"/>
              <w:spacing w:before="0" w:beforeAutospacing="0" w:after="0" w:afterAutospacing="0"/>
              <w:jc w:val="both"/>
            </w:pPr>
            <w:r w:rsidRPr="00B338E8">
              <w:rPr>
                <w:b/>
              </w:rPr>
              <w:t xml:space="preserve">Знания: </w:t>
            </w:r>
            <w:r w:rsidRPr="00B338E8">
              <w:t>Законодательство Российской Федерации в сфере туризма и гостеприимства</w:t>
            </w:r>
          </w:p>
          <w:p w14:paraId="24DD31C9" w14:textId="77777777" w:rsidR="00297E7C" w:rsidRPr="00B338E8" w:rsidRDefault="00297E7C" w:rsidP="00297E7C">
            <w:pPr>
              <w:spacing w:after="0" w:line="240" w:lineRule="auto"/>
              <w:jc w:val="both"/>
              <w:rPr>
                <w:rFonts w:ascii="Times New Roman" w:hAnsi="Times New Roman" w:cs="Times New Roman"/>
                <w:sz w:val="24"/>
                <w:szCs w:val="24"/>
                <w:lang w:eastAsia="en-US"/>
              </w:rPr>
            </w:pPr>
            <w:r w:rsidRPr="00B338E8">
              <w:rPr>
                <w:rFonts w:ascii="Times New Roman" w:hAnsi="Times New Roman" w:cs="Times New Roman"/>
                <w:sz w:val="24"/>
                <w:szCs w:val="24"/>
                <w:lang w:eastAsia="en-US"/>
              </w:rPr>
              <w:t>Основы трудового законодательства Российской Федерации</w:t>
            </w:r>
          </w:p>
          <w:p w14:paraId="54CBC3C2" w14:textId="77777777" w:rsidR="00297E7C" w:rsidRPr="00B338E8" w:rsidRDefault="00297E7C" w:rsidP="00297E7C">
            <w:pPr>
              <w:spacing w:after="0" w:line="240" w:lineRule="auto"/>
              <w:jc w:val="both"/>
              <w:rPr>
                <w:rFonts w:ascii="Times New Roman" w:hAnsi="Times New Roman" w:cs="Times New Roman"/>
                <w:sz w:val="24"/>
                <w:szCs w:val="24"/>
                <w:lang w:eastAsia="en-US"/>
              </w:rPr>
            </w:pPr>
            <w:r w:rsidRPr="00B338E8">
              <w:rPr>
                <w:rFonts w:ascii="Times New Roman" w:hAnsi="Times New Roman" w:cs="Times New Roman"/>
                <w:sz w:val="24"/>
                <w:szCs w:val="24"/>
                <w:lang w:eastAsia="en-US"/>
              </w:rPr>
              <w:t>Основы организации, планирования и контроля деятельности сотрудников</w:t>
            </w:r>
          </w:p>
          <w:p w14:paraId="2821DE37" w14:textId="77777777" w:rsidR="00297E7C" w:rsidRPr="00B338E8" w:rsidRDefault="00297E7C" w:rsidP="00297E7C">
            <w:pPr>
              <w:spacing w:after="0" w:line="240" w:lineRule="auto"/>
              <w:jc w:val="both"/>
              <w:rPr>
                <w:rFonts w:ascii="Times New Roman" w:hAnsi="Times New Roman" w:cs="Times New Roman"/>
                <w:sz w:val="24"/>
                <w:szCs w:val="24"/>
                <w:lang w:eastAsia="en-US"/>
              </w:rPr>
            </w:pPr>
            <w:r w:rsidRPr="00B338E8">
              <w:rPr>
                <w:rFonts w:ascii="Times New Roman" w:hAnsi="Times New Roman" w:cs="Times New Roman"/>
                <w:sz w:val="24"/>
                <w:szCs w:val="24"/>
                <w:lang w:eastAsia="en-US"/>
              </w:rPr>
              <w:t>Теория межличностного и делового общения, переговоров, конфликтологии</w:t>
            </w:r>
          </w:p>
          <w:p w14:paraId="3656BDAC" w14:textId="77777777" w:rsidR="00297E7C" w:rsidRPr="00B338E8" w:rsidRDefault="00297E7C" w:rsidP="00297E7C">
            <w:pPr>
              <w:spacing w:after="0" w:line="240" w:lineRule="auto"/>
              <w:jc w:val="both"/>
              <w:rPr>
                <w:rFonts w:ascii="Times New Roman" w:hAnsi="Times New Roman" w:cs="Times New Roman"/>
                <w:sz w:val="24"/>
                <w:szCs w:val="24"/>
                <w:lang w:eastAsia="en-US"/>
              </w:rPr>
            </w:pPr>
            <w:r w:rsidRPr="00B338E8">
              <w:rPr>
                <w:rFonts w:ascii="Times New Roman" w:hAnsi="Times New Roman" w:cs="Times New Roman"/>
                <w:sz w:val="24"/>
                <w:szCs w:val="24"/>
                <w:lang w:eastAsia="en-US"/>
              </w:rPr>
              <w:t>Оказывать первую помощь</w:t>
            </w:r>
          </w:p>
          <w:p w14:paraId="38B73338" w14:textId="77777777" w:rsidR="00297E7C" w:rsidRPr="00B338E8" w:rsidRDefault="00297E7C" w:rsidP="00297E7C">
            <w:pPr>
              <w:widowControl w:val="0"/>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Цены на туристские продукты и отдельные туристские и дополнительные услуги</w:t>
            </w:r>
          </w:p>
          <w:p w14:paraId="6734CCF9" w14:textId="77777777" w:rsidR="00297E7C" w:rsidRPr="00B338E8" w:rsidRDefault="00297E7C" w:rsidP="00297E7C">
            <w:pPr>
              <w:spacing w:after="0" w:line="240" w:lineRule="auto"/>
              <w:contextualSpacing/>
              <w:jc w:val="both"/>
              <w:rPr>
                <w:rFonts w:ascii="Times New Roman" w:hAnsi="Times New Roman" w:cs="Times New Roman"/>
                <w:sz w:val="24"/>
                <w:szCs w:val="24"/>
              </w:rPr>
            </w:pPr>
            <w:r w:rsidRPr="00B338E8">
              <w:rPr>
                <w:rFonts w:ascii="Times New Roman" w:hAnsi="Times New Roman" w:cs="Times New Roman"/>
                <w:sz w:val="24"/>
                <w:szCs w:val="24"/>
              </w:rPr>
              <w:t>Ассортимент и характеристики предлагаемых туристских услуг</w:t>
            </w:r>
          </w:p>
          <w:p w14:paraId="6FA8604B" w14:textId="77777777" w:rsidR="00297E7C" w:rsidRPr="00B338E8" w:rsidRDefault="00297E7C" w:rsidP="00297E7C">
            <w:pPr>
              <w:spacing w:after="0" w:line="240" w:lineRule="auto"/>
              <w:contextualSpacing/>
              <w:jc w:val="both"/>
              <w:rPr>
                <w:rFonts w:ascii="Times New Roman" w:hAnsi="Times New Roman" w:cs="Times New Roman"/>
                <w:sz w:val="24"/>
                <w:szCs w:val="24"/>
              </w:rPr>
            </w:pPr>
            <w:r w:rsidRPr="00B338E8">
              <w:rPr>
                <w:rFonts w:ascii="Times New Roman" w:hAnsi="Times New Roman" w:cs="Times New Roman"/>
                <w:sz w:val="24"/>
                <w:szCs w:val="24"/>
              </w:rPr>
              <w:t>Программное обеспечение деятельности туристских организаций</w:t>
            </w:r>
          </w:p>
          <w:p w14:paraId="29831668" w14:textId="77777777" w:rsidR="00297E7C" w:rsidRPr="00B338E8" w:rsidRDefault="00297E7C" w:rsidP="00297E7C">
            <w:pPr>
              <w:spacing w:after="0" w:line="240" w:lineRule="auto"/>
              <w:contextualSpacing/>
              <w:jc w:val="both"/>
              <w:rPr>
                <w:rFonts w:ascii="Times New Roman" w:hAnsi="Times New Roman" w:cs="Times New Roman"/>
                <w:sz w:val="24"/>
                <w:szCs w:val="24"/>
              </w:rPr>
            </w:pPr>
            <w:r w:rsidRPr="00B338E8">
              <w:rPr>
                <w:rFonts w:ascii="Times New Roman" w:hAnsi="Times New Roman" w:cs="Times New Roman"/>
                <w:sz w:val="24"/>
                <w:szCs w:val="24"/>
              </w:rPr>
              <w:t>Этику делового общения</w:t>
            </w:r>
          </w:p>
          <w:p w14:paraId="24FF62AF" w14:textId="77777777" w:rsidR="00297E7C" w:rsidRPr="00B338E8" w:rsidRDefault="00297E7C" w:rsidP="00297E7C">
            <w:pPr>
              <w:pStyle w:val="s16"/>
              <w:spacing w:before="0" w:beforeAutospacing="0" w:after="0" w:afterAutospacing="0"/>
              <w:jc w:val="both"/>
              <w:rPr>
                <w:b/>
              </w:rPr>
            </w:pPr>
            <w:r w:rsidRPr="00B338E8">
              <w:t>Основы делопроизводства</w:t>
            </w:r>
          </w:p>
        </w:tc>
      </w:tr>
      <w:tr w:rsidR="00297E7C" w:rsidRPr="00B338E8" w14:paraId="5651FA79" w14:textId="77777777" w:rsidTr="009A5897">
        <w:trPr>
          <w:trHeight w:val="550"/>
          <w:jc w:val="center"/>
        </w:trPr>
        <w:tc>
          <w:tcPr>
            <w:tcW w:w="3303" w:type="dxa"/>
            <w:vMerge w:val="restart"/>
          </w:tcPr>
          <w:p w14:paraId="76C89DAD" w14:textId="77777777" w:rsidR="00297E7C" w:rsidRPr="00B338E8" w:rsidRDefault="00297E7C" w:rsidP="00297E7C">
            <w:pPr>
              <w:pStyle w:val="ConsPlusNormal"/>
              <w:rPr>
                <w:rFonts w:ascii="Times New Roman" w:hAnsi="Times New Roman" w:cs="Times New Roman"/>
                <w:sz w:val="24"/>
                <w:szCs w:val="24"/>
              </w:rPr>
            </w:pPr>
            <w:r w:rsidRPr="00B338E8">
              <w:rPr>
                <w:rFonts w:ascii="Times New Roman" w:hAnsi="Times New Roman" w:cs="Times New Roman"/>
                <w:sz w:val="24"/>
                <w:szCs w:val="24"/>
              </w:rPr>
              <w:t>ПК 2.2. Организовывать и осуществлять эксплуатацию номерного фонда гостиничного предприятия</w:t>
            </w:r>
          </w:p>
          <w:p w14:paraId="0955DA2E" w14:textId="77777777" w:rsidR="00297E7C" w:rsidRPr="00B338E8" w:rsidRDefault="00297E7C" w:rsidP="00297E7C">
            <w:pPr>
              <w:spacing w:after="0" w:line="240" w:lineRule="auto"/>
              <w:jc w:val="both"/>
              <w:rPr>
                <w:rFonts w:ascii="Times New Roman" w:hAnsi="Times New Roman" w:cs="Times New Roman"/>
                <w:sz w:val="24"/>
                <w:szCs w:val="24"/>
              </w:rPr>
            </w:pPr>
          </w:p>
        </w:tc>
        <w:tc>
          <w:tcPr>
            <w:tcW w:w="12143" w:type="dxa"/>
          </w:tcPr>
          <w:p w14:paraId="3D9FD294" w14:textId="77777777" w:rsidR="00297E7C" w:rsidRPr="00B338E8" w:rsidRDefault="00297E7C" w:rsidP="00297E7C">
            <w:pPr>
              <w:pStyle w:val="s16"/>
              <w:spacing w:before="0" w:beforeAutospacing="0" w:after="0" w:afterAutospacing="0"/>
              <w:jc w:val="both"/>
              <w:rPr>
                <w:b/>
              </w:rPr>
            </w:pPr>
            <w:r w:rsidRPr="00B338E8">
              <w:rPr>
                <w:b/>
              </w:rPr>
              <w:t>Навыки:</w:t>
            </w:r>
          </w:p>
          <w:p w14:paraId="375E56A0" w14:textId="77777777" w:rsidR="00297E7C" w:rsidRPr="00B338E8" w:rsidRDefault="00297E7C" w:rsidP="00297E7C">
            <w:pPr>
              <w:pStyle w:val="s16"/>
              <w:spacing w:before="0" w:beforeAutospacing="0" w:after="0" w:afterAutospacing="0"/>
              <w:jc w:val="both"/>
            </w:pPr>
            <w:r w:rsidRPr="00B338E8">
              <w:t>Контроля выполнения сотрудниками стандартов обслуживания и регламентов служб питания, приема и размещения, номерного фонда</w:t>
            </w:r>
          </w:p>
          <w:p w14:paraId="392E1051" w14:textId="77777777" w:rsidR="00297E7C" w:rsidRPr="00B338E8" w:rsidRDefault="00297E7C" w:rsidP="00297E7C">
            <w:pPr>
              <w:pStyle w:val="s16"/>
              <w:spacing w:before="0" w:beforeAutospacing="0" w:after="0" w:afterAutospacing="0"/>
              <w:jc w:val="both"/>
            </w:pPr>
            <w:r w:rsidRPr="00B338E8">
              <w:t>Взаимодействия с отделами (службами) гостиничного комплекса</w:t>
            </w:r>
          </w:p>
          <w:p w14:paraId="3734C540" w14:textId="77777777" w:rsidR="00297E7C" w:rsidRPr="00B338E8" w:rsidRDefault="00297E7C" w:rsidP="00297E7C">
            <w:pPr>
              <w:pStyle w:val="s16"/>
              <w:spacing w:before="0" w:beforeAutospacing="0" w:after="0" w:afterAutospacing="0"/>
              <w:jc w:val="both"/>
            </w:pPr>
            <w:r w:rsidRPr="00B338E8">
              <w:t>Управления конфликтными ситуациями в департаментах (службах, отделах)</w:t>
            </w:r>
          </w:p>
          <w:p w14:paraId="7E7FE936" w14:textId="77777777" w:rsidR="00297E7C" w:rsidRPr="00B338E8" w:rsidRDefault="00297E7C" w:rsidP="00297E7C">
            <w:pPr>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Подготовка отчетов о своей работе за смену</w:t>
            </w:r>
          </w:p>
          <w:p w14:paraId="0C22A8F8" w14:textId="77777777" w:rsidR="00297E7C" w:rsidRPr="00B338E8" w:rsidRDefault="00297E7C" w:rsidP="00297E7C">
            <w:pPr>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Проведение текущего аудита службы приема и размещения гостиничного комплекса или иного средства размещения</w:t>
            </w:r>
          </w:p>
          <w:p w14:paraId="28B8D862" w14:textId="77777777" w:rsidR="00297E7C" w:rsidRPr="00B338E8" w:rsidRDefault="00297E7C" w:rsidP="00297E7C">
            <w:pPr>
              <w:autoSpaceDE w:val="0"/>
              <w:autoSpaceDN w:val="0"/>
              <w:adjustRightInd w:val="0"/>
              <w:spacing w:after="0" w:line="240" w:lineRule="auto"/>
              <w:jc w:val="both"/>
              <w:rPr>
                <w:rFonts w:ascii="Times New Roman" w:hAnsi="Times New Roman" w:cs="Times New Roman"/>
                <w:b/>
                <w:sz w:val="24"/>
                <w:szCs w:val="24"/>
              </w:rPr>
            </w:pPr>
            <w:r w:rsidRPr="00B338E8">
              <w:rPr>
                <w:rFonts w:ascii="Times New Roman" w:hAnsi="Times New Roman" w:cs="Times New Roman"/>
                <w:sz w:val="24"/>
                <w:szCs w:val="24"/>
              </w:rPr>
              <w:t>Передача дел и отчетов по окончании смены дежурному администратору службы приема и размещения</w:t>
            </w:r>
          </w:p>
        </w:tc>
      </w:tr>
      <w:tr w:rsidR="00297E7C" w:rsidRPr="00B338E8" w14:paraId="49EA58D4" w14:textId="77777777" w:rsidTr="009A5897">
        <w:trPr>
          <w:trHeight w:val="550"/>
          <w:jc w:val="center"/>
        </w:trPr>
        <w:tc>
          <w:tcPr>
            <w:tcW w:w="3303" w:type="dxa"/>
            <w:vMerge/>
          </w:tcPr>
          <w:p w14:paraId="2202C9C1" w14:textId="77777777" w:rsidR="00297E7C" w:rsidRPr="00B338E8" w:rsidRDefault="00297E7C" w:rsidP="00297E7C">
            <w:pPr>
              <w:pStyle w:val="ConsPlusNormal"/>
              <w:rPr>
                <w:rFonts w:ascii="Times New Roman" w:hAnsi="Times New Roman" w:cs="Times New Roman"/>
                <w:sz w:val="24"/>
                <w:szCs w:val="24"/>
              </w:rPr>
            </w:pPr>
          </w:p>
        </w:tc>
        <w:tc>
          <w:tcPr>
            <w:tcW w:w="12143" w:type="dxa"/>
          </w:tcPr>
          <w:p w14:paraId="6002A3C3" w14:textId="77777777" w:rsidR="00297E7C" w:rsidRPr="00B338E8" w:rsidRDefault="00297E7C" w:rsidP="00297E7C">
            <w:pPr>
              <w:spacing w:after="0" w:line="240" w:lineRule="auto"/>
              <w:jc w:val="both"/>
              <w:rPr>
                <w:rFonts w:ascii="Times New Roman" w:hAnsi="Times New Roman" w:cs="Times New Roman"/>
                <w:b/>
                <w:sz w:val="24"/>
                <w:szCs w:val="24"/>
              </w:rPr>
            </w:pPr>
            <w:r w:rsidRPr="00B338E8">
              <w:rPr>
                <w:rFonts w:ascii="Times New Roman" w:hAnsi="Times New Roman" w:cs="Times New Roman"/>
                <w:b/>
                <w:sz w:val="24"/>
                <w:szCs w:val="24"/>
              </w:rPr>
              <w:t>Умения:</w:t>
            </w:r>
          </w:p>
          <w:p w14:paraId="605167F3" w14:textId="77777777" w:rsidR="00297E7C" w:rsidRPr="00B338E8" w:rsidRDefault="00297E7C" w:rsidP="00297E7C">
            <w:pPr>
              <w:pStyle w:val="s16"/>
              <w:spacing w:before="0" w:beforeAutospacing="0" w:after="0" w:afterAutospacing="0"/>
              <w:jc w:val="both"/>
            </w:pPr>
            <w:r w:rsidRPr="00B338E8">
              <w:t>Анализировать результаты деятельности служб питания, приема и размещения, и номерного фонда, а также потребности в материальных ресурсах и персонале, принимать меры по их изменению</w:t>
            </w:r>
          </w:p>
          <w:p w14:paraId="2E0DB5A3" w14:textId="77777777" w:rsidR="00297E7C" w:rsidRPr="00B338E8" w:rsidRDefault="00297E7C" w:rsidP="00297E7C">
            <w:pPr>
              <w:pStyle w:val="s16"/>
              <w:spacing w:before="0" w:beforeAutospacing="0" w:after="0" w:afterAutospacing="0"/>
              <w:jc w:val="both"/>
            </w:pPr>
            <w:r w:rsidRPr="00B338E8">
              <w:t>Осуществлять планирование, организацию, координацию и контроль деятельности служб питания, приема и размещения, номерного фонда, взаимодействие с другими службами гостиничного комплекса</w:t>
            </w:r>
          </w:p>
          <w:p w14:paraId="5EFDF851" w14:textId="77777777" w:rsidR="00297E7C" w:rsidRPr="00B338E8" w:rsidRDefault="00297E7C" w:rsidP="00297E7C">
            <w:pPr>
              <w:pStyle w:val="s16"/>
              <w:spacing w:before="0" w:beforeAutospacing="0" w:after="0" w:afterAutospacing="0"/>
              <w:jc w:val="both"/>
            </w:pPr>
            <w:r w:rsidRPr="00B338E8">
              <w:t>Использовать информационные технологии для ведения делопроизводства и выполнения регламентов служб питания, приема и размещения, номерного фонда</w:t>
            </w:r>
          </w:p>
          <w:p w14:paraId="502C2DEA" w14:textId="77777777" w:rsidR="00297E7C" w:rsidRPr="00B338E8" w:rsidRDefault="00297E7C" w:rsidP="00297E7C">
            <w:pPr>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Контролировать последовательность применения подчиненными требований охраны труда на рабочем месте, при работе с инвентарем, стационарным оборудованием, сейфами, хранилищами и другим оборудованием</w:t>
            </w:r>
          </w:p>
        </w:tc>
      </w:tr>
      <w:tr w:rsidR="00297E7C" w:rsidRPr="00B338E8" w14:paraId="784BF0C9" w14:textId="77777777" w:rsidTr="009A5897">
        <w:trPr>
          <w:trHeight w:val="550"/>
          <w:jc w:val="center"/>
        </w:trPr>
        <w:tc>
          <w:tcPr>
            <w:tcW w:w="3303" w:type="dxa"/>
            <w:vMerge/>
          </w:tcPr>
          <w:p w14:paraId="3E5E894B" w14:textId="77777777" w:rsidR="00297E7C" w:rsidRPr="00B338E8" w:rsidRDefault="00297E7C" w:rsidP="00297E7C">
            <w:pPr>
              <w:pStyle w:val="ConsPlusNormal"/>
              <w:rPr>
                <w:rFonts w:ascii="Times New Roman" w:hAnsi="Times New Roman" w:cs="Times New Roman"/>
                <w:sz w:val="24"/>
                <w:szCs w:val="24"/>
              </w:rPr>
            </w:pPr>
          </w:p>
        </w:tc>
        <w:tc>
          <w:tcPr>
            <w:tcW w:w="12143" w:type="dxa"/>
          </w:tcPr>
          <w:p w14:paraId="4BC5D8A3" w14:textId="77777777" w:rsidR="00297E7C" w:rsidRPr="00B338E8" w:rsidRDefault="00297E7C" w:rsidP="00297E7C">
            <w:pPr>
              <w:widowControl w:val="0"/>
              <w:autoSpaceDE w:val="0"/>
              <w:autoSpaceDN w:val="0"/>
              <w:adjustRightInd w:val="0"/>
              <w:spacing w:after="0" w:line="240" w:lineRule="auto"/>
              <w:jc w:val="both"/>
              <w:rPr>
                <w:rFonts w:ascii="Times New Roman" w:hAnsi="Times New Roman" w:cs="Times New Roman"/>
                <w:b/>
                <w:sz w:val="24"/>
                <w:szCs w:val="24"/>
              </w:rPr>
            </w:pPr>
            <w:r w:rsidRPr="00B338E8">
              <w:rPr>
                <w:rFonts w:ascii="Times New Roman" w:hAnsi="Times New Roman" w:cs="Times New Roman"/>
                <w:b/>
                <w:sz w:val="24"/>
                <w:szCs w:val="24"/>
              </w:rPr>
              <w:t>Знания:</w:t>
            </w:r>
          </w:p>
          <w:p w14:paraId="0014CF9E" w14:textId="77777777" w:rsidR="00297E7C" w:rsidRPr="00B338E8" w:rsidRDefault="00297E7C" w:rsidP="00297E7C">
            <w:pPr>
              <w:widowControl w:val="0"/>
              <w:autoSpaceDE w:val="0"/>
              <w:autoSpaceDN w:val="0"/>
              <w:adjustRightInd w:val="0"/>
              <w:spacing w:after="0" w:line="240" w:lineRule="auto"/>
              <w:jc w:val="both"/>
              <w:rPr>
                <w:rFonts w:ascii="Times New Roman" w:hAnsi="Times New Roman" w:cs="Times New Roman"/>
                <w:b/>
                <w:sz w:val="24"/>
                <w:szCs w:val="24"/>
              </w:rPr>
            </w:pPr>
            <w:r w:rsidRPr="00B338E8">
              <w:rPr>
                <w:rFonts w:ascii="Times New Roman" w:hAnsi="Times New Roman" w:cs="Times New Roman"/>
                <w:sz w:val="24"/>
                <w:szCs w:val="24"/>
              </w:rPr>
              <w:t>Законодательство Российской Федерации о предоставлении гостиничных услуг</w:t>
            </w:r>
          </w:p>
          <w:p w14:paraId="396D912D" w14:textId="77777777" w:rsidR="00297E7C" w:rsidRPr="00B338E8" w:rsidRDefault="00297E7C" w:rsidP="00297E7C">
            <w:pPr>
              <w:pStyle w:val="s16"/>
              <w:spacing w:before="0" w:beforeAutospacing="0" w:after="0" w:afterAutospacing="0"/>
              <w:jc w:val="both"/>
            </w:pPr>
            <w:r w:rsidRPr="00B338E8">
              <w:t>Основы организации деятельности различных видов гостиничных комплексов</w:t>
            </w:r>
          </w:p>
          <w:p w14:paraId="3B674EB4" w14:textId="77777777" w:rsidR="00297E7C" w:rsidRPr="00B338E8" w:rsidRDefault="00297E7C" w:rsidP="00297E7C">
            <w:pPr>
              <w:pStyle w:val="s16"/>
              <w:spacing w:before="0" w:beforeAutospacing="0" w:after="0" w:afterAutospacing="0"/>
              <w:jc w:val="both"/>
            </w:pPr>
            <w:r w:rsidRPr="00B338E8">
              <w:rPr>
                <w:shd w:val="clear" w:color="auto" w:fill="FFFFFF"/>
              </w:rPr>
              <w:lastRenderedPageBreak/>
              <w:t>Технологии организации процесса питания</w:t>
            </w:r>
          </w:p>
          <w:p w14:paraId="05433153" w14:textId="77777777" w:rsidR="00297E7C" w:rsidRPr="00B338E8" w:rsidRDefault="00297E7C" w:rsidP="00297E7C">
            <w:pPr>
              <w:pStyle w:val="s16"/>
              <w:spacing w:before="0" w:beforeAutospacing="0" w:after="0" w:afterAutospacing="0"/>
              <w:jc w:val="both"/>
            </w:pPr>
            <w:r w:rsidRPr="00B338E8">
              <w:t>Основы организации, планирования и контроля деятельности подчиненных</w:t>
            </w:r>
          </w:p>
          <w:p w14:paraId="7DC80023" w14:textId="77777777" w:rsidR="00297E7C" w:rsidRPr="00B338E8" w:rsidRDefault="00297E7C" w:rsidP="00297E7C">
            <w:pPr>
              <w:pStyle w:val="s16"/>
              <w:spacing w:before="0" w:beforeAutospacing="0" w:after="0" w:afterAutospacing="0"/>
              <w:jc w:val="both"/>
            </w:pPr>
            <w:r w:rsidRPr="00B338E8">
              <w:t>Теории мотивации персонала и обеспечения лояльности персонала</w:t>
            </w:r>
          </w:p>
          <w:p w14:paraId="7CBA2763" w14:textId="77777777" w:rsidR="00297E7C" w:rsidRPr="00B338E8" w:rsidRDefault="00297E7C" w:rsidP="00297E7C">
            <w:pPr>
              <w:pStyle w:val="s16"/>
              <w:spacing w:before="0" w:beforeAutospacing="0" w:after="0" w:afterAutospacing="0"/>
              <w:jc w:val="both"/>
            </w:pPr>
            <w:r w:rsidRPr="00B338E8">
              <w:t>Теория межличностного и делового общения, переговоров, конфликтологии малой группы</w:t>
            </w:r>
          </w:p>
          <w:p w14:paraId="0C85F7BB" w14:textId="77777777" w:rsidR="00297E7C" w:rsidRPr="00B338E8" w:rsidRDefault="00297E7C" w:rsidP="00297E7C">
            <w:pPr>
              <w:pStyle w:val="s16"/>
              <w:spacing w:before="0" w:beforeAutospacing="0" w:after="0" w:afterAutospacing="0"/>
              <w:jc w:val="both"/>
            </w:pPr>
            <w:r w:rsidRPr="00B338E8">
              <w:t>Гостиничный маркетинг и технологии продаж</w:t>
            </w:r>
          </w:p>
          <w:p w14:paraId="0A7D70AB" w14:textId="77777777" w:rsidR="00297E7C" w:rsidRPr="00B338E8" w:rsidRDefault="00297E7C" w:rsidP="00297E7C">
            <w:pPr>
              <w:pStyle w:val="s16"/>
              <w:spacing w:before="0" w:beforeAutospacing="0" w:after="0" w:afterAutospacing="0"/>
              <w:jc w:val="both"/>
            </w:pPr>
            <w:r w:rsidRPr="00B338E8">
              <w:t>Требования охраны труда на рабочем месте в службе приема и размещения</w:t>
            </w:r>
          </w:p>
          <w:p w14:paraId="0957F849" w14:textId="77777777" w:rsidR="00297E7C" w:rsidRPr="00B338E8" w:rsidRDefault="00297E7C" w:rsidP="00297E7C">
            <w:pPr>
              <w:pStyle w:val="s16"/>
              <w:spacing w:before="0" w:beforeAutospacing="0" w:after="0" w:afterAutospacing="0"/>
              <w:jc w:val="both"/>
            </w:pPr>
            <w:r w:rsidRPr="00B338E8">
              <w:t>Специализированные информационные программы и технологии, используемые в работе служб питания, приема и размещения, номерного фонда</w:t>
            </w:r>
          </w:p>
          <w:p w14:paraId="0EDCC9C9" w14:textId="77777777" w:rsidR="00297E7C" w:rsidRPr="00B338E8" w:rsidRDefault="00297E7C" w:rsidP="00297E7C">
            <w:pPr>
              <w:widowControl w:val="0"/>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Основы охраны здоровья, санитарии и гигиены</w:t>
            </w:r>
          </w:p>
          <w:p w14:paraId="4735DF83" w14:textId="77777777" w:rsidR="00297E7C" w:rsidRPr="00B338E8" w:rsidRDefault="00297E7C" w:rsidP="00297E7C">
            <w:pPr>
              <w:pStyle w:val="s16"/>
              <w:spacing w:before="0" w:beforeAutospacing="0" w:after="0" w:afterAutospacing="0"/>
              <w:jc w:val="both"/>
            </w:pPr>
            <w:r w:rsidRPr="00B338E8">
              <w:t>Правила обслуживания в гостиницах и иных средствах размещения</w:t>
            </w:r>
          </w:p>
          <w:p w14:paraId="78CC86F8" w14:textId="77777777" w:rsidR="00297E7C" w:rsidRPr="00B338E8" w:rsidRDefault="00297E7C" w:rsidP="00297E7C">
            <w:pPr>
              <w:pStyle w:val="s16"/>
              <w:spacing w:before="0" w:beforeAutospacing="0" w:after="0" w:afterAutospacing="0"/>
              <w:jc w:val="both"/>
            </w:pPr>
            <w:r w:rsidRPr="00B338E8">
              <w:t>Правила регистрации и размещения российских и зарубежных гостей в гостиницах и иных средствах размещения</w:t>
            </w:r>
          </w:p>
          <w:p w14:paraId="5962C4E3" w14:textId="77777777" w:rsidR="00297E7C" w:rsidRPr="00B338E8" w:rsidRDefault="00297E7C" w:rsidP="00297E7C">
            <w:pPr>
              <w:pStyle w:val="s16"/>
              <w:spacing w:before="0" w:beforeAutospacing="0" w:after="0" w:afterAutospacing="0"/>
              <w:jc w:val="both"/>
            </w:pPr>
            <w:r w:rsidRPr="00B338E8">
              <w:t>Правила проведения расчетов с гостями гостиничного комплекса или иного средства размещения в наличной и безналичной форме</w:t>
            </w:r>
          </w:p>
          <w:p w14:paraId="3D282EC7" w14:textId="77777777" w:rsidR="00297E7C" w:rsidRPr="00B338E8" w:rsidRDefault="00297E7C" w:rsidP="00297E7C">
            <w:pPr>
              <w:widowControl w:val="0"/>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Правила антитеррористической безопасности и безопасности гостей</w:t>
            </w:r>
          </w:p>
          <w:p w14:paraId="49975ADD" w14:textId="77777777" w:rsidR="00297E7C" w:rsidRPr="00B338E8" w:rsidRDefault="00297E7C" w:rsidP="00297E7C">
            <w:pPr>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Правила обслуживания в гостиницах и иных средствах размещения</w:t>
            </w:r>
          </w:p>
          <w:p w14:paraId="4E85B091" w14:textId="77777777" w:rsidR="00297E7C" w:rsidRPr="00B338E8" w:rsidRDefault="00297E7C" w:rsidP="00297E7C">
            <w:pPr>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Иностранный язык с учетом характеристик постоянных клиентов гостиничного комплекса или иных средств размещения</w:t>
            </w:r>
          </w:p>
          <w:p w14:paraId="79D3942C" w14:textId="77777777" w:rsidR="00297E7C" w:rsidRPr="00B338E8" w:rsidRDefault="00297E7C" w:rsidP="00297E7C">
            <w:pPr>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Методы обеспечения лояльности гостей гостиниц и иных средств размещения</w:t>
            </w:r>
          </w:p>
          <w:p w14:paraId="44E85299" w14:textId="77777777" w:rsidR="00297E7C" w:rsidRPr="00B338E8" w:rsidRDefault="00297E7C" w:rsidP="00297E7C">
            <w:pPr>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Основы этики, этикета и психологии обслуживания гостей в гостиницах и иных средствах размещения</w:t>
            </w:r>
          </w:p>
          <w:p w14:paraId="1FB57FBE" w14:textId="77777777" w:rsidR="00297E7C" w:rsidRPr="00B338E8" w:rsidRDefault="00297E7C" w:rsidP="00297E7C">
            <w:pPr>
              <w:widowControl w:val="0"/>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Основы охраны здоровья, санитарии и гигиены</w:t>
            </w:r>
          </w:p>
          <w:p w14:paraId="10F24C6E" w14:textId="77777777" w:rsidR="00297E7C" w:rsidRPr="00B338E8" w:rsidRDefault="00297E7C" w:rsidP="00297E7C">
            <w:pPr>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Принципы работы специализированных программных комплексов, используемых в гостиницах и иных средствах размещения</w:t>
            </w:r>
          </w:p>
          <w:p w14:paraId="3A6AD87A" w14:textId="77777777" w:rsidR="00297E7C" w:rsidRPr="00B338E8" w:rsidRDefault="00297E7C" w:rsidP="00297E7C">
            <w:pPr>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Правила бронирования номеров в гостиницах и иных средствах размещения</w:t>
            </w:r>
          </w:p>
          <w:p w14:paraId="2FFF82DC" w14:textId="77777777" w:rsidR="00297E7C" w:rsidRPr="00B338E8" w:rsidRDefault="00297E7C" w:rsidP="00297E7C">
            <w:pPr>
              <w:widowControl w:val="0"/>
              <w:autoSpaceDE w:val="0"/>
              <w:autoSpaceDN w:val="0"/>
              <w:adjustRightInd w:val="0"/>
              <w:spacing w:after="0" w:line="240" w:lineRule="auto"/>
              <w:jc w:val="both"/>
              <w:rPr>
                <w:rFonts w:ascii="Times New Roman" w:hAnsi="Times New Roman" w:cs="Times New Roman"/>
                <w:b/>
                <w:sz w:val="24"/>
                <w:szCs w:val="24"/>
              </w:rPr>
            </w:pPr>
            <w:r w:rsidRPr="00B338E8">
              <w:rPr>
                <w:rFonts w:ascii="Times New Roman" w:hAnsi="Times New Roman" w:cs="Times New Roman"/>
                <w:sz w:val="24"/>
                <w:szCs w:val="24"/>
              </w:rPr>
              <w:t>Правила хранения и выдачи багажа гостей в гостиницах и иных средствах размещения</w:t>
            </w:r>
          </w:p>
        </w:tc>
      </w:tr>
      <w:tr w:rsidR="00297E7C" w:rsidRPr="00B338E8" w14:paraId="48CB0829" w14:textId="77777777" w:rsidTr="009A5897">
        <w:trPr>
          <w:trHeight w:val="550"/>
          <w:jc w:val="center"/>
        </w:trPr>
        <w:tc>
          <w:tcPr>
            <w:tcW w:w="3303" w:type="dxa"/>
          </w:tcPr>
          <w:p w14:paraId="14613812" w14:textId="77777777" w:rsidR="00297E7C" w:rsidRPr="00B338E8" w:rsidRDefault="00297E7C" w:rsidP="00297E7C">
            <w:pPr>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lastRenderedPageBreak/>
              <w:t>ПК 2.4. Выполнение санитарно-эпидемиологических</w:t>
            </w:r>
          </w:p>
          <w:p w14:paraId="70B0D77D" w14:textId="77777777" w:rsidR="00297E7C" w:rsidRPr="00B338E8" w:rsidRDefault="00297E7C" w:rsidP="00297E7C">
            <w:pPr>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требований к предоставлению гостиничных услуг</w:t>
            </w:r>
          </w:p>
        </w:tc>
        <w:tc>
          <w:tcPr>
            <w:tcW w:w="12143" w:type="dxa"/>
          </w:tcPr>
          <w:p w14:paraId="4B47C527" w14:textId="77777777" w:rsidR="00297E7C" w:rsidRPr="00B338E8" w:rsidRDefault="00297E7C" w:rsidP="00297E7C">
            <w:pPr>
              <w:pStyle w:val="s16"/>
              <w:spacing w:before="0" w:beforeAutospacing="0" w:after="0" w:afterAutospacing="0"/>
              <w:jc w:val="both"/>
              <w:rPr>
                <w:b/>
              </w:rPr>
            </w:pPr>
            <w:r w:rsidRPr="00B338E8">
              <w:rPr>
                <w:b/>
              </w:rPr>
              <w:t>Навыки:</w:t>
            </w:r>
          </w:p>
          <w:p w14:paraId="1B6354FE" w14:textId="77777777" w:rsidR="00297E7C" w:rsidRPr="00B338E8" w:rsidRDefault="00297E7C" w:rsidP="00297E7C">
            <w:pPr>
              <w:pStyle w:val="s16"/>
              <w:spacing w:before="0" w:beforeAutospacing="0" w:after="0" w:afterAutospacing="0"/>
              <w:jc w:val="both"/>
            </w:pPr>
            <w:r w:rsidRPr="00B338E8">
              <w:t>Оценки и планирования потребностей департаментов (служб, отделов) в материальных ресурсах и персонале</w:t>
            </w:r>
          </w:p>
          <w:p w14:paraId="4CC0565C" w14:textId="77777777" w:rsidR="00297E7C" w:rsidRPr="00B338E8" w:rsidRDefault="00297E7C" w:rsidP="00297E7C">
            <w:pPr>
              <w:pStyle w:val="s16"/>
              <w:spacing w:before="0" w:beforeAutospacing="0" w:after="0" w:afterAutospacing="0"/>
              <w:jc w:val="both"/>
            </w:pPr>
            <w:r w:rsidRPr="00B338E8">
              <w:t>Проведения вводного и текущего инструктажа подчиненных</w:t>
            </w:r>
          </w:p>
          <w:p w14:paraId="09BDE935" w14:textId="77777777" w:rsidR="00297E7C" w:rsidRPr="00B338E8" w:rsidRDefault="00297E7C" w:rsidP="00297E7C">
            <w:pPr>
              <w:pStyle w:val="s16"/>
              <w:spacing w:before="0" w:beforeAutospacing="0" w:after="0" w:afterAutospacing="0"/>
              <w:jc w:val="both"/>
            </w:pPr>
            <w:r w:rsidRPr="00B338E8">
              <w:t>Распределения обязанностей и определение степени ответственности подчиненных</w:t>
            </w:r>
          </w:p>
          <w:p w14:paraId="55A84B4D" w14:textId="77777777" w:rsidR="00297E7C" w:rsidRPr="00B338E8" w:rsidRDefault="00297E7C" w:rsidP="00297E7C">
            <w:pPr>
              <w:pStyle w:val="s16"/>
              <w:spacing w:before="0" w:beforeAutospacing="0" w:after="0" w:afterAutospacing="0"/>
              <w:jc w:val="both"/>
            </w:pPr>
            <w:r w:rsidRPr="00B338E8">
              <w:t>Планирования текущей деятельности департаментов (служб, отделов) гостиничного комплекса</w:t>
            </w:r>
          </w:p>
          <w:p w14:paraId="345DB9E4" w14:textId="77777777" w:rsidR="00297E7C" w:rsidRPr="00B338E8" w:rsidRDefault="00297E7C" w:rsidP="00297E7C">
            <w:pPr>
              <w:pStyle w:val="s16"/>
              <w:spacing w:before="0" w:beforeAutospacing="0" w:after="0" w:afterAutospacing="0"/>
              <w:jc w:val="both"/>
            </w:pPr>
            <w:r w:rsidRPr="00B338E8">
              <w:t>Формирования системы бизнес-процессов, регламентов и стандартов гостиничного комплекса</w:t>
            </w:r>
          </w:p>
          <w:p w14:paraId="0AB12F68" w14:textId="77777777" w:rsidR="00297E7C" w:rsidRPr="00B338E8" w:rsidRDefault="00297E7C" w:rsidP="00297E7C">
            <w:pPr>
              <w:pStyle w:val="s16"/>
              <w:spacing w:before="0" w:beforeAutospacing="0" w:after="0" w:afterAutospacing="0"/>
              <w:jc w:val="both"/>
            </w:pPr>
            <w:r w:rsidRPr="00B338E8">
              <w:t>Координации и контроль деятельности департаментов (служб, отделов)</w:t>
            </w:r>
          </w:p>
          <w:p w14:paraId="4A745883" w14:textId="77777777" w:rsidR="00297E7C" w:rsidRPr="00B338E8" w:rsidRDefault="00297E7C" w:rsidP="00297E7C">
            <w:pPr>
              <w:pStyle w:val="s16"/>
              <w:spacing w:before="0" w:beforeAutospacing="0" w:after="0" w:afterAutospacing="0"/>
              <w:jc w:val="both"/>
            </w:pPr>
            <w:r w:rsidRPr="00B338E8">
              <w:t>Стимулирования подчиненных и реализация мер по обеспечению их лояльности</w:t>
            </w:r>
          </w:p>
          <w:p w14:paraId="6C74681D" w14:textId="77777777" w:rsidR="00297E7C" w:rsidRPr="00B338E8" w:rsidRDefault="00297E7C" w:rsidP="00297E7C">
            <w:pPr>
              <w:pStyle w:val="s16"/>
              <w:spacing w:before="0" w:beforeAutospacing="0" w:after="0" w:afterAutospacing="0"/>
              <w:jc w:val="both"/>
            </w:pPr>
            <w:r w:rsidRPr="00B338E8">
              <w:lastRenderedPageBreak/>
              <w:t>Организации и контроля соблюдения требований охраны труда на рабочем месте</w:t>
            </w:r>
          </w:p>
        </w:tc>
      </w:tr>
      <w:tr w:rsidR="00297E7C" w:rsidRPr="00B338E8" w14:paraId="4E87DCD1" w14:textId="77777777" w:rsidTr="009A5897">
        <w:trPr>
          <w:trHeight w:val="550"/>
          <w:jc w:val="center"/>
        </w:trPr>
        <w:tc>
          <w:tcPr>
            <w:tcW w:w="3303" w:type="dxa"/>
          </w:tcPr>
          <w:p w14:paraId="3004EED4" w14:textId="77777777" w:rsidR="00297E7C" w:rsidRPr="00B338E8" w:rsidRDefault="00297E7C" w:rsidP="00297E7C">
            <w:pPr>
              <w:spacing w:after="0" w:line="240" w:lineRule="auto"/>
              <w:jc w:val="both"/>
              <w:rPr>
                <w:rFonts w:ascii="Times New Roman" w:hAnsi="Times New Roman" w:cs="Times New Roman"/>
                <w:sz w:val="24"/>
                <w:szCs w:val="24"/>
              </w:rPr>
            </w:pPr>
          </w:p>
        </w:tc>
        <w:tc>
          <w:tcPr>
            <w:tcW w:w="12143" w:type="dxa"/>
          </w:tcPr>
          <w:p w14:paraId="484AFE00" w14:textId="77777777" w:rsidR="00297E7C" w:rsidRPr="00B338E8" w:rsidRDefault="00297E7C" w:rsidP="00297E7C">
            <w:pPr>
              <w:spacing w:after="0" w:line="240" w:lineRule="auto"/>
              <w:jc w:val="both"/>
              <w:rPr>
                <w:rFonts w:ascii="Times New Roman" w:hAnsi="Times New Roman" w:cs="Times New Roman"/>
                <w:b/>
                <w:sz w:val="24"/>
                <w:szCs w:val="24"/>
              </w:rPr>
            </w:pPr>
            <w:r w:rsidRPr="00B338E8">
              <w:rPr>
                <w:rFonts w:ascii="Times New Roman" w:hAnsi="Times New Roman" w:cs="Times New Roman"/>
                <w:b/>
                <w:sz w:val="24"/>
                <w:szCs w:val="24"/>
              </w:rPr>
              <w:t>Умения:</w:t>
            </w:r>
          </w:p>
          <w:p w14:paraId="7FFF2EAC" w14:textId="77777777" w:rsidR="00297E7C" w:rsidRPr="00B338E8" w:rsidRDefault="00297E7C" w:rsidP="00297E7C">
            <w:pPr>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Осуществлять расчеты с гостями во время их нахождения в гостиничном комплексе или ином средстве размещения в наличной и безналичной форме</w:t>
            </w:r>
          </w:p>
          <w:p w14:paraId="7BAE732B" w14:textId="77777777" w:rsidR="00297E7C" w:rsidRPr="00B338E8" w:rsidRDefault="00297E7C" w:rsidP="00297E7C">
            <w:pPr>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Оказывать помощь гостям в чрезвычайных ситуациях, в том числе при эвакуации из гостиничного комплекса или иного средства размещения</w:t>
            </w:r>
          </w:p>
          <w:p w14:paraId="6E852E08" w14:textId="77777777" w:rsidR="00297E7C" w:rsidRPr="00B338E8" w:rsidRDefault="00297E7C" w:rsidP="00297E7C">
            <w:pPr>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Осуществлять текущий аудит службы приема и размещения гостиничного</w:t>
            </w:r>
          </w:p>
          <w:p w14:paraId="0643DB07" w14:textId="77777777" w:rsidR="00297E7C" w:rsidRPr="00B338E8" w:rsidRDefault="00297E7C" w:rsidP="00297E7C">
            <w:pPr>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комплекса или иного средства размещения</w:t>
            </w:r>
          </w:p>
          <w:p w14:paraId="7436413B" w14:textId="77777777" w:rsidR="00297E7C" w:rsidRPr="00B338E8" w:rsidRDefault="00297E7C" w:rsidP="00297E7C">
            <w:pPr>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Осуществлять расчеты с гостями во время их выезда из гостиничного</w:t>
            </w:r>
          </w:p>
          <w:p w14:paraId="60715C48" w14:textId="77777777" w:rsidR="00297E7C" w:rsidRPr="00B338E8" w:rsidRDefault="00297E7C" w:rsidP="00297E7C">
            <w:pPr>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комплекса или иного средства размещения в наличной и безналичной форме</w:t>
            </w:r>
          </w:p>
          <w:p w14:paraId="77EE2D10" w14:textId="77777777" w:rsidR="00297E7C" w:rsidRPr="00B338E8" w:rsidRDefault="00297E7C" w:rsidP="00297E7C">
            <w:pPr>
              <w:widowControl w:val="0"/>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Оформлять документы, подтверждающие пребывание гостя в гостиничном комплексе или ином средстве размещения</w:t>
            </w:r>
          </w:p>
          <w:p w14:paraId="0743C922" w14:textId="77777777" w:rsidR="00297E7C" w:rsidRPr="00B338E8" w:rsidRDefault="00297E7C" w:rsidP="00297E7C">
            <w:pPr>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Вести журнал передачи смены</w:t>
            </w:r>
          </w:p>
        </w:tc>
      </w:tr>
      <w:tr w:rsidR="00297E7C" w:rsidRPr="00B338E8" w14:paraId="64D83B83" w14:textId="77777777" w:rsidTr="009A5897">
        <w:trPr>
          <w:trHeight w:val="550"/>
          <w:jc w:val="center"/>
        </w:trPr>
        <w:tc>
          <w:tcPr>
            <w:tcW w:w="3303" w:type="dxa"/>
          </w:tcPr>
          <w:p w14:paraId="4D2F11FF" w14:textId="77777777" w:rsidR="00297E7C" w:rsidRPr="00B338E8" w:rsidRDefault="00297E7C" w:rsidP="00297E7C">
            <w:pPr>
              <w:spacing w:after="0" w:line="240" w:lineRule="auto"/>
              <w:jc w:val="both"/>
              <w:rPr>
                <w:rFonts w:ascii="Times New Roman" w:hAnsi="Times New Roman" w:cs="Times New Roman"/>
                <w:sz w:val="24"/>
                <w:szCs w:val="24"/>
              </w:rPr>
            </w:pPr>
          </w:p>
        </w:tc>
        <w:tc>
          <w:tcPr>
            <w:tcW w:w="12143" w:type="dxa"/>
          </w:tcPr>
          <w:p w14:paraId="21D235D6" w14:textId="77777777" w:rsidR="00297E7C" w:rsidRPr="00B338E8" w:rsidRDefault="00297E7C" w:rsidP="00297E7C">
            <w:pPr>
              <w:widowControl w:val="0"/>
              <w:autoSpaceDE w:val="0"/>
              <w:autoSpaceDN w:val="0"/>
              <w:adjustRightInd w:val="0"/>
              <w:spacing w:after="0" w:line="240" w:lineRule="auto"/>
              <w:jc w:val="both"/>
              <w:rPr>
                <w:rFonts w:ascii="Times New Roman" w:hAnsi="Times New Roman" w:cs="Times New Roman"/>
                <w:b/>
                <w:sz w:val="24"/>
                <w:szCs w:val="24"/>
              </w:rPr>
            </w:pPr>
            <w:r w:rsidRPr="00B338E8">
              <w:rPr>
                <w:rFonts w:ascii="Times New Roman" w:hAnsi="Times New Roman" w:cs="Times New Roman"/>
                <w:b/>
                <w:sz w:val="24"/>
                <w:szCs w:val="24"/>
              </w:rPr>
              <w:t>Знания:</w:t>
            </w:r>
          </w:p>
          <w:p w14:paraId="18681030" w14:textId="77777777" w:rsidR="00297E7C" w:rsidRPr="00B338E8" w:rsidRDefault="00297E7C" w:rsidP="00297E7C">
            <w:pPr>
              <w:widowControl w:val="0"/>
              <w:autoSpaceDE w:val="0"/>
              <w:autoSpaceDN w:val="0"/>
              <w:adjustRightInd w:val="0"/>
              <w:spacing w:after="0" w:line="240" w:lineRule="auto"/>
              <w:jc w:val="both"/>
              <w:rPr>
                <w:rFonts w:ascii="Times New Roman" w:hAnsi="Times New Roman" w:cs="Times New Roman"/>
                <w:b/>
                <w:sz w:val="24"/>
                <w:szCs w:val="24"/>
              </w:rPr>
            </w:pPr>
            <w:r w:rsidRPr="00B338E8">
              <w:rPr>
                <w:rFonts w:ascii="Times New Roman" w:hAnsi="Times New Roman" w:cs="Times New Roman"/>
                <w:sz w:val="24"/>
                <w:szCs w:val="24"/>
              </w:rPr>
              <w:t>Законодательство Российской Федерации о предоставлении гостиничных услуг</w:t>
            </w:r>
          </w:p>
          <w:p w14:paraId="6B41B2D0" w14:textId="77777777" w:rsidR="00297E7C" w:rsidRPr="00B338E8" w:rsidRDefault="00297E7C" w:rsidP="00297E7C">
            <w:pPr>
              <w:pStyle w:val="s16"/>
              <w:spacing w:before="0" w:beforeAutospacing="0" w:after="0" w:afterAutospacing="0"/>
              <w:jc w:val="both"/>
            </w:pPr>
            <w:r w:rsidRPr="00B338E8">
              <w:t>Основы организации деятельности различных видов гостиничных комплексов</w:t>
            </w:r>
          </w:p>
          <w:p w14:paraId="5275CA4D" w14:textId="77777777" w:rsidR="00297E7C" w:rsidRPr="00B338E8" w:rsidRDefault="00297E7C" w:rsidP="00297E7C">
            <w:pPr>
              <w:pStyle w:val="s16"/>
              <w:spacing w:before="0" w:beforeAutospacing="0" w:after="0" w:afterAutospacing="0"/>
              <w:jc w:val="both"/>
            </w:pPr>
            <w:r w:rsidRPr="00B338E8">
              <w:rPr>
                <w:shd w:val="clear" w:color="auto" w:fill="FFFFFF"/>
              </w:rPr>
              <w:t>Технологии организации процесса питания</w:t>
            </w:r>
          </w:p>
          <w:p w14:paraId="0BDEC5D1" w14:textId="77777777" w:rsidR="00297E7C" w:rsidRPr="00B338E8" w:rsidRDefault="00297E7C" w:rsidP="00297E7C">
            <w:pPr>
              <w:pStyle w:val="s16"/>
              <w:spacing w:before="0" w:beforeAutospacing="0" w:after="0" w:afterAutospacing="0"/>
              <w:jc w:val="both"/>
            </w:pPr>
            <w:r w:rsidRPr="00B338E8">
              <w:t>Основы организации, планирования и контроля деятельности подчиненных</w:t>
            </w:r>
          </w:p>
          <w:p w14:paraId="7C578E3B" w14:textId="77777777" w:rsidR="00297E7C" w:rsidRPr="00B338E8" w:rsidRDefault="00297E7C" w:rsidP="00297E7C">
            <w:pPr>
              <w:pStyle w:val="s16"/>
              <w:spacing w:before="0" w:beforeAutospacing="0" w:after="0" w:afterAutospacing="0"/>
              <w:jc w:val="both"/>
            </w:pPr>
            <w:r w:rsidRPr="00B338E8">
              <w:t>Теории мотивации персонала и обеспечения лояльности персонала</w:t>
            </w:r>
          </w:p>
          <w:p w14:paraId="45F86D30" w14:textId="77777777" w:rsidR="00297E7C" w:rsidRPr="00B338E8" w:rsidRDefault="00297E7C" w:rsidP="00297E7C">
            <w:pPr>
              <w:pStyle w:val="s16"/>
              <w:spacing w:before="0" w:beforeAutospacing="0" w:after="0" w:afterAutospacing="0"/>
              <w:jc w:val="both"/>
            </w:pPr>
            <w:r w:rsidRPr="00B338E8">
              <w:t>Теория межличностного и делового общения, переговоров, конфликтологии малой группы</w:t>
            </w:r>
          </w:p>
          <w:p w14:paraId="668198BC" w14:textId="77777777" w:rsidR="00297E7C" w:rsidRPr="00B338E8" w:rsidRDefault="00297E7C" w:rsidP="00297E7C">
            <w:pPr>
              <w:pStyle w:val="s16"/>
              <w:spacing w:before="0" w:beforeAutospacing="0" w:after="0" w:afterAutospacing="0"/>
              <w:jc w:val="both"/>
            </w:pPr>
            <w:r w:rsidRPr="00B338E8">
              <w:t>Гостиничный маркетинг и технологии продаж</w:t>
            </w:r>
          </w:p>
          <w:p w14:paraId="14CD5D62" w14:textId="77777777" w:rsidR="00297E7C" w:rsidRPr="00B338E8" w:rsidRDefault="00297E7C" w:rsidP="00297E7C">
            <w:pPr>
              <w:pStyle w:val="s16"/>
              <w:spacing w:before="0" w:beforeAutospacing="0" w:after="0" w:afterAutospacing="0"/>
              <w:jc w:val="both"/>
            </w:pPr>
            <w:r w:rsidRPr="00B338E8">
              <w:t>Требования охраны труда на рабочем месте в службе приема и размещения</w:t>
            </w:r>
          </w:p>
          <w:p w14:paraId="25844076" w14:textId="77777777" w:rsidR="00297E7C" w:rsidRPr="00B338E8" w:rsidRDefault="00297E7C" w:rsidP="00297E7C">
            <w:pPr>
              <w:pStyle w:val="s16"/>
              <w:spacing w:before="0" w:beforeAutospacing="0" w:after="0" w:afterAutospacing="0"/>
              <w:jc w:val="both"/>
            </w:pPr>
            <w:r w:rsidRPr="00B338E8">
              <w:t>Специализированные информационные программы и технологии, используемые в работе служб питания, приема и размещения, номерного фонда</w:t>
            </w:r>
          </w:p>
          <w:p w14:paraId="5DA9A9C2" w14:textId="77777777" w:rsidR="00297E7C" w:rsidRPr="00B338E8" w:rsidRDefault="00297E7C" w:rsidP="00297E7C">
            <w:pPr>
              <w:widowControl w:val="0"/>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Основы охраны здоровья, санитарии и гигиены</w:t>
            </w:r>
          </w:p>
          <w:p w14:paraId="50E26ED6" w14:textId="77777777" w:rsidR="00297E7C" w:rsidRPr="00B338E8" w:rsidRDefault="00297E7C" w:rsidP="00297E7C">
            <w:pPr>
              <w:pStyle w:val="s16"/>
              <w:spacing w:before="0" w:beforeAutospacing="0" w:after="0" w:afterAutospacing="0"/>
              <w:jc w:val="both"/>
            </w:pPr>
            <w:r w:rsidRPr="00B338E8">
              <w:t>Правила обслуживания в гостиницах и иных средствах размещения</w:t>
            </w:r>
          </w:p>
          <w:p w14:paraId="19C2EF25" w14:textId="77777777" w:rsidR="00297E7C" w:rsidRPr="00B338E8" w:rsidRDefault="00297E7C" w:rsidP="00297E7C">
            <w:pPr>
              <w:pStyle w:val="s16"/>
              <w:spacing w:before="0" w:beforeAutospacing="0" w:after="0" w:afterAutospacing="0"/>
              <w:jc w:val="both"/>
            </w:pPr>
            <w:r w:rsidRPr="00B338E8">
              <w:t>Правила регистрации и размещения российских и зарубежных гостей в гостиницах и иных средствах размещения</w:t>
            </w:r>
          </w:p>
          <w:p w14:paraId="665D2B64" w14:textId="77777777" w:rsidR="00297E7C" w:rsidRPr="00B338E8" w:rsidRDefault="00297E7C" w:rsidP="00297E7C">
            <w:pPr>
              <w:pStyle w:val="s16"/>
              <w:spacing w:before="0" w:beforeAutospacing="0" w:after="0" w:afterAutospacing="0"/>
              <w:jc w:val="both"/>
            </w:pPr>
            <w:r w:rsidRPr="00B338E8">
              <w:t>Правила проведения расчетов с гостями гостиничного комплекса или иного средства размещения в наличной и безналичной форме</w:t>
            </w:r>
          </w:p>
          <w:p w14:paraId="1F568A13" w14:textId="77777777" w:rsidR="00297E7C" w:rsidRPr="00B338E8" w:rsidRDefault="00297E7C" w:rsidP="00297E7C">
            <w:pPr>
              <w:widowControl w:val="0"/>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Правила антитеррористической безопасности и безопасности гостей</w:t>
            </w:r>
          </w:p>
          <w:p w14:paraId="55FBC036" w14:textId="77777777" w:rsidR="00297E7C" w:rsidRPr="00B338E8" w:rsidRDefault="00297E7C" w:rsidP="00297E7C">
            <w:pPr>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Правила обслуживания в гостиницах и иных средствах размещения</w:t>
            </w:r>
          </w:p>
          <w:p w14:paraId="3609B222" w14:textId="77777777" w:rsidR="00297E7C" w:rsidRPr="00B338E8" w:rsidRDefault="00297E7C" w:rsidP="00297E7C">
            <w:pPr>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lastRenderedPageBreak/>
              <w:t>Иностранный язык с учетом характеристик постоянных клиентов гостиничного комплекса или иных средств размещения</w:t>
            </w:r>
          </w:p>
          <w:p w14:paraId="2D038603" w14:textId="77777777" w:rsidR="00297E7C" w:rsidRPr="00B338E8" w:rsidRDefault="00297E7C" w:rsidP="00297E7C">
            <w:pPr>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Методы обеспечения лояльности гостей гостиниц и иных средств размещения</w:t>
            </w:r>
          </w:p>
          <w:p w14:paraId="7B38FBC0" w14:textId="77777777" w:rsidR="00297E7C" w:rsidRPr="00B338E8" w:rsidRDefault="00297E7C" w:rsidP="00297E7C">
            <w:pPr>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Основы этики, этикета и психологии обслуживания гостей в гостиницах и иных средствах размещения</w:t>
            </w:r>
          </w:p>
          <w:p w14:paraId="541EECB6" w14:textId="77777777" w:rsidR="00297E7C" w:rsidRPr="00B338E8" w:rsidRDefault="00297E7C" w:rsidP="00297E7C">
            <w:pPr>
              <w:widowControl w:val="0"/>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Основы охраны здоровья, санитарии и гигиены</w:t>
            </w:r>
          </w:p>
          <w:p w14:paraId="416BD49D" w14:textId="77777777" w:rsidR="00297E7C" w:rsidRPr="00B338E8" w:rsidRDefault="00297E7C" w:rsidP="00297E7C">
            <w:pPr>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Принципы работы специализированных программных комплексов, используемых в гостиницах и иных средствах размещения</w:t>
            </w:r>
          </w:p>
          <w:p w14:paraId="60C86459" w14:textId="77777777" w:rsidR="00297E7C" w:rsidRPr="00B338E8" w:rsidRDefault="00297E7C" w:rsidP="00297E7C">
            <w:pPr>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Правила бронирования номеров в гостиницах и иных средствах размещения</w:t>
            </w:r>
          </w:p>
          <w:p w14:paraId="02BE97F5" w14:textId="77777777" w:rsidR="00297E7C" w:rsidRPr="00B338E8" w:rsidRDefault="00297E7C" w:rsidP="00297E7C">
            <w:pPr>
              <w:widowControl w:val="0"/>
              <w:autoSpaceDE w:val="0"/>
              <w:autoSpaceDN w:val="0"/>
              <w:adjustRightInd w:val="0"/>
              <w:spacing w:after="0" w:line="240" w:lineRule="auto"/>
              <w:jc w:val="both"/>
              <w:rPr>
                <w:rFonts w:ascii="Times New Roman" w:hAnsi="Times New Roman" w:cs="Times New Roman"/>
                <w:b/>
                <w:sz w:val="24"/>
                <w:szCs w:val="24"/>
              </w:rPr>
            </w:pPr>
            <w:r w:rsidRPr="00B338E8">
              <w:rPr>
                <w:rFonts w:ascii="Times New Roman" w:hAnsi="Times New Roman" w:cs="Times New Roman"/>
                <w:sz w:val="24"/>
                <w:szCs w:val="24"/>
              </w:rPr>
              <w:t>Правила хранения и выдачи багажа гостей в гостиницах и иных средствах размещения</w:t>
            </w:r>
          </w:p>
        </w:tc>
      </w:tr>
    </w:tbl>
    <w:p w14:paraId="57A57FF5" w14:textId="78A32403" w:rsidR="00297E7C" w:rsidRDefault="00297E7C" w:rsidP="00297E7C">
      <w:pPr>
        <w:tabs>
          <w:tab w:val="left" w:pos="2616"/>
        </w:tabs>
        <w:rPr>
          <w:rFonts w:ascii="Times New Roman" w:eastAsia="Times New Roman" w:hAnsi="Times New Roman" w:cs="Times New Roman"/>
          <w:sz w:val="24"/>
          <w:szCs w:val="24"/>
          <w:lang w:eastAsia="ru-RU"/>
        </w:rPr>
      </w:pPr>
    </w:p>
    <w:p w14:paraId="422F7889" w14:textId="3614933A" w:rsidR="00297E7C" w:rsidRPr="00297E7C" w:rsidRDefault="00297E7C" w:rsidP="00297E7C">
      <w:pPr>
        <w:tabs>
          <w:tab w:val="left" w:pos="2616"/>
        </w:tabs>
        <w:rPr>
          <w:rFonts w:ascii="Times New Roman" w:eastAsia="Times New Roman" w:hAnsi="Times New Roman" w:cs="Times New Roman"/>
          <w:sz w:val="24"/>
          <w:szCs w:val="24"/>
          <w:lang w:eastAsia="ru-RU"/>
        </w:rPr>
        <w:sectPr w:rsidR="00297E7C" w:rsidRPr="00297E7C" w:rsidSect="00C108F6">
          <w:pgSz w:w="16838" w:h="11906" w:orient="landscape"/>
          <w:pgMar w:top="1701" w:right="1134" w:bottom="851" w:left="284" w:header="709" w:footer="709" w:gutter="0"/>
          <w:pgNumType w:start="5"/>
          <w:cols w:space="720"/>
          <w:titlePg/>
          <w:docGrid w:linePitch="299"/>
        </w:sectPr>
      </w:pPr>
      <w:r>
        <w:rPr>
          <w:rFonts w:ascii="Times New Roman" w:eastAsia="Times New Roman" w:hAnsi="Times New Roman" w:cs="Times New Roman"/>
          <w:sz w:val="24"/>
          <w:szCs w:val="24"/>
          <w:lang w:eastAsia="ru-RU"/>
        </w:rPr>
        <w:tab/>
      </w:r>
    </w:p>
    <w:bookmarkEnd w:id="31"/>
    <w:p w14:paraId="35748E6F" w14:textId="1FE4D520" w:rsidR="00F375F0" w:rsidRPr="00297E7C" w:rsidRDefault="00F375F0" w:rsidP="00297E7C">
      <w:pPr>
        <w:spacing w:after="0" w:line="240" w:lineRule="auto"/>
        <w:rPr>
          <w:rFonts w:ascii="Times New Roman" w:eastAsia="OfficinaSansBookC" w:hAnsi="Times New Roman" w:cs="Times New Roman"/>
          <w:b/>
          <w:sz w:val="24"/>
          <w:szCs w:val="24"/>
        </w:rPr>
      </w:pPr>
    </w:p>
    <w:p w14:paraId="09C14B34" w14:textId="07275FB3" w:rsidR="002418BD" w:rsidRDefault="00AD5924" w:rsidP="00297E7C">
      <w:pPr>
        <w:pStyle w:val="1"/>
        <w:spacing w:before="0" w:line="240" w:lineRule="auto"/>
        <w:jc w:val="center"/>
        <w:rPr>
          <w:rFonts w:ascii="Times New Roman" w:eastAsia="OfficinaSansBookC" w:hAnsi="Times New Roman" w:cs="Times New Roman"/>
          <w:b/>
          <w:bCs/>
          <w:color w:val="auto"/>
          <w:sz w:val="24"/>
          <w:szCs w:val="24"/>
        </w:rPr>
      </w:pPr>
      <w:bookmarkStart w:id="33" w:name="_Toc124787836"/>
      <w:r w:rsidRPr="00297E7C">
        <w:rPr>
          <w:rFonts w:ascii="Times New Roman" w:eastAsia="OfficinaSansBookC" w:hAnsi="Times New Roman" w:cs="Times New Roman"/>
          <w:b/>
          <w:bCs/>
          <w:color w:val="auto"/>
          <w:sz w:val="24"/>
          <w:szCs w:val="24"/>
        </w:rPr>
        <w:t>2. Структура и содержание общеобразовательной дисциплины</w:t>
      </w:r>
      <w:bookmarkEnd w:id="33"/>
    </w:p>
    <w:p w14:paraId="0C8F072F" w14:textId="77777777" w:rsidR="009A5897" w:rsidRPr="009A5897" w:rsidRDefault="009A5897" w:rsidP="009A5897"/>
    <w:p w14:paraId="7740FBC6" w14:textId="220BC288" w:rsidR="00AC1CC5" w:rsidRDefault="00722423" w:rsidP="00297E7C">
      <w:pPr>
        <w:spacing w:after="0" w:line="240" w:lineRule="auto"/>
        <w:ind w:firstLine="709"/>
        <w:jc w:val="center"/>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2.1. Объем учебной дисциплины и виды учебной работы</w:t>
      </w:r>
    </w:p>
    <w:p w14:paraId="38329268" w14:textId="77777777" w:rsidR="009A5897" w:rsidRPr="00297E7C" w:rsidRDefault="009A5897" w:rsidP="00297E7C">
      <w:pPr>
        <w:spacing w:after="0" w:line="240" w:lineRule="auto"/>
        <w:ind w:firstLine="709"/>
        <w:jc w:val="center"/>
        <w:rPr>
          <w:rFonts w:ascii="Times New Roman" w:eastAsia="OfficinaSansBookC" w:hAnsi="Times New Roman" w:cs="Times New Roman"/>
          <w:b/>
          <w:sz w:val="24"/>
          <w:szCs w:val="24"/>
        </w:rPr>
      </w:pPr>
    </w:p>
    <w:tbl>
      <w:tblPr>
        <w:tblStyle w:val="affe"/>
        <w:tblW w:w="9339"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363"/>
        <w:gridCol w:w="1976"/>
      </w:tblGrid>
      <w:tr w:rsidR="00AC1CC5" w:rsidRPr="00297E7C" w14:paraId="2ED857FE" w14:textId="77777777">
        <w:trPr>
          <w:trHeight w:val="490"/>
        </w:trPr>
        <w:tc>
          <w:tcPr>
            <w:tcW w:w="7363" w:type="dxa"/>
            <w:vAlign w:val="center"/>
          </w:tcPr>
          <w:p w14:paraId="1307C841" w14:textId="77777777" w:rsidR="00AC1CC5" w:rsidRPr="00297E7C" w:rsidRDefault="00722423" w:rsidP="00297E7C">
            <w:pPr>
              <w:ind w:firstLine="164"/>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Вид учебной работы</w:t>
            </w:r>
          </w:p>
        </w:tc>
        <w:tc>
          <w:tcPr>
            <w:tcW w:w="1976" w:type="dxa"/>
            <w:vAlign w:val="center"/>
          </w:tcPr>
          <w:p w14:paraId="2C9A19B1" w14:textId="77777777" w:rsidR="00AC1CC5" w:rsidRPr="00297E7C" w:rsidRDefault="00722423" w:rsidP="00297E7C">
            <w:pPr>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Объем в часах</w:t>
            </w:r>
          </w:p>
        </w:tc>
      </w:tr>
      <w:tr w:rsidR="00AC1CC5" w:rsidRPr="00297E7C" w14:paraId="15A1C66E" w14:textId="77777777">
        <w:trPr>
          <w:trHeight w:val="490"/>
        </w:trPr>
        <w:tc>
          <w:tcPr>
            <w:tcW w:w="7363" w:type="dxa"/>
            <w:vAlign w:val="center"/>
          </w:tcPr>
          <w:p w14:paraId="3CB48A0F" w14:textId="77777777" w:rsidR="00AC1CC5" w:rsidRPr="00297E7C" w:rsidRDefault="00722423" w:rsidP="00297E7C">
            <w:pPr>
              <w:ind w:firstLine="164"/>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Объем образовательной программы учебной дисциплины</w:t>
            </w:r>
          </w:p>
        </w:tc>
        <w:tc>
          <w:tcPr>
            <w:tcW w:w="1976" w:type="dxa"/>
            <w:vAlign w:val="center"/>
          </w:tcPr>
          <w:p w14:paraId="752132AB" w14:textId="77777777" w:rsidR="00AC1CC5" w:rsidRPr="00297E7C" w:rsidRDefault="00722423" w:rsidP="00297E7C">
            <w:pPr>
              <w:ind w:firstLine="709"/>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144</w:t>
            </w:r>
          </w:p>
        </w:tc>
      </w:tr>
      <w:tr w:rsidR="00AC1CC5" w:rsidRPr="00297E7C" w14:paraId="119626B9" w14:textId="77777777">
        <w:trPr>
          <w:trHeight w:val="336"/>
        </w:trPr>
        <w:tc>
          <w:tcPr>
            <w:tcW w:w="7363" w:type="dxa"/>
            <w:tcBorders>
              <w:right w:val="single" w:sz="4" w:space="0" w:color="000000"/>
            </w:tcBorders>
            <w:vAlign w:val="center"/>
          </w:tcPr>
          <w:p w14:paraId="7A462A9F" w14:textId="77777777" w:rsidR="00AC1CC5" w:rsidRPr="00297E7C" w:rsidRDefault="00722423" w:rsidP="00297E7C">
            <w:pPr>
              <w:ind w:firstLine="164"/>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в т. ч.:</w:t>
            </w:r>
          </w:p>
        </w:tc>
        <w:tc>
          <w:tcPr>
            <w:tcW w:w="1976" w:type="dxa"/>
            <w:tcBorders>
              <w:left w:val="single" w:sz="4" w:space="0" w:color="000000"/>
            </w:tcBorders>
            <w:vAlign w:val="center"/>
          </w:tcPr>
          <w:p w14:paraId="70DE0C98" w14:textId="77777777" w:rsidR="00AC1CC5" w:rsidRPr="00297E7C" w:rsidRDefault="00AC1CC5" w:rsidP="00297E7C">
            <w:pPr>
              <w:rPr>
                <w:rFonts w:ascii="Times New Roman" w:eastAsia="OfficinaSansBookC" w:hAnsi="Times New Roman" w:cs="Times New Roman"/>
                <w:sz w:val="24"/>
                <w:szCs w:val="24"/>
              </w:rPr>
            </w:pPr>
          </w:p>
        </w:tc>
      </w:tr>
      <w:tr w:rsidR="00AC1CC5" w:rsidRPr="00297E7C" w14:paraId="3B307F86" w14:textId="77777777">
        <w:trPr>
          <w:trHeight w:val="336"/>
        </w:trPr>
        <w:tc>
          <w:tcPr>
            <w:tcW w:w="7363" w:type="dxa"/>
            <w:tcBorders>
              <w:right w:val="single" w:sz="4" w:space="0" w:color="000000"/>
            </w:tcBorders>
            <w:vAlign w:val="center"/>
          </w:tcPr>
          <w:p w14:paraId="4858324A" w14:textId="335B4D3F" w:rsidR="00515814" w:rsidRPr="00297E7C" w:rsidRDefault="00722423" w:rsidP="00297E7C">
            <w:pPr>
              <w:pStyle w:val="a9"/>
              <w:numPr>
                <w:ilvl w:val="0"/>
                <w:numId w:val="24"/>
              </w:numPr>
              <w:spacing w:after="0" w:line="240" w:lineRule="auto"/>
              <w:rPr>
                <w:rFonts w:ascii="Times New Roman" w:eastAsia="OfficinaSansBookC" w:hAnsi="Times New Roman"/>
                <w:b/>
                <w:bCs/>
                <w:sz w:val="24"/>
                <w:szCs w:val="24"/>
              </w:rPr>
            </w:pPr>
            <w:r w:rsidRPr="00297E7C">
              <w:rPr>
                <w:rFonts w:ascii="Times New Roman" w:eastAsia="OfficinaSansBookC" w:hAnsi="Times New Roman"/>
                <w:b/>
                <w:bCs/>
                <w:sz w:val="24"/>
                <w:szCs w:val="24"/>
              </w:rPr>
              <w:t>Основное содержание</w:t>
            </w:r>
          </w:p>
        </w:tc>
        <w:tc>
          <w:tcPr>
            <w:tcW w:w="1976" w:type="dxa"/>
            <w:tcBorders>
              <w:left w:val="single" w:sz="4" w:space="0" w:color="000000"/>
            </w:tcBorders>
            <w:vAlign w:val="center"/>
          </w:tcPr>
          <w:p w14:paraId="7A8E2BBA" w14:textId="7E129124" w:rsidR="00515814" w:rsidRPr="00297E7C" w:rsidRDefault="00D371AE" w:rsidP="00297E7C">
            <w:pPr>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76</w:t>
            </w:r>
          </w:p>
        </w:tc>
      </w:tr>
      <w:tr w:rsidR="00AC1CC5" w:rsidRPr="00297E7C" w14:paraId="359DF163" w14:textId="77777777">
        <w:trPr>
          <w:trHeight w:val="336"/>
        </w:trPr>
        <w:tc>
          <w:tcPr>
            <w:tcW w:w="7363" w:type="dxa"/>
            <w:tcBorders>
              <w:right w:val="single" w:sz="4" w:space="0" w:color="000000"/>
            </w:tcBorders>
            <w:vAlign w:val="center"/>
          </w:tcPr>
          <w:p w14:paraId="4E990262" w14:textId="7C6D20EC" w:rsidR="00AC1CC5" w:rsidRPr="00297E7C" w:rsidRDefault="00722423" w:rsidP="00297E7C">
            <w:pPr>
              <w:ind w:firstLine="164"/>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в т. ч.:</w:t>
            </w:r>
          </w:p>
        </w:tc>
        <w:tc>
          <w:tcPr>
            <w:tcW w:w="1976" w:type="dxa"/>
            <w:tcBorders>
              <w:left w:val="single" w:sz="4" w:space="0" w:color="000000"/>
            </w:tcBorders>
            <w:vAlign w:val="center"/>
          </w:tcPr>
          <w:p w14:paraId="5EFD471C" w14:textId="77777777" w:rsidR="00AC1CC5" w:rsidRPr="00297E7C" w:rsidRDefault="00AC1CC5" w:rsidP="00297E7C">
            <w:pPr>
              <w:rPr>
                <w:rFonts w:ascii="Times New Roman" w:eastAsia="OfficinaSansBookC" w:hAnsi="Times New Roman" w:cs="Times New Roman"/>
                <w:sz w:val="24"/>
                <w:szCs w:val="24"/>
              </w:rPr>
            </w:pPr>
          </w:p>
        </w:tc>
      </w:tr>
      <w:tr w:rsidR="00AC1CC5" w:rsidRPr="00297E7C" w14:paraId="16A40E09" w14:textId="77777777">
        <w:trPr>
          <w:trHeight w:val="490"/>
        </w:trPr>
        <w:tc>
          <w:tcPr>
            <w:tcW w:w="7363" w:type="dxa"/>
            <w:vAlign w:val="center"/>
          </w:tcPr>
          <w:p w14:paraId="0742323E" w14:textId="77777777" w:rsidR="00AC1CC5" w:rsidRPr="00297E7C" w:rsidRDefault="00722423" w:rsidP="00297E7C">
            <w:pPr>
              <w:ind w:firstLine="164"/>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теоретическое обучение</w:t>
            </w:r>
          </w:p>
        </w:tc>
        <w:tc>
          <w:tcPr>
            <w:tcW w:w="1976" w:type="dxa"/>
            <w:vAlign w:val="center"/>
          </w:tcPr>
          <w:p w14:paraId="118E2EBF" w14:textId="77777777" w:rsidR="00AC1CC5" w:rsidRPr="00297E7C" w:rsidRDefault="00722423" w:rsidP="00297E7C">
            <w:pPr>
              <w:ind w:firstLine="709"/>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w:t>
            </w:r>
          </w:p>
        </w:tc>
      </w:tr>
      <w:tr w:rsidR="00AC1CC5" w:rsidRPr="00297E7C" w14:paraId="7C06ADE7" w14:textId="77777777">
        <w:trPr>
          <w:trHeight w:val="490"/>
        </w:trPr>
        <w:tc>
          <w:tcPr>
            <w:tcW w:w="7363" w:type="dxa"/>
            <w:vAlign w:val="center"/>
          </w:tcPr>
          <w:p w14:paraId="2EBB2F09" w14:textId="77777777" w:rsidR="00AC1CC5" w:rsidRPr="00297E7C" w:rsidRDefault="00722423" w:rsidP="00297E7C">
            <w:pPr>
              <w:ind w:firstLine="164"/>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практические занятия</w:t>
            </w:r>
            <w:r w:rsidRPr="00297E7C">
              <w:rPr>
                <w:rFonts w:ascii="Times New Roman" w:eastAsia="OfficinaSansBookC" w:hAnsi="Times New Roman" w:cs="Times New Roman"/>
                <w:i/>
                <w:sz w:val="24"/>
                <w:szCs w:val="24"/>
              </w:rPr>
              <w:t xml:space="preserve"> </w:t>
            </w:r>
          </w:p>
        </w:tc>
        <w:tc>
          <w:tcPr>
            <w:tcW w:w="1976" w:type="dxa"/>
            <w:vAlign w:val="center"/>
          </w:tcPr>
          <w:p w14:paraId="5E0835D9" w14:textId="22AB67CA" w:rsidR="00AC1CC5" w:rsidRPr="00297E7C" w:rsidRDefault="00297E7C" w:rsidP="00297E7C">
            <w:pPr>
              <w:ind w:firstLine="709"/>
              <w:rPr>
                <w:rFonts w:ascii="Times New Roman" w:eastAsia="OfficinaSansBookC" w:hAnsi="Times New Roman" w:cs="Times New Roman"/>
                <w:sz w:val="24"/>
                <w:szCs w:val="24"/>
              </w:rPr>
            </w:pPr>
            <w:r>
              <w:rPr>
                <w:rFonts w:ascii="Times New Roman" w:eastAsia="OfficinaSansBookC" w:hAnsi="Times New Roman" w:cs="Times New Roman"/>
                <w:sz w:val="24"/>
                <w:szCs w:val="24"/>
              </w:rPr>
              <w:t>7</w:t>
            </w:r>
            <w:r w:rsidR="002B266E" w:rsidRPr="00297E7C">
              <w:rPr>
                <w:rFonts w:ascii="Times New Roman" w:eastAsia="OfficinaSansBookC" w:hAnsi="Times New Roman" w:cs="Times New Roman"/>
                <w:sz w:val="24"/>
                <w:szCs w:val="24"/>
              </w:rPr>
              <w:t>6</w:t>
            </w:r>
          </w:p>
        </w:tc>
      </w:tr>
      <w:tr w:rsidR="00AC1CC5" w:rsidRPr="00297E7C" w14:paraId="0C74407D" w14:textId="77777777">
        <w:trPr>
          <w:trHeight w:val="490"/>
        </w:trPr>
        <w:tc>
          <w:tcPr>
            <w:tcW w:w="7363" w:type="dxa"/>
            <w:vAlign w:val="center"/>
          </w:tcPr>
          <w:p w14:paraId="274A8296" w14:textId="73E67291" w:rsidR="00AC1CC5" w:rsidRPr="00297E7C" w:rsidRDefault="007913E3" w:rsidP="00297E7C">
            <w:pPr>
              <w:numPr>
                <w:ilvl w:val="0"/>
                <w:numId w:val="8"/>
              </w:numPr>
              <w:pBdr>
                <w:top w:val="nil"/>
                <w:left w:val="nil"/>
                <w:bottom w:val="nil"/>
                <w:right w:val="nil"/>
                <w:between w:val="nil"/>
              </w:pBdr>
              <w:ind w:left="164" w:firstLine="0"/>
              <w:rPr>
                <w:rFonts w:ascii="Times New Roman" w:eastAsia="OfficinaSansBookC" w:hAnsi="Times New Roman" w:cs="Times New Roman"/>
                <w:b/>
                <w:bCs/>
                <w:color w:val="000000"/>
                <w:sz w:val="24"/>
                <w:szCs w:val="24"/>
              </w:rPr>
            </w:pPr>
            <w:r w:rsidRPr="00297E7C">
              <w:rPr>
                <w:rFonts w:ascii="Times New Roman" w:eastAsia="Times New Roman" w:hAnsi="Times New Roman" w:cs="Times New Roman"/>
                <w:b/>
                <w:sz w:val="24"/>
                <w:szCs w:val="24"/>
                <w:lang w:eastAsia="ru-RU"/>
              </w:rPr>
              <w:t>Профессионально ориентированное содержание (содержание прикладного модуля)</w:t>
            </w:r>
          </w:p>
        </w:tc>
        <w:tc>
          <w:tcPr>
            <w:tcW w:w="1976" w:type="dxa"/>
            <w:vAlign w:val="center"/>
          </w:tcPr>
          <w:p w14:paraId="70807E25" w14:textId="7BE76AA9" w:rsidR="00AC1CC5" w:rsidRPr="00297E7C" w:rsidRDefault="002B266E" w:rsidP="00297E7C">
            <w:pPr>
              <w:ind w:firstLine="709"/>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5</w:t>
            </w:r>
            <w:r w:rsidR="00297E7C">
              <w:rPr>
                <w:rFonts w:ascii="Times New Roman" w:eastAsia="OfficinaSansBookC" w:hAnsi="Times New Roman" w:cs="Times New Roman"/>
                <w:b/>
                <w:sz w:val="24"/>
                <w:szCs w:val="24"/>
              </w:rPr>
              <w:t>0</w:t>
            </w:r>
          </w:p>
        </w:tc>
      </w:tr>
      <w:tr w:rsidR="00AC1CC5" w:rsidRPr="00297E7C" w14:paraId="7B937F33" w14:textId="77777777">
        <w:trPr>
          <w:trHeight w:val="490"/>
        </w:trPr>
        <w:tc>
          <w:tcPr>
            <w:tcW w:w="9339" w:type="dxa"/>
            <w:gridSpan w:val="2"/>
            <w:vAlign w:val="center"/>
          </w:tcPr>
          <w:p w14:paraId="62DAB660" w14:textId="77777777" w:rsidR="00AC1CC5" w:rsidRPr="00297E7C" w:rsidRDefault="00722423" w:rsidP="00297E7C">
            <w:pPr>
              <w:ind w:firstLine="164"/>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в т. ч.:</w:t>
            </w:r>
          </w:p>
        </w:tc>
      </w:tr>
      <w:tr w:rsidR="00AC1CC5" w:rsidRPr="00297E7C" w14:paraId="7DF16BCA" w14:textId="77777777">
        <w:trPr>
          <w:trHeight w:val="490"/>
        </w:trPr>
        <w:tc>
          <w:tcPr>
            <w:tcW w:w="7363" w:type="dxa"/>
            <w:vAlign w:val="center"/>
          </w:tcPr>
          <w:p w14:paraId="6483D12B" w14:textId="77777777" w:rsidR="00AC1CC5" w:rsidRPr="00297E7C" w:rsidRDefault="00722423" w:rsidP="00297E7C">
            <w:pPr>
              <w:ind w:firstLine="164"/>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теоретическое обучение</w:t>
            </w:r>
          </w:p>
        </w:tc>
        <w:tc>
          <w:tcPr>
            <w:tcW w:w="1976" w:type="dxa"/>
            <w:vAlign w:val="center"/>
          </w:tcPr>
          <w:p w14:paraId="2FFC5263" w14:textId="77777777" w:rsidR="00AC1CC5" w:rsidRPr="00297E7C" w:rsidRDefault="00722423" w:rsidP="00297E7C">
            <w:pPr>
              <w:ind w:firstLine="709"/>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w:t>
            </w:r>
          </w:p>
        </w:tc>
      </w:tr>
      <w:tr w:rsidR="00AC1CC5" w:rsidRPr="00297E7C" w14:paraId="171BD694" w14:textId="77777777">
        <w:trPr>
          <w:trHeight w:val="490"/>
        </w:trPr>
        <w:tc>
          <w:tcPr>
            <w:tcW w:w="7363" w:type="dxa"/>
            <w:vAlign w:val="center"/>
          </w:tcPr>
          <w:p w14:paraId="31C11DB1" w14:textId="25FBC46C" w:rsidR="00AC1CC5" w:rsidRPr="00297E7C" w:rsidRDefault="006A4AF5" w:rsidP="00297E7C">
            <w:pPr>
              <w:ind w:firstLine="164"/>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п</w:t>
            </w:r>
            <w:r w:rsidR="00722423" w:rsidRPr="00297E7C">
              <w:rPr>
                <w:rFonts w:ascii="Times New Roman" w:eastAsia="OfficinaSansBookC" w:hAnsi="Times New Roman" w:cs="Times New Roman"/>
                <w:sz w:val="24"/>
                <w:szCs w:val="24"/>
              </w:rPr>
              <w:t>рактические занятия</w:t>
            </w:r>
          </w:p>
        </w:tc>
        <w:tc>
          <w:tcPr>
            <w:tcW w:w="1976" w:type="dxa"/>
            <w:vAlign w:val="center"/>
          </w:tcPr>
          <w:p w14:paraId="589CEC23" w14:textId="6172B399" w:rsidR="00AC1CC5" w:rsidRPr="00297E7C" w:rsidRDefault="002B266E" w:rsidP="00297E7C">
            <w:pPr>
              <w:ind w:firstLine="709"/>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5</w:t>
            </w:r>
            <w:r w:rsidR="00297E7C">
              <w:rPr>
                <w:rFonts w:ascii="Times New Roman" w:eastAsia="OfficinaSansBookC" w:hAnsi="Times New Roman" w:cs="Times New Roman"/>
                <w:sz w:val="24"/>
                <w:szCs w:val="24"/>
              </w:rPr>
              <w:t>0</w:t>
            </w:r>
          </w:p>
        </w:tc>
      </w:tr>
      <w:tr w:rsidR="00AC1CC5" w:rsidRPr="00297E7C" w14:paraId="39DDC7D9" w14:textId="77777777">
        <w:trPr>
          <w:trHeight w:val="331"/>
        </w:trPr>
        <w:tc>
          <w:tcPr>
            <w:tcW w:w="7363" w:type="dxa"/>
            <w:vAlign w:val="center"/>
          </w:tcPr>
          <w:p w14:paraId="2203B9C5" w14:textId="77777777" w:rsidR="00AC1CC5" w:rsidRPr="00297E7C" w:rsidRDefault="00722423" w:rsidP="00297E7C">
            <w:pPr>
              <w:ind w:firstLine="164"/>
              <w:rPr>
                <w:rFonts w:ascii="Times New Roman" w:eastAsia="OfficinaSansBookC" w:hAnsi="Times New Roman" w:cs="Times New Roman"/>
                <w:i/>
                <w:sz w:val="24"/>
                <w:szCs w:val="24"/>
              </w:rPr>
            </w:pPr>
            <w:r w:rsidRPr="00297E7C">
              <w:rPr>
                <w:rFonts w:ascii="Times New Roman" w:eastAsia="OfficinaSansBookC" w:hAnsi="Times New Roman" w:cs="Times New Roman"/>
                <w:b/>
                <w:sz w:val="24"/>
                <w:szCs w:val="24"/>
              </w:rPr>
              <w:t>Промежуточная аттестация (экзамен)</w:t>
            </w:r>
          </w:p>
        </w:tc>
        <w:tc>
          <w:tcPr>
            <w:tcW w:w="1976" w:type="dxa"/>
            <w:vAlign w:val="center"/>
          </w:tcPr>
          <w:p w14:paraId="03FA716B" w14:textId="2957125B" w:rsidR="00AC1CC5" w:rsidRPr="00297E7C" w:rsidRDefault="00D371AE" w:rsidP="00297E7C">
            <w:pPr>
              <w:ind w:firstLine="709"/>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1</w:t>
            </w:r>
            <w:r w:rsidR="00297E7C">
              <w:rPr>
                <w:rFonts w:ascii="Times New Roman" w:eastAsia="OfficinaSansBookC" w:hAnsi="Times New Roman" w:cs="Times New Roman"/>
                <w:b/>
                <w:sz w:val="24"/>
                <w:szCs w:val="24"/>
              </w:rPr>
              <w:t>8</w:t>
            </w:r>
          </w:p>
        </w:tc>
      </w:tr>
    </w:tbl>
    <w:p w14:paraId="0C48AF98" w14:textId="06C99B71" w:rsidR="00AC1CC5" w:rsidRPr="00297E7C" w:rsidRDefault="00AC1CC5" w:rsidP="00297E7C">
      <w:pPr>
        <w:spacing w:after="0" w:line="240" w:lineRule="auto"/>
        <w:ind w:firstLine="709"/>
        <w:rPr>
          <w:rFonts w:ascii="Times New Roman" w:eastAsia="OfficinaSansBookC" w:hAnsi="Times New Roman" w:cs="Times New Roman"/>
          <w:b/>
          <w:sz w:val="24"/>
          <w:szCs w:val="24"/>
        </w:rPr>
      </w:pPr>
    </w:p>
    <w:p w14:paraId="7F5D0142" w14:textId="2E063E8F" w:rsidR="0014649E" w:rsidRPr="00297E7C" w:rsidRDefault="0014649E" w:rsidP="00297E7C">
      <w:pPr>
        <w:spacing w:after="0" w:line="240" w:lineRule="auto"/>
        <w:ind w:firstLine="709"/>
        <w:rPr>
          <w:rFonts w:ascii="Times New Roman" w:eastAsia="OfficinaSansBookC" w:hAnsi="Times New Roman" w:cs="Times New Roman"/>
          <w:b/>
          <w:sz w:val="24"/>
          <w:szCs w:val="24"/>
        </w:rPr>
      </w:pPr>
    </w:p>
    <w:p w14:paraId="409AB7E9" w14:textId="0A8E35D2" w:rsidR="0014649E" w:rsidRPr="00297E7C" w:rsidRDefault="0014649E" w:rsidP="00297E7C">
      <w:pPr>
        <w:spacing w:after="0" w:line="240" w:lineRule="auto"/>
        <w:ind w:firstLine="709"/>
        <w:rPr>
          <w:rFonts w:ascii="Times New Roman" w:eastAsia="OfficinaSansBookC" w:hAnsi="Times New Roman" w:cs="Times New Roman"/>
          <w:b/>
          <w:sz w:val="24"/>
          <w:szCs w:val="24"/>
        </w:rPr>
      </w:pPr>
    </w:p>
    <w:p w14:paraId="0CB37A68" w14:textId="5C6B9556" w:rsidR="0014649E" w:rsidRPr="00297E7C" w:rsidRDefault="0014649E" w:rsidP="00297E7C">
      <w:pPr>
        <w:spacing w:after="0" w:line="240" w:lineRule="auto"/>
        <w:ind w:firstLine="709"/>
        <w:rPr>
          <w:rFonts w:ascii="Times New Roman" w:eastAsia="OfficinaSansBookC" w:hAnsi="Times New Roman" w:cs="Times New Roman"/>
          <w:b/>
          <w:sz w:val="24"/>
          <w:szCs w:val="24"/>
        </w:rPr>
      </w:pPr>
    </w:p>
    <w:p w14:paraId="264CEEDE" w14:textId="70748054" w:rsidR="0014649E" w:rsidRPr="00297E7C" w:rsidRDefault="0014649E" w:rsidP="00297E7C">
      <w:pPr>
        <w:spacing w:after="0" w:line="240" w:lineRule="auto"/>
        <w:ind w:firstLine="709"/>
        <w:rPr>
          <w:rFonts w:ascii="Times New Roman" w:eastAsia="OfficinaSansBookC" w:hAnsi="Times New Roman" w:cs="Times New Roman"/>
          <w:b/>
          <w:sz w:val="24"/>
          <w:szCs w:val="24"/>
        </w:rPr>
      </w:pPr>
    </w:p>
    <w:p w14:paraId="406C13DF" w14:textId="0D432782" w:rsidR="0014649E" w:rsidRPr="00297E7C" w:rsidRDefault="0014649E" w:rsidP="00297E7C">
      <w:pPr>
        <w:spacing w:after="0" w:line="240" w:lineRule="auto"/>
        <w:ind w:firstLine="709"/>
        <w:rPr>
          <w:rFonts w:ascii="Times New Roman" w:eastAsia="OfficinaSansBookC" w:hAnsi="Times New Roman" w:cs="Times New Roman"/>
          <w:b/>
          <w:sz w:val="24"/>
          <w:szCs w:val="24"/>
        </w:rPr>
      </w:pPr>
    </w:p>
    <w:p w14:paraId="644F635E" w14:textId="54A3EF61" w:rsidR="0014649E" w:rsidRPr="00297E7C" w:rsidRDefault="0014649E" w:rsidP="00297E7C">
      <w:pPr>
        <w:spacing w:after="0" w:line="240" w:lineRule="auto"/>
        <w:ind w:firstLine="709"/>
        <w:rPr>
          <w:rFonts w:ascii="Times New Roman" w:eastAsia="OfficinaSansBookC" w:hAnsi="Times New Roman" w:cs="Times New Roman"/>
          <w:b/>
          <w:sz w:val="24"/>
          <w:szCs w:val="24"/>
        </w:rPr>
      </w:pPr>
    </w:p>
    <w:p w14:paraId="30233B19" w14:textId="77777777" w:rsidR="0014649E" w:rsidRPr="00297E7C" w:rsidRDefault="0014649E" w:rsidP="00297E7C">
      <w:pPr>
        <w:spacing w:after="0" w:line="240" w:lineRule="auto"/>
        <w:ind w:firstLine="709"/>
        <w:rPr>
          <w:rFonts w:ascii="Times New Roman" w:eastAsia="OfficinaSansBookC" w:hAnsi="Times New Roman" w:cs="Times New Roman"/>
          <w:b/>
          <w:sz w:val="24"/>
          <w:szCs w:val="24"/>
        </w:rPr>
      </w:pPr>
    </w:p>
    <w:p w14:paraId="65B9A23F" w14:textId="1D922B52" w:rsidR="00575FDB" w:rsidRPr="00297E7C" w:rsidRDefault="00575FDB" w:rsidP="00297E7C">
      <w:pPr>
        <w:spacing w:after="0" w:line="240" w:lineRule="auto"/>
        <w:rPr>
          <w:rFonts w:ascii="Times New Roman" w:eastAsia="OfficinaSansBookC" w:hAnsi="Times New Roman" w:cs="Times New Roman"/>
          <w:sz w:val="24"/>
          <w:szCs w:val="24"/>
        </w:rPr>
      </w:pPr>
    </w:p>
    <w:p w14:paraId="0B94B9DD" w14:textId="77777777" w:rsidR="00AC1CC5" w:rsidRPr="00297E7C" w:rsidRDefault="00AC1CC5" w:rsidP="00297E7C">
      <w:pPr>
        <w:spacing w:after="0" w:line="240" w:lineRule="auto"/>
        <w:rPr>
          <w:rFonts w:ascii="Times New Roman" w:eastAsia="OfficinaSansBookC" w:hAnsi="Times New Roman" w:cs="Times New Roman"/>
          <w:sz w:val="24"/>
          <w:szCs w:val="24"/>
        </w:rPr>
        <w:sectPr w:rsidR="00AC1CC5" w:rsidRPr="00297E7C" w:rsidSect="00AB5EC2">
          <w:pgSz w:w="11906" w:h="16838"/>
          <w:pgMar w:top="1134" w:right="850" w:bottom="284" w:left="1701" w:header="708" w:footer="708" w:gutter="0"/>
          <w:cols w:space="720"/>
          <w:docGrid w:linePitch="299"/>
        </w:sectPr>
      </w:pPr>
    </w:p>
    <w:p w14:paraId="003F1095" w14:textId="120AF3FF" w:rsidR="00AA0BAB" w:rsidRPr="00297E7C" w:rsidRDefault="00AA0BAB" w:rsidP="00297E7C">
      <w:pPr>
        <w:spacing w:after="0" w:line="240" w:lineRule="auto"/>
        <w:ind w:firstLine="709"/>
        <w:rPr>
          <w:rFonts w:ascii="Times New Roman" w:eastAsia="Times New Roman" w:hAnsi="Times New Roman" w:cs="Times New Roman"/>
          <w:b/>
          <w:bCs/>
          <w:sz w:val="24"/>
          <w:szCs w:val="24"/>
          <w:lang w:eastAsia="ru-RU"/>
        </w:rPr>
      </w:pPr>
      <w:r w:rsidRPr="00297E7C">
        <w:rPr>
          <w:rFonts w:ascii="Times New Roman" w:eastAsia="Times New Roman" w:hAnsi="Times New Roman" w:cs="Times New Roman"/>
          <w:b/>
          <w:sz w:val="24"/>
          <w:szCs w:val="24"/>
          <w:lang w:eastAsia="ru-RU"/>
        </w:rPr>
        <w:lastRenderedPageBreak/>
        <w:t xml:space="preserve">2.2. </w:t>
      </w:r>
      <w:bookmarkStart w:id="34" w:name="_Hlk113960183"/>
      <w:r w:rsidR="008F148A" w:rsidRPr="00297E7C">
        <w:rPr>
          <w:rFonts w:ascii="Times New Roman" w:eastAsia="Times New Roman" w:hAnsi="Times New Roman" w:cs="Times New Roman"/>
          <w:b/>
          <w:sz w:val="24"/>
          <w:szCs w:val="24"/>
          <w:lang w:eastAsia="ru-RU"/>
        </w:rPr>
        <w:t>Тематический план и содержание дисциплины</w:t>
      </w:r>
      <w:bookmarkEnd w:id="34"/>
    </w:p>
    <w:p w14:paraId="1A8AA63F" w14:textId="77777777" w:rsidR="00AC1CC5" w:rsidRPr="00297E7C" w:rsidRDefault="00AC1CC5" w:rsidP="00297E7C">
      <w:pPr>
        <w:spacing w:after="0" w:line="240" w:lineRule="auto"/>
        <w:ind w:left="57" w:right="57"/>
        <w:rPr>
          <w:rFonts w:ascii="Times New Roman" w:eastAsia="OfficinaSansBookC" w:hAnsi="Times New Roman" w:cs="Times New Roman"/>
          <w:b/>
          <w:color w:val="000000"/>
          <w:sz w:val="24"/>
          <w:szCs w:val="24"/>
        </w:rPr>
      </w:pPr>
    </w:p>
    <w:tbl>
      <w:tblPr>
        <w:tblStyle w:val="afff"/>
        <w:tblW w:w="1545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94"/>
        <w:gridCol w:w="63"/>
        <w:gridCol w:w="8081"/>
        <w:gridCol w:w="1560"/>
        <w:gridCol w:w="2552"/>
      </w:tblGrid>
      <w:tr w:rsidR="00AC1CC5" w:rsidRPr="00297E7C" w14:paraId="49F03546" w14:textId="77777777">
        <w:trPr>
          <w:trHeight w:val="20"/>
        </w:trPr>
        <w:tc>
          <w:tcPr>
            <w:tcW w:w="3194" w:type="dxa"/>
            <w:tcBorders>
              <w:top w:val="single" w:sz="4" w:space="0" w:color="000000"/>
              <w:left w:val="single" w:sz="4" w:space="0" w:color="000000"/>
              <w:bottom w:val="single" w:sz="4" w:space="0" w:color="000000"/>
              <w:right w:val="single" w:sz="4" w:space="0" w:color="000000"/>
            </w:tcBorders>
          </w:tcPr>
          <w:p w14:paraId="54188971" w14:textId="77777777" w:rsidR="00AC1CC5" w:rsidRPr="00297E7C" w:rsidRDefault="00722423"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Наименование разделов и тем</w:t>
            </w:r>
          </w:p>
        </w:tc>
        <w:tc>
          <w:tcPr>
            <w:tcW w:w="8144" w:type="dxa"/>
            <w:gridSpan w:val="2"/>
            <w:tcBorders>
              <w:top w:val="single" w:sz="4" w:space="0" w:color="000000"/>
              <w:left w:val="single" w:sz="4" w:space="0" w:color="000000"/>
              <w:bottom w:val="single" w:sz="4" w:space="0" w:color="000000"/>
              <w:right w:val="single" w:sz="4" w:space="0" w:color="000000"/>
            </w:tcBorders>
          </w:tcPr>
          <w:p w14:paraId="4C5D83A0" w14:textId="6608A26E" w:rsidR="00AC1CC5" w:rsidRPr="00297E7C" w:rsidRDefault="00722423"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Содержание учебного материала, лабораторные и практические работы, самостоятельная работа обучающихся</w:t>
            </w:r>
          </w:p>
        </w:tc>
        <w:tc>
          <w:tcPr>
            <w:tcW w:w="1560" w:type="dxa"/>
            <w:tcBorders>
              <w:top w:val="single" w:sz="4" w:space="0" w:color="000000"/>
              <w:left w:val="single" w:sz="4" w:space="0" w:color="000000"/>
              <w:bottom w:val="single" w:sz="4" w:space="0" w:color="000000"/>
              <w:right w:val="single" w:sz="4" w:space="0" w:color="000000"/>
            </w:tcBorders>
          </w:tcPr>
          <w:p w14:paraId="3A8F6738" w14:textId="77777777" w:rsidR="00AC1CC5" w:rsidRPr="00297E7C" w:rsidRDefault="00722423"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Объем часов</w:t>
            </w:r>
          </w:p>
        </w:tc>
        <w:tc>
          <w:tcPr>
            <w:tcW w:w="2552" w:type="dxa"/>
            <w:tcBorders>
              <w:top w:val="single" w:sz="4" w:space="0" w:color="000000"/>
              <w:left w:val="single" w:sz="4" w:space="0" w:color="000000"/>
              <w:bottom w:val="single" w:sz="4" w:space="0" w:color="000000"/>
              <w:right w:val="single" w:sz="4" w:space="0" w:color="000000"/>
            </w:tcBorders>
          </w:tcPr>
          <w:p w14:paraId="2A779DDF" w14:textId="77777777" w:rsidR="00AC1CC5" w:rsidRPr="00297E7C" w:rsidRDefault="00722423"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 xml:space="preserve">Формируемые общие компетенции и профессиональные компетенции </w:t>
            </w:r>
          </w:p>
        </w:tc>
      </w:tr>
      <w:tr w:rsidR="00AC1CC5" w:rsidRPr="00297E7C" w14:paraId="4B266683" w14:textId="77777777">
        <w:trPr>
          <w:trHeight w:val="20"/>
        </w:trPr>
        <w:tc>
          <w:tcPr>
            <w:tcW w:w="3194" w:type="dxa"/>
            <w:tcBorders>
              <w:top w:val="single" w:sz="4" w:space="0" w:color="000000"/>
              <w:left w:val="single" w:sz="4" w:space="0" w:color="000000"/>
              <w:bottom w:val="single" w:sz="4" w:space="0" w:color="000000"/>
              <w:right w:val="single" w:sz="4" w:space="0" w:color="000000"/>
            </w:tcBorders>
          </w:tcPr>
          <w:p w14:paraId="1F38A04A" w14:textId="77777777" w:rsidR="00AC1CC5" w:rsidRPr="00297E7C" w:rsidRDefault="00722423"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1</w:t>
            </w:r>
          </w:p>
        </w:tc>
        <w:tc>
          <w:tcPr>
            <w:tcW w:w="8144" w:type="dxa"/>
            <w:gridSpan w:val="2"/>
            <w:tcBorders>
              <w:top w:val="single" w:sz="4" w:space="0" w:color="000000"/>
              <w:left w:val="single" w:sz="4" w:space="0" w:color="000000"/>
              <w:bottom w:val="single" w:sz="4" w:space="0" w:color="000000"/>
              <w:right w:val="single" w:sz="4" w:space="0" w:color="000000"/>
            </w:tcBorders>
          </w:tcPr>
          <w:p w14:paraId="5A69F2E6" w14:textId="77777777" w:rsidR="00AC1CC5" w:rsidRPr="00297E7C" w:rsidRDefault="00722423"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2</w:t>
            </w:r>
          </w:p>
        </w:tc>
        <w:tc>
          <w:tcPr>
            <w:tcW w:w="1560" w:type="dxa"/>
            <w:tcBorders>
              <w:top w:val="single" w:sz="4" w:space="0" w:color="000000"/>
              <w:left w:val="single" w:sz="4" w:space="0" w:color="000000"/>
              <w:bottom w:val="single" w:sz="4" w:space="0" w:color="000000"/>
              <w:right w:val="single" w:sz="4" w:space="0" w:color="000000"/>
            </w:tcBorders>
          </w:tcPr>
          <w:p w14:paraId="2D984E5A" w14:textId="77777777" w:rsidR="00AC1CC5" w:rsidRPr="00297E7C" w:rsidRDefault="00722423"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3</w:t>
            </w:r>
          </w:p>
        </w:tc>
        <w:tc>
          <w:tcPr>
            <w:tcW w:w="2552" w:type="dxa"/>
            <w:tcBorders>
              <w:top w:val="single" w:sz="4" w:space="0" w:color="000000"/>
              <w:left w:val="single" w:sz="4" w:space="0" w:color="000000"/>
              <w:bottom w:val="single" w:sz="4" w:space="0" w:color="000000"/>
              <w:right w:val="single" w:sz="4" w:space="0" w:color="000000"/>
            </w:tcBorders>
          </w:tcPr>
          <w:p w14:paraId="4702A2A5" w14:textId="77777777" w:rsidR="00AC1CC5" w:rsidRPr="00297E7C" w:rsidRDefault="00722423"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4</w:t>
            </w:r>
          </w:p>
        </w:tc>
      </w:tr>
      <w:tr w:rsidR="00AC1CC5" w:rsidRPr="00297E7C" w14:paraId="3D974783" w14:textId="77777777">
        <w:trPr>
          <w:trHeight w:val="20"/>
        </w:trPr>
        <w:tc>
          <w:tcPr>
            <w:tcW w:w="15450" w:type="dxa"/>
            <w:gridSpan w:val="5"/>
            <w:tcBorders>
              <w:top w:val="single" w:sz="4" w:space="0" w:color="000000"/>
              <w:left w:val="single" w:sz="4" w:space="0" w:color="000000"/>
              <w:bottom w:val="single" w:sz="4" w:space="0" w:color="000000"/>
              <w:right w:val="single" w:sz="4" w:space="0" w:color="000000"/>
            </w:tcBorders>
          </w:tcPr>
          <w:p w14:paraId="1B378FE0" w14:textId="77777777" w:rsidR="00AC1CC5" w:rsidRPr="00297E7C" w:rsidRDefault="00722423"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Основное содержание</w:t>
            </w:r>
          </w:p>
        </w:tc>
      </w:tr>
      <w:tr w:rsidR="00AC1CC5" w:rsidRPr="00297E7C" w14:paraId="3DA1FAF5" w14:textId="77777777">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14:paraId="6F9F3CD6" w14:textId="61BB85FD" w:rsidR="00AC1CC5" w:rsidRPr="00297E7C" w:rsidRDefault="008F148A" w:rsidP="00297E7C">
            <w:pPr>
              <w:spacing w:after="0" w:line="240" w:lineRule="auto"/>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Введение</w:t>
            </w:r>
          </w:p>
        </w:tc>
        <w:tc>
          <w:tcPr>
            <w:tcW w:w="8081" w:type="dxa"/>
            <w:tcBorders>
              <w:top w:val="single" w:sz="4" w:space="0" w:color="000000"/>
              <w:left w:val="single" w:sz="4" w:space="0" w:color="000000"/>
              <w:bottom w:val="single" w:sz="4" w:space="0" w:color="000000"/>
              <w:right w:val="single" w:sz="4" w:space="0" w:color="000000"/>
            </w:tcBorders>
          </w:tcPr>
          <w:p w14:paraId="4AEDCC30" w14:textId="77777777" w:rsidR="00AC1CC5" w:rsidRPr="00297E7C" w:rsidRDefault="00722423" w:rsidP="00297E7C">
            <w:pPr>
              <w:spacing w:after="0" w:line="240" w:lineRule="auto"/>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Диагностика входного уровня владения иностранным языком обучающегося</w:t>
            </w:r>
          </w:p>
          <w:p w14:paraId="1FBF1D63" w14:textId="77777777" w:rsidR="00AC1CC5" w:rsidRPr="00297E7C" w:rsidRDefault="00722423" w:rsidP="00297E7C">
            <w:pPr>
              <w:spacing w:after="0" w:line="240" w:lineRule="auto"/>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 Лексико-грамматический тест</w:t>
            </w:r>
          </w:p>
          <w:p w14:paraId="01D7318A" w14:textId="77777777" w:rsidR="00AC1CC5" w:rsidRPr="00297E7C" w:rsidRDefault="00722423" w:rsidP="00297E7C">
            <w:pPr>
              <w:spacing w:after="0" w:line="240" w:lineRule="auto"/>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 xml:space="preserve">- Устное собеседование </w:t>
            </w:r>
          </w:p>
        </w:tc>
        <w:tc>
          <w:tcPr>
            <w:tcW w:w="1560" w:type="dxa"/>
            <w:tcBorders>
              <w:top w:val="single" w:sz="4" w:space="0" w:color="000000"/>
              <w:left w:val="single" w:sz="4" w:space="0" w:color="000000"/>
              <w:bottom w:val="single" w:sz="4" w:space="0" w:color="000000"/>
              <w:right w:val="single" w:sz="4" w:space="0" w:color="000000"/>
            </w:tcBorders>
          </w:tcPr>
          <w:p w14:paraId="3794350E" w14:textId="77777777" w:rsidR="00AC1CC5" w:rsidRPr="00297E7C" w:rsidRDefault="00722423" w:rsidP="00297E7C">
            <w:pPr>
              <w:spacing w:after="0" w:line="240" w:lineRule="auto"/>
              <w:jc w:val="center"/>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14:paraId="4BC41D39" w14:textId="77777777" w:rsidR="00AC1CC5" w:rsidRPr="00297E7C" w:rsidRDefault="00AC1CC5" w:rsidP="00297E7C">
            <w:pPr>
              <w:spacing w:after="0" w:line="240" w:lineRule="auto"/>
              <w:rPr>
                <w:rFonts w:ascii="Times New Roman" w:eastAsia="OfficinaSansBookC" w:hAnsi="Times New Roman" w:cs="Times New Roman"/>
                <w:sz w:val="24"/>
                <w:szCs w:val="24"/>
              </w:rPr>
            </w:pPr>
          </w:p>
        </w:tc>
      </w:tr>
      <w:tr w:rsidR="00AC1CC5" w:rsidRPr="00297E7C" w14:paraId="4AE35691" w14:textId="77777777">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14:paraId="0A256E63" w14:textId="5DA087D6" w:rsidR="00AC1CC5" w:rsidRPr="00297E7C" w:rsidRDefault="008F148A"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lang w:val="en-US"/>
              </w:rPr>
            </w:pPr>
            <w:r w:rsidRPr="00297E7C">
              <w:rPr>
                <w:rFonts w:ascii="Times New Roman" w:eastAsia="OfficinaSansBookC" w:hAnsi="Times New Roman" w:cs="Times New Roman"/>
                <w:b/>
                <w:sz w:val="24"/>
                <w:szCs w:val="24"/>
              </w:rPr>
              <w:t>Раздел 1.</w:t>
            </w:r>
          </w:p>
        </w:tc>
        <w:tc>
          <w:tcPr>
            <w:tcW w:w="8081" w:type="dxa"/>
            <w:tcBorders>
              <w:top w:val="single" w:sz="4" w:space="0" w:color="000000"/>
              <w:left w:val="single" w:sz="4" w:space="0" w:color="000000"/>
              <w:bottom w:val="single" w:sz="4" w:space="0" w:color="000000"/>
              <w:right w:val="single" w:sz="4" w:space="0" w:color="000000"/>
            </w:tcBorders>
          </w:tcPr>
          <w:p w14:paraId="59087639" w14:textId="77777777" w:rsidR="00AC1CC5" w:rsidRPr="00297E7C" w:rsidRDefault="00722423" w:rsidP="00297E7C">
            <w:pPr>
              <w:spacing w:after="0" w:line="240" w:lineRule="auto"/>
              <w:jc w:val="both"/>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Иностранный язык для общих целей</w:t>
            </w:r>
          </w:p>
        </w:tc>
        <w:tc>
          <w:tcPr>
            <w:tcW w:w="1560" w:type="dxa"/>
            <w:tcBorders>
              <w:top w:val="single" w:sz="4" w:space="0" w:color="000000"/>
              <w:left w:val="single" w:sz="4" w:space="0" w:color="000000"/>
              <w:bottom w:val="single" w:sz="4" w:space="0" w:color="000000"/>
              <w:right w:val="single" w:sz="4" w:space="0" w:color="000000"/>
            </w:tcBorders>
          </w:tcPr>
          <w:p w14:paraId="34AC53A1" w14:textId="7EDA67B0" w:rsidR="00AC1CC5" w:rsidRPr="00297E7C" w:rsidRDefault="009A5897" w:rsidP="00297E7C">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74</w:t>
            </w:r>
          </w:p>
        </w:tc>
        <w:tc>
          <w:tcPr>
            <w:tcW w:w="2552" w:type="dxa"/>
            <w:tcBorders>
              <w:top w:val="single" w:sz="4" w:space="0" w:color="000000"/>
              <w:left w:val="single" w:sz="4" w:space="0" w:color="000000"/>
              <w:bottom w:val="single" w:sz="4" w:space="0" w:color="000000"/>
              <w:right w:val="single" w:sz="4" w:space="0" w:color="000000"/>
            </w:tcBorders>
          </w:tcPr>
          <w:p w14:paraId="776077DD" w14:textId="40689136" w:rsidR="00AC1CC5" w:rsidRPr="00297E7C" w:rsidRDefault="0095006A" w:rsidP="00297E7C">
            <w:pPr>
              <w:spacing w:after="0" w:line="240" w:lineRule="auto"/>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ОК 01, ОК 02, ОК 04</w:t>
            </w:r>
          </w:p>
        </w:tc>
      </w:tr>
      <w:tr w:rsidR="00AC1CC5" w:rsidRPr="00297E7C" w14:paraId="7B50BFA8" w14:textId="77777777">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0E7CC721" w14:textId="77777777" w:rsidR="00AC1CC5" w:rsidRPr="00297E7C" w:rsidRDefault="00722423" w:rsidP="00297E7C">
            <w:pPr>
              <w:spacing w:after="0" w:line="240" w:lineRule="auto"/>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Тема № 1.1</w:t>
            </w:r>
          </w:p>
          <w:p w14:paraId="63EFF748" w14:textId="3A206819" w:rsidR="00AC1CC5" w:rsidRPr="00297E7C" w:rsidRDefault="00722423" w:rsidP="00297E7C">
            <w:pPr>
              <w:spacing w:after="0" w:line="240" w:lineRule="auto"/>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Повседневная жизнь семьи. Внешность и характер членов семьи</w:t>
            </w:r>
          </w:p>
        </w:tc>
        <w:tc>
          <w:tcPr>
            <w:tcW w:w="8081" w:type="dxa"/>
            <w:tcBorders>
              <w:top w:val="single" w:sz="4" w:space="0" w:color="000000"/>
              <w:left w:val="single" w:sz="4" w:space="0" w:color="000000"/>
              <w:bottom w:val="single" w:sz="4" w:space="0" w:color="000000"/>
              <w:right w:val="single" w:sz="4" w:space="0" w:color="000000"/>
            </w:tcBorders>
          </w:tcPr>
          <w:p w14:paraId="07EE6B23" w14:textId="77777777" w:rsidR="00AC1CC5" w:rsidRPr="00297E7C" w:rsidRDefault="00722423" w:rsidP="00297E7C">
            <w:pPr>
              <w:spacing w:after="0" w:line="240" w:lineRule="auto"/>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14:paraId="6090D95B" w14:textId="023149BA" w:rsidR="00AC1CC5" w:rsidRPr="00297E7C" w:rsidRDefault="00F375F0" w:rsidP="00297E7C">
            <w:pPr>
              <w:spacing w:after="0" w:line="240" w:lineRule="auto"/>
              <w:jc w:val="center"/>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1</w:t>
            </w:r>
            <w:r w:rsidR="009A5897">
              <w:rPr>
                <w:rFonts w:ascii="Times New Roman" w:eastAsia="OfficinaSansBookC" w:hAnsi="Times New Roman" w:cs="Times New Roman"/>
                <w:b/>
                <w:sz w:val="24"/>
                <w:szCs w:val="24"/>
              </w:rPr>
              <w:t>2</w:t>
            </w:r>
          </w:p>
        </w:tc>
        <w:tc>
          <w:tcPr>
            <w:tcW w:w="2552" w:type="dxa"/>
            <w:vMerge w:val="restart"/>
            <w:tcBorders>
              <w:top w:val="single" w:sz="4" w:space="0" w:color="000000"/>
              <w:left w:val="single" w:sz="4" w:space="0" w:color="000000"/>
              <w:bottom w:val="single" w:sz="4" w:space="0" w:color="000000"/>
              <w:right w:val="single" w:sz="4" w:space="0" w:color="000000"/>
            </w:tcBorders>
          </w:tcPr>
          <w:p w14:paraId="0E840F6F" w14:textId="012845DF" w:rsidR="00AC1CC5" w:rsidRPr="00297E7C" w:rsidRDefault="0095006A" w:rsidP="00297E7C">
            <w:pPr>
              <w:spacing w:after="0" w:line="240" w:lineRule="auto"/>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ОК 01, ОК 02, ОК 04</w:t>
            </w:r>
          </w:p>
        </w:tc>
      </w:tr>
      <w:tr w:rsidR="00AC1CC5" w:rsidRPr="00297E7C" w14:paraId="737E43B7" w14:textId="77777777">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63D581EC"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10E6182C"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Лексика:</w:t>
            </w:r>
          </w:p>
          <w:p w14:paraId="663A16DD" w14:textId="77777777" w:rsidR="00AC1CC5" w:rsidRPr="00297E7C" w:rsidRDefault="00722423" w:rsidP="00297E7C">
            <w:pPr>
              <w:numPr>
                <w:ilvl w:val="0"/>
                <w:numId w:val="21"/>
              </w:numPr>
              <w:spacing w:after="0" w:line="240" w:lineRule="auto"/>
              <w:ind w:left="0" w:hanging="284"/>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города;</w:t>
            </w:r>
          </w:p>
          <w:p w14:paraId="5D8C160B" w14:textId="77777777" w:rsidR="00AC1CC5" w:rsidRPr="00297E7C" w:rsidRDefault="00722423" w:rsidP="00297E7C">
            <w:pPr>
              <w:numPr>
                <w:ilvl w:val="0"/>
                <w:numId w:val="21"/>
              </w:numPr>
              <w:spacing w:after="0" w:line="240" w:lineRule="auto"/>
              <w:ind w:left="0" w:hanging="284"/>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национальности;</w:t>
            </w:r>
          </w:p>
          <w:p w14:paraId="62368434" w14:textId="77777777" w:rsidR="00AC1CC5" w:rsidRPr="00297E7C" w:rsidRDefault="00722423" w:rsidP="00297E7C">
            <w:pPr>
              <w:numPr>
                <w:ilvl w:val="0"/>
                <w:numId w:val="21"/>
              </w:numPr>
              <w:spacing w:after="0" w:line="240" w:lineRule="auto"/>
              <w:ind w:left="0" w:hanging="284"/>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профессии;</w:t>
            </w:r>
          </w:p>
          <w:p w14:paraId="607AA16B" w14:textId="77777777" w:rsidR="00AC1CC5" w:rsidRPr="00297E7C" w:rsidRDefault="00722423" w:rsidP="00297E7C">
            <w:pPr>
              <w:numPr>
                <w:ilvl w:val="0"/>
                <w:numId w:val="21"/>
              </w:numPr>
              <w:spacing w:after="0" w:line="240" w:lineRule="auto"/>
              <w:ind w:left="0" w:hanging="284"/>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числительные;</w:t>
            </w:r>
          </w:p>
          <w:p w14:paraId="5B8F809A" w14:textId="77777777" w:rsidR="00AC1CC5" w:rsidRPr="00297E7C" w:rsidRDefault="00722423" w:rsidP="00297E7C">
            <w:pPr>
              <w:numPr>
                <w:ilvl w:val="0"/>
                <w:numId w:val="21"/>
              </w:numPr>
              <w:spacing w:after="0" w:line="240" w:lineRule="auto"/>
              <w:ind w:left="0" w:hanging="284"/>
              <w:jc w:val="both"/>
              <w:rPr>
                <w:rFonts w:ascii="Times New Roman" w:eastAsia="OfficinaSansBookC" w:hAnsi="Times New Roman" w:cs="Times New Roman"/>
                <w:color w:val="000000"/>
                <w:sz w:val="24"/>
                <w:szCs w:val="24"/>
                <w:lang w:val="en-GB"/>
              </w:rPr>
            </w:pPr>
            <w:r w:rsidRPr="00297E7C">
              <w:rPr>
                <w:rFonts w:ascii="Times New Roman" w:eastAsia="OfficinaSansBookC" w:hAnsi="Times New Roman" w:cs="Times New Roman"/>
                <w:color w:val="000000"/>
                <w:sz w:val="24"/>
                <w:szCs w:val="24"/>
              </w:rPr>
              <w:t>члены</w:t>
            </w:r>
            <w:r w:rsidRPr="00297E7C">
              <w:rPr>
                <w:rFonts w:ascii="Times New Roman" w:eastAsia="OfficinaSansBookC" w:hAnsi="Times New Roman" w:cs="Times New Roman"/>
                <w:color w:val="000000"/>
                <w:sz w:val="24"/>
                <w:szCs w:val="24"/>
                <w:lang w:val="en-GB"/>
              </w:rPr>
              <w:t xml:space="preserve"> </w:t>
            </w:r>
            <w:r w:rsidRPr="00297E7C">
              <w:rPr>
                <w:rFonts w:ascii="Times New Roman" w:eastAsia="OfficinaSansBookC" w:hAnsi="Times New Roman" w:cs="Times New Roman"/>
                <w:color w:val="000000"/>
                <w:sz w:val="24"/>
                <w:szCs w:val="24"/>
              </w:rPr>
              <w:t>семьи</w:t>
            </w:r>
            <w:r w:rsidRPr="00297E7C">
              <w:rPr>
                <w:rFonts w:ascii="Times New Roman" w:eastAsia="OfficinaSansBookC" w:hAnsi="Times New Roman" w:cs="Times New Roman"/>
                <w:color w:val="000000"/>
                <w:sz w:val="24"/>
                <w:szCs w:val="24"/>
                <w:lang w:val="en-GB"/>
              </w:rPr>
              <w:t xml:space="preserve"> (mother-in-law/nephew/stepmother, etc.);</w:t>
            </w:r>
          </w:p>
          <w:p w14:paraId="2B458204" w14:textId="77777777" w:rsidR="00AC1CC5" w:rsidRPr="00297E7C" w:rsidRDefault="00722423" w:rsidP="00297E7C">
            <w:pPr>
              <w:numPr>
                <w:ilvl w:val="0"/>
                <w:numId w:val="21"/>
              </w:numPr>
              <w:spacing w:after="0" w:line="240" w:lineRule="auto"/>
              <w:ind w:left="0" w:hanging="284"/>
              <w:jc w:val="both"/>
              <w:rPr>
                <w:rFonts w:ascii="Times New Roman" w:eastAsia="OfficinaSansBookC" w:hAnsi="Times New Roman" w:cs="Times New Roman"/>
                <w:color w:val="000000"/>
                <w:sz w:val="24"/>
                <w:szCs w:val="24"/>
                <w:lang w:val="en-GB"/>
              </w:rPr>
            </w:pPr>
            <w:r w:rsidRPr="00297E7C">
              <w:rPr>
                <w:rFonts w:ascii="Times New Roman" w:eastAsia="OfficinaSansBookC" w:hAnsi="Times New Roman" w:cs="Times New Roman"/>
                <w:color w:val="000000"/>
                <w:sz w:val="24"/>
                <w:szCs w:val="24"/>
              </w:rPr>
              <w:t>внешность</w:t>
            </w:r>
            <w:r w:rsidRPr="00297E7C">
              <w:rPr>
                <w:rFonts w:ascii="Times New Roman" w:eastAsia="OfficinaSansBookC" w:hAnsi="Times New Roman" w:cs="Times New Roman"/>
                <w:color w:val="000000"/>
                <w:sz w:val="24"/>
                <w:szCs w:val="24"/>
                <w:lang w:val="en-GB"/>
              </w:rPr>
              <w:t xml:space="preserve"> </w:t>
            </w:r>
            <w:r w:rsidRPr="00297E7C">
              <w:rPr>
                <w:rFonts w:ascii="Times New Roman" w:eastAsia="OfficinaSansBookC" w:hAnsi="Times New Roman" w:cs="Times New Roman"/>
                <w:color w:val="000000"/>
                <w:sz w:val="24"/>
                <w:szCs w:val="24"/>
              </w:rPr>
              <w:t>человека</w:t>
            </w:r>
            <w:r w:rsidRPr="00297E7C">
              <w:rPr>
                <w:rFonts w:ascii="Times New Roman" w:eastAsia="OfficinaSansBookC" w:hAnsi="Times New Roman" w:cs="Times New Roman"/>
                <w:color w:val="000000"/>
                <w:sz w:val="24"/>
                <w:szCs w:val="24"/>
                <w:lang w:val="en-GB"/>
              </w:rPr>
              <w:t xml:space="preserve"> (high: shot, medium high, tall/nose: hooked, crooked, etc.);</w:t>
            </w:r>
          </w:p>
          <w:p w14:paraId="2499A6C6" w14:textId="77777777" w:rsidR="00AC1CC5" w:rsidRPr="00297E7C" w:rsidRDefault="00722423" w:rsidP="00297E7C">
            <w:pPr>
              <w:numPr>
                <w:ilvl w:val="0"/>
                <w:numId w:val="21"/>
              </w:numPr>
              <w:spacing w:after="0" w:line="240" w:lineRule="auto"/>
              <w:ind w:left="0" w:hanging="284"/>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личные качества человека (</w:t>
            </w:r>
            <w:proofErr w:type="spellStart"/>
            <w:r w:rsidRPr="00297E7C">
              <w:rPr>
                <w:rFonts w:ascii="Times New Roman" w:eastAsia="OfficinaSansBookC" w:hAnsi="Times New Roman" w:cs="Times New Roman"/>
                <w:color w:val="000000"/>
                <w:sz w:val="24"/>
                <w:szCs w:val="24"/>
              </w:rPr>
              <w:t>confident</w:t>
            </w:r>
            <w:proofErr w:type="spellEnd"/>
            <w:r w:rsidRPr="00297E7C">
              <w:rPr>
                <w:rFonts w:ascii="Times New Roman" w:eastAsia="OfficinaSansBookC" w:hAnsi="Times New Roman" w:cs="Times New Roman"/>
                <w:color w:val="000000"/>
                <w:sz w:val="24"/>
                <w:szCs w:val="24"/>
              </w:rPr>
              <w:t xml:space="preserve">, </w:t>
            </w:r>
            <w:proofErr w:type="spellStart"/>
            <w:r w:rsidRPr="00297E7C">
              <w:rPr>
                <w:rFonts w:ascii="Times New Roman" w:eastAsia="OfficinaSansBookC" w:hAnsi="Times New Roman" w:cs="Times New Roman"/>
                <w:color w:val="000000"/>
                <w:sz w:val="24"/>
                <w:szCs w:val="24"/>
              </w:rPr>
              <w:t>shy</w:t>
            </w:r>
            <w:proofErr w:type="spellEnd"/>
            <w:r w:rsidRPr="00297E7C">
              <w:rPr>
                <w:rFonts w:ascii="Times New Roman" w:eastAsia="OfficinaSansBookC" w:hAnsi="Times New Roman" w:cs="Times New Roman"/>
                <w:color w:val="000000"/>
                <w:sz w:val="24"/>
                <w:szCs w:val="24"/>
              </w:rPr>
              <w:t xml:space="preserve">, </w:t>
            </w:r>
            <w:proofErr w:type="spellStart"/>
            <w:r w:rsidRPr="00297E7C">
              <w:rPr>
                <w:rFonts w:ascii="Times New Roman" w:eastAsia="OfficinaSansBookC" w:hAnsi="Times New Roman" w:cs="Times New Roman"/>
                <w:color w:val="000000"/>
                <w:sz w:val="24"/>
                <w:szCs w:val="24"/>
              </w:rPr>
              <w:t>successful</w:t>
            </w:r>
            <w:proofErr w:type="spellEnd"/>
            <w:r w:rsidRPr="00297E7C">
              <w:rPr>
                <w:rFonts w:ascii="Times New Roman" w:eastAsia="OfficinaSansBookC" w:hAnsi="Times New Roman" w:cs="Times New Roman"/>
                <w:color w:val="000000"/>
                <w:sz w:val="24"/>
                <w:szCs w:val="24"/>
              </w:rPr>
              <w:t xml:space="preserve">, </w:t>
            </w:r>
            <w:proofErr w:type="spellStart"/>
            <w:r w:rsidRPr="00297E7C">
              <w:rPr>
                <w:rFonts w:ascii="Times New Roman" w:eastAsia="OfficinaSansBookC" w:hAnsi="Times New Roman" w:cs="Times New Roman"/>
                <w:color w:val="000000"/>
                <w:sz w:val="24"/>
                <w:szCs w:val="24"/>
              </w:rPr>
              <w:t>etc</w:t>
            </w:r>
            <w:proofErr w:type="spellEnd"/>
            <w:r w:rsidRPr="00297E7C">
              <w:rPr>
                <w:rFonts w:ascii="Times New Roman" w:eastAsia="OfficinaSansBookC" w:hAnsi="Times New Roman" w:cs="Times New Roman"/>
                <w:color w:val="000000"/>
                <w:sz w:val="24"/>
                <w:szCs w:val="24"/>
              </w:rPr>
              <w:t>.)</w:t>
            </w:r>
          </w:p>
          <w:p w14:paraId="359FD32C" w14:textId="77777777" w:rsidR="00AC1CC5" w:rsidRPr="00297E7C" w:rsidRDefault="00722423" w:rsidP="00297E7C">
            <w:pPr>
              <w:numPr>
                <w:ilvl w:val="0"/>
                <w:numId w:val="21"/>
              </w:numPr>
              <w:spacing w:after="0" w:line="240" w:lineRule="auto"/>
              <w:ind w:left="0" w:hanging="284"/>
              <w:jc w:val="both"/>
              <w:rPr>
                <w:rFonts w:ascii="Times New Roman" w:eastAsia="OfficinaSansBookC" w:hAnsi="Times New Roman" w:cs="Times New Roman"/>
                <w:color w:val="000000"/>
                <w:sz w:val="24"/>
                <w:szCs w:val="24"/>
                <w:lang w:val="en-US"/>
              </w:rPr>
            </w:pPr>
            <w:r w:rsidRPr="00297E7C">
              <w:rPr>
                <w:rFonts w:ascii="Times New Roman" w:eastAsia="OfficinaSansBookC" w:hAnsi="Times New Roman" w:cs="Times New Roman"/>
                <w:color w:val="000000"/>
                <w:sz w:val="24"/>
                <w:szCs w:val="24"/>
              </w:rPr>
              <w:t>названия</w:t>
            </w:r>
            <w:r w:rsidRPr="00297E7C">
              <w:rPr>
                <w:rFonts w:ascii="Times New Roman" w:eastAsia="OfficinaSansBookC" w:hAnsi="Times New Roman" w:cs="Times New Roman"/>
                <w:color w:val="000000"/>
                <w:sz w:val="24"/>
                <w:szCs w:val="24"/>
                <w:lang w:val="en-US"/>
              </w:rPr>
              <w:t xml:space="preserve"> </w:t>
            </w:r>
            <w:r w:rsidRPr="00297E7C">
              <w:rPr>
                <w:rFonts w:ascii="Times New Roman" w:eastAsia="OfficinaSansBookC" w:hAnsi="Times New Roman" w:cs="Times New Roman"/>
                <w:color w:val="000000"/>
                <w:sz w:val="24"/>
                <w:szCs w:val="24"/>
              </w:rPr>
              <w:t>профессий</w:t>
            </w:r>
            <w:r w:rsidRPr="00297E7C">
              <w:rPr>
                <w:rFonts w:ascii="Times New Roman" w:eastAsia="OfficinaSansBookC" w:hAnsi="Times New Roman" w:cs="Times New Roman"/>
                <w:color w:val="000000"/>
                <w:sz w:val="24"/>
                <w:szCs w:val="24"/>
                <w:lang w:val="en-US"/>
              </w:rPr>
              <w:t xml:space="preserve"> (teacher, cook, businessman, </w:t>
            </w:r>
            <w:proofErr w:type="spellStart"/>
            <w:r w:rsidRPr="00297E7C">
              <w:rPr>
                <w:rFonts w:ascii="Times New Roman" w:eastAsia="OfficinaSansBookC" w:hAnsi="Times New Roman" w:cs="Times New Roman"/>
                <w:color w:val="000000"/>
                <w:sz w:val="24"/>
                <w:szCs w:val="24"/>
                <w:lang w:val="en-US"/>
              </w:rPr>
              <w:t>etc</w:t>
            </w:r>
            <w:proofErr w:type="spellEnd"/>
            <w:r w:rsidRPr="00297E7C">
              <w:rPr>
                <w:rFonts w:ascii="Times New Roman" w:eastAsia="OfficinaSansBookC" w:hAnsi="Times New Roman" w:cs="Times New Roman"/>
                <w:color w:val="000000"/>
                <w:sz w:val="24"/>
                <w:szCs w:val="24"/>
                <w:lang w:val="en-US"/>
              </w:rPr>
              <w:t>)</w:t>
            </w:r>
          </w:p>
          <w:p w14:paraId="4F74FF46"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Грамматика:</w:t>
            </w:r>
          </w:p>
          <w:p w14:paraId="5671F46C" w14:textId="77777777" w:rsidR="00AC1CC5" w:rsidRPr="00297E7C" w:rsidRDefault="00722423" w:rsidP="00297E7C">
            <w:pPr>
              <w:numPr>
                <w:ilvl w:val="0"/>
                <w:numId w:val="2"/>
              </w:numPr>
              <w:spacing w:after="0" w:line="240" w:lineRule="auto"/>
              <w:ind w:left="0" w:hanging="284"/>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 xml:space="preserve">глаголы </w:t>
            </w:r>
            <w:proofErr w:type="spellStart"/>
            <w:r w:rsidRPr="00297E7C">
              <w:rPr>
                <w:rFonts w:ascii="Times New Roman" w:eastAsia="OfficinaSansBookC" w:hAnsi="Times New Roman" w:cs="Times New Roman"/>
                <w:color w:val="000000"/>
                <w:sz w:val="24"/>
                <w:szCs w:val="24"/>
              </w:rPr>
              <w:t>to</w:t>
            </w:r>
            <w:proofErr w:type="spellEnd"/>
            <w:r w:rsidRPr="00297E7C">
              <w:rPr>
                <w:rFonts w:ascii="Times New Roman" w:eastAsia="OfficinaSansBookC" w:hAnsi="Times New Roman" w:cs="Times New Roman"/>
                <w:color w:val="000000"/>
                <w:sz w:val="24"/>
                <w:szCs w:val="24"/>
              </w:rPr>
              <w:t xml:space="preserve"> </w:t>
            </w:r>
            <w:proofErr w:type="spellStart"/>
            <w:r w:rsidRPr="00297E7C">
              <w:rPr>
                <w:rFonts w:ascii="Times New Roman" w:eastAsia="OfficinaSansBookC" w:hAnsi="Times New Roman" w:cs="Times New Roman"/>
                <w:color w:val="000000"/>
                <w:sz w:val="24"/>
                <w:szCs w:val="24"/>
              </w:rPr>
              <w:t>be</w:t>
            </w:r>
            <w:proofErr w:type="spellEnd"/>
            <w:r w:rsidRPr="00297E7C">
              <w:rPr>
                <w:rFonts w:ascii="Times New Roman" w:eastAsia="OfficinaSansBookC" w:hAnsi="Times New Roman" w:cs="Times New Roman"/>
                <w:color w:val="000000"/>
                <w:sz w:val="24"/>
                <w:szCs w:val="24"/>
              </w:rPr>
              <w:t xml:space="preserve">, </w:t>
            </w:r>
            <w:proofErr w:type="spellStart"/>
            <w:r w:rsidRPr="00297E7C">
              <w:rPr>
                <w:rFonts w:ascii="Times New Roman" w:eastAsia="OfficinaSansBookC" w:hAnsi="Times New Roman" w:cs="Times New Roman"/>
                <w:color w:val="000000"/>
                <w:sz w:val="24"/>
                <w:szCs w:val="24"/>
              </w:rPr>
              <w:t>to</w:t>
            </w:r>
            <w:proofErr w:type="spellEnd"/>
            <w:r w:rsidRPr="00297E7C">
              <w:rPr>
                <w:rFonts w:ascii="Times New Roman" w:eastAsia="OfficinaSansBookC" w:hAnsi="Times New Roman" w:cs="Times New Roman"/>
                <w:color w:val="000000"/>
                <w:sz w:val="24"/>
                <w:szCs w:val="24"/>
              </w:rPr>
              <w:t xml:space="preserve"> </w:t>
            </w:r>
            <w:proofErr w:type="spellStart"/>
            <w:r w:rsidRPr="00297E7C">
              <w:rPr>
                <w:rFonts w:ascii="Times New Roman" w:eastAsia="OfficinaSansBookC" w:hAnsi="Times New Roman" w:cs="Times New Roman"/>
                <w:color w:val="000000"/>
                <w:sz w:val="24"/>
                <w:szCs w:val="24"/>
              </w:rPr>
              <w:t>have</w:t>
            </w:r>
            <w:proofErr w:type="spellEnd"/>
            <w:r w:rsidRPr="00297E7C">
              <w:rPr>
                <w:rFonts w:ascii="Times New Roman" w:eastAsia="OfficinaSansBookC" w:hAnsi="Times New Roman" w:cs="Times New Roman"/>
                <w:color w:val="000000"/>
                <w:sz w:val="24"/>
                <w:szCs w:val="24"/>
              </w:rPr>
              <w:t xml:space="preserve">, </w:t>
            </w:r>
            <w:proofErr w:type="spellStart"/>
            <w:r w:rsidRPr="00297E7C">
              <w:rPr>
                <w:rFonts w:ascii="Times New Roman" w:eastAsia="OfficinaSansBookC" w:hAnsi="Times New Roman" w:cs="Times New Roman"/>
                <w:color w:val="000000"/>
                <w:sz w:val="24"/>
                <w:szCs w:val="24"/>
              </w:rPr>
              <w:t>to</w:t>
            </w:r>
            <w:proofErr w:type="spellEnd"/>
            <w:r w:rsidRPr="00297E7C">
              <w:rPr>
                <w:rFonts w:ascii="Times New Roman" w:eastAsia="OfficinaSansBookC" w:hAnsi="Times New Roman" w:cs="Times New Roman"/>
                <w:color w:val="000000"/>
                <w:sz w:val="24"/>
                <w:szCs w:val="24"/>
              </w:rPr>
              <w:t xml:space="preserve"> </w:t>
            </w:r>
            <w:proofErr w:type="spellStart"/>
            <w:r w:rsidRPr="00297E7C">
              <w:rPr>
                <w:rFonts w:ascii="Times New Roman" w:eastAsia="OfficinaSansBookC" w:hAnsi="Times New Roman" w:cs="Times New Roman"/>
                <w:color w:val="000000"/>
                <w:sz w:val="24"/>
                <w:szCs w:val="24"/>
              </w:rPr>
              <w:t>do</w:t>
            </w:r>
            <w:proofErr w:type="spellEnd"/>
            <w:r w:rsidRPr="00297E7C">
              <w:rPr>
                <w:rFonts w:ascii="Times New Roman" w:eastAsia="OfficinaSansBookC" w:hAnsi="Times New Roman" w:cs="Times New Roman"/>
                <w:color w:val="000000"/>
                <w:sz w:val="24"/>
                <w:szCs w:val="24"/>
              </w:rPr>
              <w:t xml:space="preserve"> (их значения как смысловых глаголов и функции как вспомогательных).</w:t>
            </w:r>
          </w:p>
          <w:p w14:paraId="6CBAC4D3" w14:textId="77777777" w:rsidR="00AC1CC5" w:rsidRPr="00297E7C" w:rsidRDefault="00722423" w:rsidP="00297E7C">
            <w:pPr>
              <w:numPr>
                <w:ilvl w:val="0"/>
                <w:numId w:val="2"/>
              </w:numPr>
              <w:spacing w:after="0" w:line="240" w:lineRule="auto"/>
              <w:ind w:left="0" w:hanging="284"/>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простое настоящее время (образование и функции в страдательном залоге; чтение и правописание окончаний, слова-маркеры времени);</w:t>
            </w:r>
          </w:p>
          <w:p w14:paraId="541DBA94" w14:textId="77777777" w:rsidR="00AC1CC5" w:rsidRPr="00297E7C" w:rsidRDefault="00722423" w:rsidP="00297E7C">
            <w:pPr>
              <w:numPr>
                <w:ilvl w:val="0"/>
                <w:numId w:val="2"/>
              </w:numPr>
              <w:spacing w:after="0" w:line="240" w:lineRule="auto"/>
              <w:ind w:left="0" w:hanging="284"/>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 xml:space="preserve">степени сравнения прилагательных и их правописание; </w:t>
            </w:r>
          </w:p>
          <w:p w14:paraId="138B9736" w14:textId="77777777" w:rsidR="00AC1CC5" w:rsidRPr="00297E7C" w:rsidRDefault="00722423" w:rsidP="00297E7C">
            <w:pPr>
              <w:numPr>
                <w:ilvl w:val="0"/>
                <w:numId w:val="2"/>
              </w:numPr>
              <w:spacing w:after="0" w:line="240" w:lineRule="auto"/>
              <w:ind w:left="0" w:hanging="284"/>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местоимения личные, притяжательные, указательные, возвратные;</w:t>
            </w:r>
          </w:p>
          <w:p w14:paraId="6D34A51E" w14:textId="77777777" w:rsidR="00AC1CC5" w:rsidRPr="00297E7C" w:rsidRDefault="00722423" w:rsidP="00297E7C">
            <w:pPr>
              <w:numPr>
                <w:ilvl w:val="0"/>
                <w:numId w:val="2"/>
              </w:numPr>
              <w:spacing w:after="0" w:line="240" w:lineRule="auto"/>
              <w:ind w:left="0" w:hanging="284"/>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модальные глаголы и их эквиваленты.</w:t>
            </w:r>
          </w:p>
          <w:p w14:paraId="17AF5A13"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Фонетика:</w:t>
            </w:r>
          </w:p>
          <w:p w14:paraId="3D1F4D37" w14:textId="08464C9F"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Правила чтения. Звуки. Транскрипция</w:t>
            </w:r>
          </w:p>
        </w:tc>
        <w:tc>
          <w:tcPr>
            <w:tcW w:w="1560" w:type="dxa"/>
            <w:tcBorders>
              <w:top w:val="single" w:sz="4" w:space="0" w:color="000000"/>
              <w:left w:val="single" w:sz="4" w:space="0" w:color="000000"/>
              <w:bottom w:val="single" w:sz="4" w:space="0" w:color="000000"/>
              <w:right w:val="single" w:sz="4" w:space="0" w:color="000000"/>
            </w:tcBorders>
          </w:tcPr>
          <w:p w14:paraId="74E2074D" w14:textId="77777777" w:rsidR="00AC1CC5" w:rsidRPr="00297E7C" w:rsidRDefault="00AC1CC5" w:rsidP="00297E7C">
            <w:pPr>
              <w:spacing w:after="0" w:line="240" w:lineRule="auto"/>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1E3F0A63"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AC1CC5" w:rsidRPr="00297E7C" w14:paraId="50E476C9" w14:textId="77777777">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4DF8B5D2"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59641A52"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14:paraId="70529E3E" w14:textId="127F3BEF" w:rsidR="00AC1CC5" w:rsidRPr="00297E7C" w:rsidRDefault="009A5897" w:rsidP="00297E7C">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10</w:t>
            </w:r>
          </w:p>
        </w:tc>
        <w:tc>
          <w:tcPr>
            <w:tcW w:w="2552" w:type="dxa"/>
            <w:vMerge/>
            <w:tcBorders>
              <w:top w:val="single" w:sz="4" w:space="0" w:color="000000"/>
              <w:left w:val="single" w:sz="4" w:space="0" w:color="000000"/>
              <w:bottom w:val="single" w:sz="4" w:space="0" w:color="000000"/>
              <w:right w:val="single" w:sz="4" w:space="0" w:color="000000"/>
            </w:tcBorders>
          </w:tcPr>
          <w:p w14:paraId="2C8DA44A"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AC1CC5" w:rsidRPr="00297E7C" w14:paraId="6087C08E" w14:textId="77777777">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67ADD6EE"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3282F390" w14:textId="77777777" w:rsidR="002B266E" w:rsidRPr="00297E7C" w:rsidRDefault="002B266E" w:rsidP="00297E7C">
            <w:pPr>
              <w:pStyle w:val="a9"/>
              <w:numPr>
                <w:ilvl w:val="0"/>
                <w:numId w:val="25"/>
              </w:numPr>
              <w:spacing w:after="0" w:line="240" w:lineRule="auto"/>
              <w:ind w:left="454"/>
              <w:jc w:val="both"/>
              <w:rPr>
                <w:rFonts w:ascii="Times New Roman" w:eastAsia="OfficinaSansBookC" w:hAnsi="Times New Roman"/>
                <w:sz w:val="24"/>
                <w:szCs w:val="24"/>
              </w:rPr>
            </w:pPr>
            <w:r w:rsidRPr="00297E7C">
              <w:rPr>
                <w:rFonts w:ascii="Times New Roman" w:eastAsia="OfficinaSansBookC" w:hAnsi="Times New Roman"/>
                <w:sz w:val="24"/>
                <w:szCs w:val="24"/>
              </w:rPr>
              <w:t xml:space="preserve">Приветствие, прощание. Представление себя и других людей в официальной и неофициальной обстановке. </w:t>
            </w:r>
          </w:p>
          <w:p w14:paraId="64C699BA" w14:textId="77777777" w:rsidR="002B266E" w:rsidRPr="00297E7C" w:rsidRDefault="002B266E" w:rsidP="00297E7C">
            <w:pPr>
              <w:pStyle w:val="a9"/>
              <w:numPr>
                <w:ilvl w:val="0"/>
                <w:numId w:val="25"/>
              </w:numPr>
              <w:spacing w:after="0" w:line="240" w:lineRule="auto"/>
              <w:ind w:left="454"/>
              <w:rPr>
                <w:rFonts w:ascii="Times New Roman" w:eastAsia="OfficinaSansBookC" w:hAnsi="Times New Roman"/>
                <w:sz w:val="24"/>
                <w:szCs w:val="24"/>
              </w:rPr>
            </w:pPr>
            <w:r w:rsidRPr="00297E7C">
              <w:rPr>
                <w:rFonts w:ascii="Times New Roman" w:eastAsia="OfficinaSansBookC" w:hAnsi="Times New Roman"/>
                <w:sz w:val="24"/>
                <w:szCs w:val="24"/>
              </w:rPr>
              <w:t>Я и моя семья;</w:t>
            </w:r>
          </w:p>
          <w:p w14:paraId="32045A2D" w14:textId="77777777" w:rsidR="002B266E" w:rsidRPr="00297E7C" w:rsidRDefault="002B266E" w:rsidP="00297E7C">
            <w:pPr>
              <w:pStyle w:val="a9"/>
              <w:numPr>
                <w:ilvl w:val="0"/>
                <w:numId w:val="25"/>
              </w:numPr>
              <w:spacing w:after="0" w:line="240" w:lineRule="auto"/>
              <w:ind w:left="454"/>
              <w:rPr>
                <w:rFonts w:ascii="Times New Roman" w:eastAsia="OfficinaSansBookC" w:hAnsi="Times New Roman"/>
                <w:sz w:val="24"/>
                <w:szCs w:val="24"/>
              </w:rPr>
            </w:pPr>
            <w:r w:rsidRPr="00297E7C">
              <w:rPr>
                <w:rFonts w:ascii="Times New Roman" w:eastAsia="OfficinaSansBookC" w:hAnsi="Times New Roman"/>
                <w:sz w:val="24"/>
                <w:szCs w:val="24"/>
              </w:rPr>
              <w:t>Мои друзья, занятия;</w:t>
            </w:r>
          </w:p>
          <w:p w14:paraId="6C042F83" w14:textId="77777777" w:rsidR="002B266E" w:rsidRPr="00297E7C" w:rsidRDefault="002B266E" w:rsidP="00297E7C">
            <w:pPr>
              <w:pStyle w:val="a9"/>
              <w:numPr>
                <w:ilvl w:val="0"/>
                <w:numId w:val="25"/>
              </w:numPr>
              <w:spacing w:after="0" w:line="240" w:lineRule="auto"/>
              <w:ind w:left="454"/>
              <w:rPr>
                <w:rFonts w:ascii="Times New Roman" w:eastAsia="OfficinaSansBookC" w:hAnsi="Times New Roman"/>
                <w:sz w:val="24"/>
                <w:szCs w:val="24"/>
              </w:rPr>
            </w:pPr>
            <w:r w:rsidRPr="00297E7C">
              <w:rPr>
                <w:rFonts w:ascii="Times New Roman" w:eastAsia="OfficinaSansBookC" w:hAnsi="Times New Roman"/>
                <w:sz w:val="24"/>
                <w:szCs w:val="24"/>
              </w:rPr>
              <w:t>Внешность, личностные качества;</w:t>
            </w:r>
          </w:p>
          <w:p w14:paraId="26D413AE" w14:textId="779F9325" w:rsidR="00AC1CC5" w:rsidRPr="00297E7C" w:rsidRDefault="002B266E" w:rsidP="00297E7C">
            <w:pPr>
              <w:pStyle w:val="a9"/>
              <w:numPr>
                <w:ilvl w:val="0"/>
                <w:numId w:val="25"/>
              </w:numPr>
              <w:spacing w:after="0" w:line="240" w:lineRule="auto"/>
              <w:ind w:left="454"/>
              <w:jc w:val="both"/>
              <w:rPr>
                <w:rFonts w:ascii="Times New Roman" w:eastAsia="OfficinaSansBookC" w:hAnsi="Times New Roman"/>
                <w:sz w:val="24"/>
                <w:szCs w:val="24"/>
              </w:rPr>
            </w:pPr>
            <w:r w:rsidRPr="00297E7C">
              <w:rPr>
                <w:rFonts w:ascii="Times New Roman" w:eastAsia="OfficinaSansBookC" w:hAnsi="Times New Roman"/>
                <w:sz w:val="24"/>
                <w:szCs w:val="24"/>
              </w:rPr>
              <w:t>Повседневная жизнь</w:t>
            </w:r>
          </w:p>
        </w:tc>
        <w:tc>
          <w:tcPr>
            <w:tcW w:w="1560" w:type="dxa"/>
            <w:tcBorders>
              <w:top w:val="single" w:sz="4" w:space="0" w:color="000000"/>
              <w:left w:val="single" w:sz="4" w:space="0" w:color="000000"/>
              <w:bottom w:val="single" w:sz="4" w:space="0" w:color="000000"/>
              <w:right w:val="single" w:sz="4" w:space="0" w:color="000000"/>
            </w:tcBorders>
          </w:tcPr>
          <w:p w14:paraId="3103B196" w14:textId="77777777" w:rsidR="00AC1CC5" w:rsidRPr="00297E7C" w:rsidRDefault="00722423"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w:t>
            </w:r>
          </w:p>
          <w:p w14:paraId="75C083E2" w14:textId="77777777" w:rsidR="00AC1CC5" w:rsidRPr="00297E7C" w:rsidRDefault="00AC1CC5" w:rsidP="00297E7C">
            <w:pPr>
              <w:spacing w:after="0" w:line="240" w:lineRule="auto"/>
              <w:jc w:val="center"/>
              <w:rPr>
                <w:rFonts w:ascii="Times New Roman" w:eastAsia="OfficinaSansBookC" w:hAnsi="Times New Roman" w:cs="Times New Roman"/>
                <w:sz w:val="24"/>
                <w:szCs w:val="24"/>
              </w:rPr>
            </w:pPr>
          </w:p>
          <w:p w14:paraId="75905E5F" w14:textId="77777777" w:rsidR="00AC1CC5" w:rsidRPr="00297E7C" w:rsidRDefault="00722423"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w:t>
            </w:r>
          </w:p>
          <w:p w14:paraId="3E816AA8" w14:textId="77777777" w:rsidR="00AC1CC5" w:rsidRPr="00297E7C" w:rsidRDefault="00722423"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w:t>
            </w:r>
          </w:p>
          <w:p w14:paraId="4CEEA7E2" w14:textId="77777777" w:rsidR="00AC1CC5" w:rsidRPr="00297E7C" w:rsidRDefault="00722423"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w:t>
            </w:r>
          </w:p>
          <w:p w14:paraId="05E58A86" w14:textId="37E617F9" w:rsidR="002B266E" w:rsidRPr="00297E7C" w:rsidRDefault="009A5897" w:rsidP="00297E7C">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51FFE1D6"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AC1CC5" w:rsidRPr="00297E7C" w14:paraId="44DA1502" w14:textId="77777777">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52F3046A"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4FFD47E0"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b/>
                <w:sz w:val="24"/>
                <w:szCs w:val="24"/>
              </w:rPr>
              <w:t>Контрольная работа</w:t>
            </w:r>
          </w:p>
        </w:tc>
        <w:tc>
          <w:tcPr>
            <w:tcW w:w="1560" w:type="dxa"/>
            <w:tcBorders>
              <w:top w:val="single" w:sz="4" w:space="0" w:color="000000"/>
              <w:left w:val="single" w:sz="4" w:space="0" w:color="000000"/>
              <w:bottom w:val="single" w:sz="4" w:space="0" w:color="000000"/>
              <w:right w:val="single" w:sz="4" w:space="0" w:color="000000"/>
            </w:tcBorders>
          </w:tcPr>
          <w:p w14:paraId="42BB2F65" w14:textId="77777777" w:rsidR="00AC1CC5" w:rsidRPr="00297E7C" w:rsidRDefault="00722423"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14:paraId="2216196C" w14:textId="77777777" w:rsidR="00AC1CC5" w:rsidRPr="00297E7C" w:rsidRDefault="00AC1CC5" w:rsidP="00297E7C">
            <w:pPr>
              <w:spacing w:after="0" w:line="240" w:lineRule="auto"/>
              <w:rPr>
                <w:rFonts w:ascii="Times New Roman" w:eastAsia="OfficinaSansBookC" w:hAnsi="Times New Roman" w:cs="Times New Roman"/>
                <w:sz w:val="24"/>
                <w:szCs w:val="24"/>
              </w:rPr>
            </w:pPr>
          </w:p>
        </w:tc>
      </w:tr>
      <w:tr w:rsidR="00AC1CC5" w:rsidRPr="00297E7C" w14:paraId="18B92CB1" w14:textId="77777777">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349F956A" w14:textId="77777777" w:rsidR="00AC1CC5" w:rsidRPr="00297E7C" w:rsidRDefault="00722423" w:rsidP="00297E7C">
            <w:pPr>
              <w:spacing w:after="0" w:line="240" w:lineRule="auto"/>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Тема № 1.2</w:t>
            </w:r>
          </w:p>
          <w:p w14:paraId="024A18D7" w14:textId="0BF61275" w:rsidR="00AC1CC5" w:rsidRPr="00297E7C" w:rsidRDefault="00722423" w:rsidP="00297E7C">
            <w:pPr>
              <w:spacing w:after="0" w:line="240" w:lineRule="auto"/>
              <w:rPr>
                <w:rFonts w:ascii="Times New Roman" w:eastAsia="OfficinaSansBookC" w:hAnsi="Times New Roman" w:cs="Times New Roman"/>
                <w:b/>
                <w:sz w:val="24"/>
                <w:szCs w:val="24"/>
              </w:rPr>
            </w:pPr>
            <w:r w:rsidRPr="00297E7C">
              <w:rPr>
                <w:rFonts w:ascii="Times New Roman" w:eastAsia="OfficinaSansBookC" w:hAnsi="Times New Roman" w:cs="Times New Roman"/>
                <w:b/>
                <w:color w:val="000000"/>
                <w:sz w:val="24"/>
                <w:szCs w:val="24"/>
              </w:rPr>
              <w:t xml:space="preserve">Молодёжь в современном обществе. Досуг молодёжи: увлечения и интересы </w:t>
            </w:r>
          </w:p>
        </w:tc>
        <w:tc>
          <w:tcPr>
            <w:tcW w:w="8081" w:type="dxa"/>
            <w:tcBorders>
              <w:top w:val="single" w:sz="4" w:space="0" w:color="000000"/>
              <w:left w:val="single" w:sz="4" w:space="0" w:color="000000"/>
              <w:bottom w:val="single" w:sz="4" w:space="0" w:color="000000"/>
              <w:right w:val="single" w:sz="4" w:space="0" w:color="000000"/>
            </w:tcBorders>
          </w:tcPr>
          <w:p w14:paraId="6FA7A66D" w14:textId="77777777" w:rsidR="00AC1CC5" w:rsidRPr="00297E7C" w:rsidRDefault="00722423" w:rsidP="00297E7C">
            <w:pPr>
              <w:spacing w:after="0" w:line="240" w:lineRule="auto"/>
              <w:jc w:val="both"/>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14:paraId="0DA897E4" w14:textId="63C2690C" w:rsidR="00AC1CC5" w:rsidRPr="00297E7C" w:rsidRDefault="009A5897" w:rsidP="00297E7C">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8</w:t>
            </w:r>
          </w:p>
        </w:tc>
        <w:tc>
          <w:tcPr>
            <w:tcW w:w="2552" w:type="dxa"/>
            <w:vMerge w:val="restart"/>
            <w:tcBorders>
              <w:top w:val="single" w:sz="4" w:space="0" w:color="000000"/>
              <w:left w:val="single" w:sz="4" w:space="0" w:color="000000"/>
              <w:bottom w:val="single" w:sz="4" w:space="0" w:color="000000"/>
              <w:right w:val="single" w:sz="4" w:space="0" w:color="000000"/>
            </w:tcBorders>
          </w:tcPr>
          <w:p w14:paraId="4CD81562" w14:textId="703FF2F6" w:rsidR="00AC1CC5" w:rsidRPr="00297E7C" w:rsidRDefault="0095006A" w:rsidP="00297E7C">
            <w:pPr>
              <w:spacing w:after="0" w:line="240" w:lineRule="auto"/>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ОК 01, ОК 02, ОК 04</w:t>
            </w:r>
          </w:p>
        </w:tc>
      </w:tr>
      <w:tr w:rsidR="00AC1CC5" w:rsidRPr="00297E7C" w14:paraId="1EDF6CF8" w14:textId="77777777">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12F43ED9"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3F1BB551"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Лексика:</w:t>
            </w:r>
          </w:p>
          <w:p w14:paraId="2507BDE4" w14:textId="77777777" w:rsidR="00AC1CC5" w:rsidRPr="00297E7C" w:rsidRDefault="00722423" w:rsidP="00297E7C">
            <w:pPr>
              <w:numPr>
                <w:ilvl w:val="0"/>
                <w:numId w:val="4"/>
              </w:numPr>
              <w:spacing w:after="0" w:line="240" w:lineRule="auto"/>
              <w:ind w:left="0"/>
              <w:jc w:val="both"/>
              <w:rPr>
                <w:rFonts w:ascii="Times New Roman" w:eastAsia="OfficinaSansBookC" w:hAnsi="Times New Roman" w:cs="Times New Roman"/>
                <w:color w:val="000000"/>
                <w:sz w:val="24"/>
                <w:szCs w:val="24"/>
                <w:lang w:val="en-US"/>
              </w:rPr>
            </w:pPr>
            <w:r w:rsidRPr="00297E7C">
              <w:rPr>
                <w:rFonts w:ascii="Times New Roman" w:eastAsia="OfficinaSansBookC" w:hAnsi="Times New Roman" w:cs="Times New Roman"/>
                <w:color w:val="000000"/>
                <w:sz w:val="24"/>
                <w:szCs w:val="24"/>
              </w:rPr>
              <w:t>рутина</w:t>
            </w:r>
            <w:r w:rsidRPr="00297E7C">
              <w:rPr>
                <w:rFonts w:ascii="Times New Roman" w:eastAsia="OfficinaSansBookC" w:hAnsi="Times New Roman" w:cs="Times New Roman"/>
                <w:color w:val="000000"/>
                <w:sz w:val="24"/>
                <w:szCs w:val="24"/>
                <w:lang w:val="en-US"/>
              </w:rPr>
              <w:t xml:space="preserve"> (go to college, have breakfast, take a shower, etc.);</w:t>
            </w:r>
          </w:p>
          <w:p w14:paraId="350CA906" w14:textId="77777777" w:rsidR="00AC1CC5" w:rsidRPr="00297E7C" w:rsidRDefault="00722423" w:rsidP="00297E7C">
            <w:pPr>
              <w:numPr>
                <w:ilvl w:val="0"/>
                <w:numId w:val="4"/>
              </w:numPr>
              <w:spacing w:after="0" w:line="240" w:lineRule="auto"/>
              <w:ind w:left="0"/>
              <w:jc w:val="both"/>
              <w:rPr>
                <w:rFonts w:ascii="Times New Roman" w:eastAsia="OfficinaSansBookC" w:hAnsi="Times New Roman" w:cs="Times New Roman"/>
                <w:color w:val="000000"/>
                <w:sz w:val="24"/>
                <w:szCs w:val="24"/>
                <w:lang w:val="en-US"/>
              </w:rPr>
            </w:pPr>
            <w:r w:rsidRPr="00297E7C">
              <w:rPr>
                <w:rFonts w:ascii="Times New Roman" w:eastAsia="OfficinaSansBookC" w:hAnsi="Times New Roman" w:cs="Times New Roman"/>
                <w:color w:val="000000"/>
                <w:sz w:val="24"/>
                <w:szCs w:val="24"/>
              </w:rPr>
              <w:t>наречия</w:t>
            </w:r>
            <w:r w:rsidRPr="00297E7C">
              <w:rPr>
                <w:rFonts w:ascii="Times New Roman" w:eastAsia="OfficinaSansBookC" w:hAnsi="Times New Roman" w:cs="Times New Roman"/>
                <w:color w:val="000000"/>
                <w:sz w:val="24"/>
                <w:szCs w:val="24"/>
                <w:lang w:val="en-US"/>
              </w:rPr>
              <w:t xml:space="preserve"> (always, never, rarely, sometimes, etc.)</w:t>
            </w:r>
          </w:p>
          <w:p w14:paraId="41BD12D0"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Грамматика:</w:t>
            </w:r>
          </w:p>
          <w:p w14:paraId="0D8781EB" w14:textId="77777777" w:rsidR="00AC1CC5" w:rsidRPr="00297E7C" w:rsidRDefault="00722423" w:rsidP="00297E7C">
            <w:pPr>
              <w:numPr>
                <w:ilvl w:val="0"/>
                <w:numId w:val="6"/>
              </w:numPr>
              <w:spacing w:after="0" w:line="240" w:lineRule="auto"/>
              <w:ind w:left="0"/>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предлоги времени;</w:t>
            </w:r>
          </w:p>
          <w:p w14:paraId="228FCB5F" w14:textId="77777777" w:rsidR="00AC1CC5" w:rsidRPr="00297E7C" w:rsidRDefault="00722423" w:rsidP="00297E7C">
            <w:pPr>
              <w:numPr>
                <w:ilvl w:val="0"/>
                <w:numId w:val="6"/>
              </w:numPr>
              <w:spacing w:after="0" w:line="240" w:lineRule="auto"/>
              <w:ind w:left="0"/>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простое настоящее время и простое продолжительное время (их образование и функции в действительном залоге)</w:t>
            </w:r>
          </w:p>
          <w:p w14:paraId="0179BB6E" w14:textId="77777777" w:rsidR="00AC1CC5" w:rsidRPr="00297E7C" w:rsidRDefault="00722423" w:rsidP="00297E7C">
            <w:pPr>
              <w:numPr>
                <w:ilvl w:val="0"/>
                <w:numId w:val="6"/>
              </w:numPr>
              <w:spacing w:after="0" w:line="240" w:lineRule="auto"/>
              <w:ind w:left="0"/>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глагол с инфинитивом;</w:t>
            </w:r>
          </w:p>
          <w:p w14:paraId="36181C1D" w14:textId="77777777" w:rsidR="00AC1CC5" w:rsidRPr="00297E7C" w:rsidRDefault="00722423" w:rsidP="00297E7C">
            <w:pPr>
              <w:numPr>
                <w:ilvl w:val="0"/>
                <w:numId w:val="6"/>
              </w:numPr>
              <w:spacing w:after="0" w:line="240" w:lineRule="auto"/>
              <w:ind w:left="0"/>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сослагательное наклонение</w:t>
            </w:r>
          </w:p>
          <w:p w14:paraId="55FB645E" w14:textId="77777777" w:rsidR="00AC1CC5" w:rsidRPr="00297E7C" w:rsidRDefault="00722423" w:rsidP="00297E7C">
            <w:pPr>
              <w:numPr>
                <w:ilvl w:val="0"/>
                <w:numId w:val="6"/>
              </w:numPr>
              <w:spacing w:after="0" w:line="240" w:lineRule="auto"/>
              <w:ind w:left="0"/>
              <w:jc w:val="both"/>
              <w:rPr>
                <w:rFonts w:ascii="Times New Roman" w:eastAsia="OfficinaSansBookC" w:hAnsi="Times New Roman" w:cs="Times New Roman"/>
                <w:color w:val="000000"/>
                <w:sz w:val="24"/>
                <w:szCs w:val="24"/>
              </w:rPr>
            </w:pPr>
            <w:proofErr w:type="spellStart"/>
            <w:r w:rsidRPr="00297E7C">
              <w:rPr>
                <w:rFonts w:ascii="Times New Roman" w:eastAsia="OfficinaSansBookC" w:hAnsi="Times New Roman" w:cs="Times New Roman"/>
                <w:color w:val="000000"/>
                <w:sz w:val="24"/>
                <w:szCs w:val="24"/>
              </w:rPr>
              <w:t>love</w:t>
            </w:r>
            <w:proofErr w:type="spellEnd"/>
            <w:r w:rsidRPr="00297E7C">
              <w:rPr>
                <w:rFonts w:ascii="Times New Roman" w:eastAsia="OfficinaSansBookC" w:hAnsi="Times New Roman" w:cs="Times New Roman"/>
                <w:color w:val="000000"/>
                <w:sz w:val="24"/>
                <w:szCs w:val="24"/>
              </w:rPr>
              <w:t>/</w:t>
            </w:r>
            <w:proofErr w:type="spellStart"/>
            <w:r w:rsidRPr="00297E7C">
              <w:rPr>
                <w:rFonts w:ascii="Times New Roman" w:eastAsia="OfficinaSansBookC" w:hAnsi="Times New Roman" w:cs="Times New Roman"/>
                <w:color w:val="000000"/>
                <w:sz w:val="24"/>
                <w:szCs w:val="24"/>
              </w:rPr>
              <w:t>like</w:t>
            </w:r>
            <w:proofErr w:type="spellEnd"/>
            <w:r w:rsidRPr="00297E7C">
              <w:rPr>
                <w:rFonts w:ascii="Times New Roman" w:eastAsia="OfficinaSansBookC" w:hAnsi="Times New Roman" w:cs="Times New Roman"/>
                <w:color w:val="000000"/>
                <w:sz w:val="24"/>
                <w:szCs w:val="24"/>
              </w:rPr>
              <w:t>/</w:t>
            </w:r>
            <w:proofErr w:type="spellStart"/>
            <w:r w:rsidRPr="00297E7C">
              <w:rPr>
                <w:rFonts w:ascii="Times New Roman" w:eastAsia="OfficinaSansBookC" w:hAnsi="Times New Roman" w:cs="Times New Roman"/>
                <w:color w:val="000000"/>
                <w:sz w:val="24"/>
                <w:szCs w:val="24"/>
              </w:rPr>
              <w:t>enjoy</w:t>
            </w:r>
            <w:proofErr w:type="spellEnd"/>
            <w:r w:rsidRPr="00297E7C">
              <w:rPr>
                <w:rFonts w:ascii="Times New Roman" w:eastAsia="OfficinaSansBookC" w:hAnsi="Times New Roman" w:cs="Times New Roman"/>
                <w:color w:val="000000"/>
                <w:sz w:val="24"/>
                <w:szCs w:val="24"/>
              </w:rPr>
              <w:t xml:space="preserve"> + </w:t>
            </w:r>
            <w:proofErr w:type="spellStart"/>
            <w:r w:rsidRPr="00297E7C">
              <w:rPr>
                <w:rFonts w:ascii="Times New Roman" w:eastAsia="OfficinaSansBookC" w:hAnsi="Times New Roman" w:cs="Times New Roman"/>
                <w:color w:val="000000"/>
                <w:sz w:val="24"/>
                <w:szCs w:val="24"/>
              </w:rPr>
              <w:t>Infinitive</w:t>
            </w:r>
            <w:proofErr w:type="spellEnd"/>
            <w:r w:rsidRPr="00297E7C">
              <w:rPr>
                <w:rFonts w:ascii="Times New Roman" w:eastAsia="OfficinaSansBookC" w:hAnsi="Times New Roman" w:cs="Times New Roman"/>
                <w:color w:val="000000"/>
                <w:sz w:val="24"/>
                <w:szCs w:val="24"/>
              </w:rPr>
              <w:t>/-</w:t>
            </w:r>
            <w:proofErr w:type="spellStart"/>
            <w:r w:rsidRPr="00297E7C">
              <w:rPr>
                <w:rFonts w:ascii="Times New Roman" w:eastAsia="OfficinaSansBookC" w:hAnsi="Times New Roman" w:cs="Times New Roman"/>
                <w:color w:val="000000"/>
                <w:sz w:val="24"/>
                <w:szCs w:val="24"/>
              </w:rPr>
              <w:t>ing</w:t>
            </w:r>
            <w:proofErr w:type="spellEnd"/>
            <w:r w:rsidRPr="00297E7C">
              <w:rPr>
                <w:rFonts w:ascii="Times New Roman" w:eastAsia="OfficinaSansBookC" w:hAnsi="Times New Roman" w:cs="Times New Roman"/>
                <w:color w:val="000000"/>
                <w:sz w:val="24"/>
                <w:szCs w:val="24"/>
              </w:rPr>
              <w:t>, типы вопросов, способы выражения будущего времени.</w:t>
            </w:r>
          </w:p>
        </w:tc>
        <w:tc>
          <w:tcPr>
            <w:tcW w:w="1560" w:type="dxa"/>
            <w:tcBorders>
              <w:top w:val="single" w:sz="4" w:space="0" w:color="000000"/>
              <w:left w:val="single" w:sz="4" w:space="0" w:color="000000"/>
              <w:bottom w:val="single" w:sz="4" w:space="0" w:color="000000"/>
              <w:right w:val="single" w:sz="4" w:space="0" w:color="000000"/>
            </w:tcBorders>
          </w:tcPr>
          <w:p w14:paraId="28465BAB" w14:textId="77777777" w:rsidR="00AC1CC5" w:rsidRPr="00297E7C" w:rsidRDefault="00AC1CC5" w:rsidP="00297E7C">
            <w:pPr>
              <w:spacing w:after="0" w:line="240" w:lineRule="auto"/>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2E3769B7"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AC1CC5" w:rsidRPr="00297E7C" w14:paraId="6FCEB1C0" w14:textId="77777777">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7C64379D"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2BB673DA"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14:paraId="118748BE" w14:textId="21A33C80" w:rsidR="00AC1CC5" w:rsidRPr="00297E7C" w:rsidRDefault="009A5897" w:rsidP="00297E7C">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14:paraId="0DFE4CA3"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AC1CC5" w:rsidRPr="00297E7C" w14:paraId="22F6120C" w14:textId="77777777">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6785F6DA"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4B521C88" w14:textId="0FF141BC" w:rsidR="002B266E" w:rsidRPr="00297E7C" w:rsidRDefault="002B266E" w:rsidP="00297E7C">
            <w:pPr>
              <w:spacing w:after="0" w:line="240" w:lineRule="auto"/>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1. Хобби, свободное время;</w:t>
            </w:r>
          </w:p>
          <w:p w14:paraId="78FE7573" w14:textId="7FFEA75F" w:rsidR="00AC1CC5" w:rsidRPr="00297E7C" w:rsidRDefault="002B266E"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 Организация досуга</w:t>
            </w:r>
          </w:p>
        </w:tc>
        <w:tc>
          <w:tcPr>
            <w:tcW w:w="1560" w:type="dxa"/>
            <w:tcBorders>
              <w:top w:val="single" w:sz="4" w:space="0" w:color="000000"/>
              <w:left w:val="single" w:sz="4" w:space="0" w:color="000000"/>
              <w:bottom w:val="single" w:sz="4" w:space="0" w:color="000000"/>
              <w:right w:val="single" w:sz="4" w:space="0" w:color="000000"/>
            </w:tcBorders>
          </w:tcPr>
          <w:p w14:paraId="54ECBE54" w14:textId="1383AD09" w:rsidR="00AC1CC5" w:rsidRPr="00297E7C" w:rsidRDefault="009A5897" w:rsidP="00297E7C">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14:paraId="194E789B" w14:textId="7EB7074A" w:rsidR="00AC1CC5" w:rsidRPr="00297E7C" w:rsidRDefault="002B266E"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14:paraId="72758ED9"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AC1CC5" w:rsidRPr="00297E7C" w14:paraId="36DD12EF" w14:textId="77777777">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551F0989"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22BDA8EF"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b/>
                <w:sz w:val="24"/>
                <w:szCs w:val="24"/>
              </w:rPr>
              <w:t xml:space="preserve">Контрольная работа </w:t>
            </w:r>
          </w:p>
        </w:tc>
        <w:tc>
          <w:tcPr>
            <w:tcW w:w="1560" w:type="dxa"/>
            <w:tcBorders>
              <w:top w:val="single" w:sz="4" w:space="0" w:color="000000"/>
              <w:left w:val="single" w:sz="4" w:space="0" w:color="000000"/>
              <w:bottom w:val="single" w:sz="4" w:space="0" w:color="000000"/>
              <w:right w:val="single" w:sz="4" w:space="0" w:color="000000"/>
            </w:tcBorders>
          </w:tcPr>
          <w:p w14:paraId="61069C55" w14:textId="77777777" w:rsidR="00AC1CC5" w:rsidRPr="00297E7C" w:rsidRDefault="00722423"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14:paraId="55A85BF8" w14:textId="77777777" w:rsidR="00AC1CC5" w:rsidRPr="00297E7C" w:rsidRDefault="00AC1CC5" w:rsidP="00297E7C">
            <w:pPr>
              <w:spacing w:after="0" w:line="240" w:lineRule="auto"/>
              <w:rPr>
                <w:rFonts w:ascii="Times New Roman" w:eastAsia="OfficinaSansBookC" w:hAnsi="Times New Roman" w:cs="Times New Roman"/>
                <w:sz w:val="24"/>
                <w:szCs w:val="24"/>
              </w:rPr>
            </w:pPr>
          </w:p>
        </w:tc>
      </w:tr>
      <w:tr w:rsidR="00AC1CC5" w:rsidRPr="00297E7C" w14:paraId="181BB457" w14:textId="77777777">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70F9F174" w14:textId="77777777" w:rsidR="00AC1CC5" w:rsidRPr="00297E7C" w:rsidRDefault="00722423" w:rsidP="00297E7C">
            <w:pPr>
              <w:spacing w:after="0" w:line="240" w:lineRule="auto"/>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Тема № 1.3</w:t>
            </w:r>
          </w:p>
          <w:p w14:paraId="0070A504" w14:textId="754643D9" w:rsidR="00AC1CC5" w:rsidRPr="00297E7C" w:rsidRDefault="00722423" w:rsidP="00297E7C">
            <w:pPr>
              <w:spacing w:after="0" w:line="240" w:lineRule="auto"/>
              <w:rPr>
                <w:rFonts w:ascii="Times New Roman" w:eastAsia="OfficinaSansBookC" w:hAnsi="Times New Roman" w:cs="Times New Roman"/>
                <w:b/>
                <w:sz w:val="24"/>
                <w:szCs w:val="24"/>
              </w:rPr>
            </w:pPr>
            <w:r w:rsidRPr="00297E7C">
              <w:rPr>
                <w:rFonts w:ascii="Times New Roman" w:eastAsia="OfficinaSansBookC" w:hAnsi="Times New Roman" w:cs="Times New Roman"/>
                <w:b/>
                <w:color w:val="000000"/>
                <w:sz w:val="24"/>
                <w:szCs w:val="24"/>
              </w:rPr>
              <w:t>Условия проживания в городской и сельской местности</w:t>
            </w:r>
          </w:p>
        </w:tc>
        <w:tc>
          <w:tcPr>
            <w:tcW w:w="8081" w:type="dxa"/>
            <w:tcBorders>
              <w:top w:val="single" w:sz="4" w:space="0" w:color="000000"/>
              <w:left w:val="single" w:sz="4" w:space="0" w:color="000000"/>
              <w:bottom w:val="single" w:sz="4" w:space="0" w:color="000000"/>
              <w:right w:val="single" w:sz="4" w:space="0" w:color="000000"/>
            </w:tcBorders>
          </w:tcPr>
          <w:p w14:paraId="7C77329D" w14:textId="77777777" w:rsidR="00AC1CC5" w:rsidRPr="00297E7C" w:rsidRDefault="00722423" w:rsidP="00297E7C">
            <w:pPr>
              <w:spacing w:after="0" w:line="240" w:lineRule="auto"/>
              <w:jc w:val="both"/>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14:paraId="03DD98AB" w14:textId="527A7C5A" w:rsidR="00AC1CC5" w:rsidRPr="00297E7C" w:rsidRDefault="002B266E" w:rsidP="00297E7C">
            <w:pPr>
              <w:spacing w:after="0" w:line="240" w:lineRule="auto"/>
              <w:jc w:val="center"/>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1</w:t>
            </w:r>
            <w:r w:rsidR="009A5897">
              <w:rPr>
                <w:rFonts w:ascii="Times New Roman" w:eastAsia="OfficinaSansBookC" w:hAnsi="Times New Roman" w:cs="Times New Roman"/>
                <w:b/>
                <w:sz w:val="24"/>
                <w:szCs w:val="24"/>
              </w:rPr>
              <w:t>0</w:t>
            </w:r>
          </w:p>
        </w:tc>
        <w:tc>
          <w:tcPr>
            <w:tcW w:w="2552" w:type="dxa"/>
            <w:vMerge w:val="restart"/>
            <w:tcBorders>
              <w:top w:val="single" w:sz="4" w:space="0" w:color="000000"/>
              <w:left w:val="single" w:sz="4" w:space="0" w:color="000000"/>
              <w:bottom w:val="single" w:sz="4" w:space="0" w:color="000000"/>
              <w:right w:val="single" w:sz="4" w:space="0" w:color="000000"/>
            </w:tcBorders>
          </w:tcPr>
          <w:p w14:paraId="2FC79E96" w14:textId="48C3389F" w:rsidR="00AC1CC5" w:rsidRPr="00297E7C" w:rsidRDefault="0095006A" w:rsidP="00297E7C">
            <w:pPr>
              <w:spacing w:after="0" w:line="240" w:lineRule="auto"/>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ОК 01, ОК 02, ОК 04</w:t>
            </w:r>
          </w:p>
        </w:tc>
      </w:tr>
      <w:tr w:rsidR="00AC1CC5" w:rsidRPr="00297E7C" w14:paraId="226DE94C" w14:textId="77777777">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79E22AE5"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7494835B"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Лексика:</w:t>
            </w:r>
          </w:p>
          <w:p w14:paraId="0080371E" w14:textId="77777777" w:rsidR="00AC1CC5" w:rsidRPr="00297E7C" w:rsidRDefault="00722423" w:rsidP="00297E7C">
            <w:pPr>
              <w:numPr>
                <w:ilvl w:val="0"/>
                <w:numId w:val="9"/>
              </w:numPr>
              <w:spacing w:after="0" w:line="240" w:lineRule="auto"/>
              <w:ind w:left="0"/>
              <w:jc w:val="both"/>
              <w:rPr>
                <w:rFonts w:ascii="Times New Roman" w:eastAsia="OfficinaSansBookC" w:hAnsi="Times New Roman" w:cs="Times New Roman"/>
                <w:color w:val="000000"/>
                <w:sz w:val="24"/>
                <w:szCs w:val="24"/>
                <w:lang w:val="en-US"/>
              </w:rPr>
            </w:pPr>
            <w:r w:rsidRPr="00297E7C">
              <w:rPr>
                <w:rFonts w:ascii="Times New Roman" w:eastAsia="OfficinaSansBookC" w:hAnsi="Times New Roman" w:cs="Times New Roman"/>
                <w:color w:val="000000"/>
                <w:sz w:val="24"/>
                <w:szCs w:val="24"/>
              </w:rPr>
              <w:t>здания</w:t>
            </w:r>
            <w:r w:rsidRPr="00297E7C">
              <w:rPr>
                <w:rFonts w:ascii="Times New Roman" w:eastAsia="OfficinaSansBookC" w:hAnsi="Times New Roman" w:cs="Times New Roman"/>
                <w:color w:val="000000"/>
                <w:sz w:val="24"/>
                <w:szCs w:val="24"/>
                <w:lang w:val="en-US"/>
              </w:rPr>
              <w:t xml:space="preserve"> (attached house, apartment, etc.);</w:t>
            </w:r>
          </w:p>
          <w:p w14:paraId="51CF3384" w14:textId="77777777" w:rsidR="00AC1CC5" w:rsidRPr="00297E7C" w:rsidRDefault="00722423" w:rsidP="00297E7C">
            <w:pPr>
              <w:numPr>
                <w:ilvl w:val="0"/>
                <w:numId w:val="9"/>
              </w:numPr>
              <w:spacing w:after="0" w:line="240" w:lineRule="auto"/>
              <w:ind w:left="0"/>
              <w:jc w:val="both"/>
              <w:rPr>
                <w:rFonts w:ascii="Times New Roman" w:eastAsia="OfficinaSansBookC" w:hAnsi="Times New Roman" w:cs="Times New Roman"/>
                <w:color w:val="000000"/>
                <w:sz w:val="24"/>
                <w:szCs w:val="24"/>
                <w:lang w:val="en-US"/>
              </w:rPr>
            </w:pPr>
            <w:r w:rsidRPr="00297E7C">
              <w:rPr>
                <w:rFonts w:ascii="Times New Roman" w:eastAsia="OfficinaSansBookC" w:hAnsi="Times New Roman" w:cs="Times New Roman"/>
                <w:color w:val="000000"/>
                <w:sz w:val="24"/>
                <w:szCs w:val="24"/>
              </w:rPr>
              <w:t>комнаты</w:t>
            </w:r>
            <w:r w:rsidRPr="00297E7C">
              <w:rPr>
                <w:rFonts w:ascii="Times New Roman" w:eastAsia="OfficinaSansBookC" w:hAnsi="Times New Roman" w:cs="Times New Roman"/>
                <w:color w:val="000000"/>
                <w:sz w:val="24"/>
                <w:szCs w:val="24"/>
                <w:lang w:val="en-US"/>
              </w:rPr>
              <w:t xml:space="preserve"> (living-room, kitchen, etc.);</w:t>
            </w:r>
          </w:p>
          <w:p w14:paraId="14F842F2" w14:textId="77777777" w:rsidR="00AC1CC5" w:rsidRPr="00297E7C" w:rsidRDefault="00722423" w:rsidP="00297E7C">
            <w:pPr>
              <w:numPr>
                <w:ilvl w:val="0"/>
                <w:numId w:val="9"/>
              </w:numPr>
              <w:spacing w:after="0" w:line="240" w:lineRule="auto"/>
              <w:ind w:left="0"/>
              <w:jc w:val="both"/>
              <w:rPr>
                <w:rFonts w:ascii="Times New Roman" w:eastAsia="OfficinaSansBookC" w:hAnsi="Times New Roman" w:cs="Times New Roman"/>
                <w:color w:val="000000"/>
                <w:sz w:val="24"/>
                <w:szCs w:val="24"/>
                <w:lang w:val="en-US"/>
              </w:rPr>
            </w:pPr>
            <w:r w:rsidRPr="00297E7C">
              <w:rPr>
                <w:rFonts w:ascii="Times New Roman" w:eastAsia="OfficinaSansBookC" w:hAnsi="Times New Roman" w:cs="Times New Roman"/>
                <w:color w:val="000000"/>
                <w:sz w:val="24"/>
                <w:szCs w:val="24"/>
              </w:rPr>
              <w:t>обстановка</w:t>
            </w:r>
            <w:r w:rsidRPr="00297E7C">
              <w:rPr>
                <w:rFonts w:ascii="Times New Roman" w:eastAsia="OfficinaSansBookC" w:hAnsi="Times New Roman" w:cs="Times New Roman"/>
                <w:color w:val="000000"/>
                <w:sz w:val="24"/>
                <w:szCs w:val="24"/>
                <w:lang w:val="en-US"/>
              </w:rPr>
              <w:t xml:space="preserve"> (armchair, sofa, carpet, etc.);</w:t>
            </w:r>
          </w:p>
          <w:p w14:paraId="132D03C0" w14:textId="77777777" w:rsidR="00AC1CC5" w:rsidRPr="00297E7C" w:rsidRDefault="00722423" w:rsidP="00297E7C">
            <w:pPr>
              <w:numPr>
                <w:ilvl w:val="0"/>
                <w:numId w:val="9"/>
              </w:numPr>
              <w:spacing w:after="0" w:line="240" w:lineRule="auto"/>
              <w:ind w:left="0"/>
              <w:jc w:val="both"/>
              <w:rPr>
                <w:rFonts w:ascii="Times New Roman" w:eastAsia="OfficinaSansBookC" w:hAnsi="Times New Roman" w:cs="Times New Roman"/>
                <w:color w:val="000000"/>
                <w:sz w:val="24"/>
                <w:szCs w:val="24"/>
                <w:lang w:val="en-US"/>
              </w:rPr>
            </w:pPr>
            <w:r w:rsidRPr="00297E7C">
              <w:rPr>
                <w:rFonts w:ascii="Times New Roman" w:eastAsia="OfficinaSansBookC" w:hAnsi="Times New Roman" w:cs="Times New Roman"/>
                <w:color w:val="000000"/>
                <w:sz w:val="24"/>
                <w:szCs w:val="24"/>
              </w:rPr>
              <w:t>техника</w:t>
            </w:r>
            <w:r w:rsidRPr="00297E7C">
              <w:rPr>
                <w:rFonts w:ascii="Times New Roman" w:eastAsia="OfficinaSansBookC" w:hAnsi="Times New Roman" w:cs="Times New Roman"/>
                <w:color w:val="000000"/>
                <w:sz w:val="24"/>
                <w:szCs w:val="24"/>
                <w:lang w:val="en-US"/>
              </w:rPr>
              <w:t xml:space="preserve"> </w:t>
            </w:r>
            <w:r w:rsidRPr="00297E7C">
              <w:rPr>
                <w:rFonts w:ascii="Times New Roman" w:eastAsia="OfficinaSansBookC" w:hAnsi="Times New Roman" w:cs="Times New Roman"/>
                <w:color w:val="000000"/>
                <w:sz w:val="24"/>
                <w:szCs w:val="24"/>
              </w:rPr>
              <w:t>и</w:t>
            </w:r>
            <w:r w:rsidRPr="00297E7C">
              <w:rPr>
                <w:rFonts w:ascii="Times New Roman" w:eastAsia="OfficinaSansBookC" w:hAnsi="Times New Roman" w:cs="Times New Roman"/>
                <w:color w:val="000000"/>
                <w:sz w:val="24"/>
                <w:szCs w:val="24"/>
                <w:lang w:val="en-US"/>
              </w:rPr>
              <w:t xml:space="preserve"> </w:t>
            </w:r>
            <w:r w:rsidRPr="00297E7C">
              <w:rPr>
                <w:rFonts w:ascii="Times New Roman" w:eastAsia="OfficinaSansBookC" w:hAnsi="Times New Roman" w:cs="Times New Roman"/>
                <w:color w:val="000000"/>
                <w:sz w:val="24"/>
                <w:szCs w:val="24"/>
              </w:rPr>
              <w:t>оборудование</w:t>
            </w:r>
            <w:r w:rsidRPr="00297E7C">
              <w:rPr>
                <w:rFonts w:ascii="Times New Roman" w:eastAsia="OfficinaSansBookC" w:hAnsi="Times New Roman" w:cs="Times New Roman"/>
                <w:color w:val="000000"/>
                <w:sz w:val="24"/>
                <w:szCs w:val="24"/>
                <w:lang w:val="en-US"/>
              </w:rPr>
              <w:t xml:space="preserve"> (flat-screen TV, camera, computer, etc.);</w:t>
            </w:r>
          </w:p>
          <w:p w14:paraId="40F59B51" w14:textId="77777777" w:rsidR="00AC1CC5" w:rsidRPr="00297E7C" w:rsidRDefault="00722423" w:rsidP="00297E7C">
            <w:pPr>
              <w:numPr>
                <w:ilvl w:val="0"/>
                <w:numId w:val="9"/>
              </w:numPr>
              <w:spacing w:after="0" w:line="240" w:lineRule="auto"/>
              <w:ind w:left="0"/>
              <w:jc w:val="both"/>
              <w:rPr>
                <w:rFonts w:ascii="Times New Roman" w:eastAsia="OfficinaSansBookC" w:hAnsi="Times New Roman" w:cs="Times New Roman"/>
                <w:color w:val="000000"/>
                <w:sz w:val="24"/>
                <w:szCs w:val="24"/>
                <w:lang w:val="en-US"/>
              </w:rPr>
            </w:pPr>
            <w:r w:rsidRPr="00297E7C">
              <w:rPr>
                <w:rFonts w:ascii="Times New Roman" w:eastAsia="OfficinaSansBookC" w:hAnsi="Times New Roman" w:cs="Times New Roman"/>
                <w:color w:val="000000"/>
                <w:sz w:val="24"/>
                <w:szCs w:val="24"/>
              </w:rPr>
              <w:t>условия</w:t>
            </w:r>
            <w:r w:rsidRPr="00297E7C">
              <w:rPr>
                <w:rFonts w:ascii="Times New Roman" w:eastAsia="OfficinaSansBookC" w:hAnsi="Times New Roman" w:cs="Times New Roman"/>
                <w:color w:val="000000"/>
                <w:sz w:val="24"/>
                <w:szCs w:val="24"/>
                <w:lang w:val="en-US"/>
              </w:rPr>
              <w:t xml:space="preserve"> </w:t>
            </w:r>
            <w:r w:rsidRPr="00297E7C">
              <w:rPr>
                <w:rFonts w:ascii="Times New Roman" w:eastAsia="OfficinaSansBookC" w:hAnsi="Times New Roman" w:cs="Times New Roman"/>
                <w:color w:val="000000"/>
                <w:sz w:val="24"/>
                <w:szCs w:val="24"/>
              </w:rPr>
              <w:t>жизни</w:t>
            </w:r>
            <w:r w:rsidRPr="00297E7C">
              <w:rPr>
                <w:rFonts w:ascii="Times New Roman" w:eastAsia="OfficinaSansBookC" w:hAnsi="Times New Roman" w:cs="Times New Roman"/>
                <w:color w:val="000000"/>
                <w:sz w:val="24"/>
                <w:szCs w:val="24"/>
                <w:lang w:val="en-US"/>
              </w:rPr>
              <w:t xml:space="preserve"> (comfortable, close, nice, etc.);</w:t>
            </w:r>
          </w:p>
          <w:p w14:paraId="29543F9B" w14:textId="77777777" w:rsidR="00AC1CC5" w:rsidRPr="00297E7C" w:rsidRDefault="00722423" w:rsidP="00297E7C">
            <w:pPr>
              <w:numPr>
                <w:ilvl w:val="0"/>
                <w:numId w:val="9"/>
              </w:numPr>
              <w:spacing w:after="0" w:line="240" w:lineRule="auto"/>
              <w:ind w:left="0"/>
              <w:jc w:val="both"/>
              <w:rPr>
                <w:rFonts w:ascii="Times New Roman" w:eastAsia="OfficinaSansBookC" w:hAnsi="Times New Roman" w:cs="Times New Roman"/>
                <w:color w:val="000000"/>
                <w:sz w:val="24"/>
                <w:szCs w:val="24"/>
                <w:lang w:val="en-US"/>
              </w:rPr>
            </w:pPr>
            <w:r w:rsidRPr="00297E7C">
              <w:rPr>
                <w:rFonts w:ascii="Times New Roman" w:eastAsia="OfficinaSansBookC" w:hAnsi="Times New Roman" w:cs="Times New Roman"/>
                <w:color w:val="000000"/>
                <w:sz w:val="24"/>
                <w:szCs w:val="24"/>
              </w:rPr>
              <w:t>места</w:t>
            </w:r>
            <w:r w:rsidRPr="00297E7C">
              <w:rPr>
                <w:rFonts w:ascii="Times New Roman" w:eastAsia="OfficinaSansBookC" w:hAnsi="Times New Roman" w:cs="Times New Roman"/>
                <w:color w:val="000000"/>
                <w:sz w:val="24"/>
                <w:szCs w:val="24"/>
                <w:lang w:val="en-US"/>
              </w:rPr>
              <w:t xml:space="preserve"> </w:t>
            </w:r>
            <w:r w:rsidRPr="00297E7C">
              <w:rPr>
                <w:rFonts w:ascii="Times New Roman" w:eastAsia="OfficinaSansBookC" w:hAnsi="Times New Roman" w:cs="Times New Roman"/>
                <w:color w:val="000000"/>
                <w:sz w:val="24"/>
                <w:szCs w:val="24"/>
              </w:rPr>
              <w:t>в</w:t>
            </w:r>
            <w:r w:rsidRPr="00297E7C">
              <w:rPr>
                <w:rFonts w:ascii="Times New Roman" w:eastAsia="OfficinaSansBookC" w:hAnsi="Times New Roman" w:cs="Times New Roman"/>
                <w:color w:val="000000"/>
                <w:sz w:val="24"/>
                <w:szCs w:val="24"/>
                <w:lang w:val="en-US"/>
              </w:rPr>
              <w:t xml:space="preserve"> </w:t>
            </w:r>
            <w:r w:rsidRPr="00297E7C">
              <w:rPr>
                <w:rFonts w:ascii="Times New Roman" w:eastAsia="OfficinaSansBookC" w:hAnsi="Times New Roman" w:cs="Times New Roman"/>
                <w:color w:val="000000"/>
                <w:sz w:val="24"/>
                <w:szCs w:val="24"/>
              </w:rPr>
              <w:t>городе</w:t>
            </w:r>
            <w:r w:rsidRPr="00297E7C">
              <w:rPr>
                <w:rFonts w:ascii="Times New Roman" w:eastAsia="OfficinaSansBookC" w:hAnsi="Times New Roman" w:cs="Times New Roman"/>
                <w:color w:val="000000"/>
                <w:sz w:val="24"/>
                <w:szCs w:val="24"/>
                <w:lang w:val="en-US"/>
              </w:rPr>
              <w:t xml:space="preserve"> (city </w:t>
            </w:r>
            <w:proofErr w:type="spellStart"/>
            <w:r w:rsidRPr="00297E7C">
              <w:rPr>
                <w:rFonts w:ascii="Times New Roman" w:eastAsia="OfficinaSansBookC" w:hAnsi="Times New Roman" w:cs="Times New Roman"/>
                <w:color w:val="000000"/>
                <w:sz w:val="24"/>
                <w:szCs w:val="24"/>
                <w:lang w:val="en-US"/>
              </w:rPr>
              <w:t>centre</w:t>
            </w:r>
            <w:proofErr w:type="spellEnd"/>
            <w:r w:rsidRPr="00297E7C">
              <w:rPr>
                <w:rFonts w:ascii="Times New Roman" w:eastAsia="OfficinaSansBookC" w:hAnsi="Times New Roman" w:cs="Times New Roman"/>
                <w:color w:val="000000"/>
                <w:sz w:val="24"/>
                <w:szCs w:val="24"/>
                <w:lang w:val="en-US"/>
              </w:rPr>
              <w:t>, church, square, etc.);</w:t>
            </w:r>
          </w:p>
          <w:p w14:paraId="2018D43C"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Грамматика:</w:t>
            </w:r>
          </w:p>
          <w:p w14:paraId="7392BABD" w14:textId="77777777" w:rsidR="00AC1CC5" w:rsidRPr="00297E7C" w:rsidRDefault="00722423" w:rsidP="00297E7C">
            <w:pPr>
              <w:numPr>
                <w:ilvl w:val="0"/>
                <w:numId w:val="11"/>
              </w:numPr>
              <w:spacing w:after="0" w:line="240" w:lineRule="auto"/>
              <w:ind w:left="0"/>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 xml:space="preserve">оборот </w:t>
            </w:r>
            <w:proofErr w:type="spellStart"/>
            <w:r w:rsidRPr="00297E7C">
              <w:rPr>
                <w:rFonts w:ascii="Times New Roman" w:eastAsia="OfficinaSansBookC" w:hAnsi="Times New Roman" w:cs="Times New Roman"/>
                <w:color w:val="000000"/>
                <w:sz w:val="24"/>
                <w:szCs w:val="24"/>
              </w:rPr>
              <w:t>there</w:t>
            </w:r>
            <w:proofErr w:type="spellEnd"/>
            <w:r w:rsidRPr="00297E7C">
              <w:rPr>
                <w:rFonts w:ascii="Times New Roman" w:eastAsia="OfficinaSansBookC" w:hAnsi="Times New Roman" w:cs="Times New Roman"/>
                <w:color w:val="000000"/>
                <w:sz w:val="24"/>
                <w:szCs w:val="24"/>
              </w:rPr>
              <w:t xml:space="preserve"> </w:t>
            </w:r>
            <w:proofErr w:type="spellStart"/>
            <w:r w:rsidRPr="00297E7C">
              <w:rPr>
                <w:rFonts w:ascii="Times New Roman" w:eastAsia="OfficinaSansBookC" w:hAnsi="Times New Roman" w:cs="Times New Roman"/>
                <w:color w:val="000000"/>
                <w:sz w:val="24"/>
                <w:szCs w:val="24"/>
              </w:rPr>
              <w:t>is</w:t>
            </w:r>
            <w:proofErr w:type="spellEnd"/>
            <w:r w:rsidRPr="00297E7C">
              <w:rPr>
                <w:rFonts w:ascii="Times New Roman" w:eastAsia="OfficinaSansBookC" w:hAnsi="Times New Roman" w:cs="Times New Roman"/>
                <w:color w:val="000000"/>
                <w:sz w:val="24"/>
                <w:szCs w:val="24"/>
              </w:rPr>
              <w:t>/</w:t>
            </w:r>
            <w:proofErr w:type="spellStart"/>
            <w:r w:rsidRPr="00297E7C">
              <w:rPr>
                <w:rFonts w:ascii="Times New Roman" w:eastAsia="OfficinaSansBookC" w:hAnsi="Times New Roman" w:cs="Times New Roman"/>
                <w:color w:val="000000"/>
                <w:sz w:val="24"/>
                <w:szCs w:val="24"/>
              </w:rPr>
              <w:t>are</w:t>
            </w:r>
            <w:proofErr w:type="spellEnd"/>
            <w:r w:rsidRPr="00297E7C">
              <w:rPr>
                <w:rFonts w:ascii="Times New Roman" w:eastAsia="OfficinaSansBookC" w:hAnsi="Times New Roman" w:cs="Times New Roman"/>
                <w:color w:val="000000"/>
                <w:sz w:val="24"/>
                <w:szCs w:val="24"/>
              </w:rPr>
              <w:t>;</w:t>
            </w:r>
          </w:p>
          <w:p w14:paraId="5F12E6A9" w14:textId="77777777" w:rsidR="00AC1CC5" w:rsidRPr="00297E7C" w:rsidRDefault="00722423" w:rsidP="00297E7C">
            <w:pPr>
              <w:numPr>
                <w:ilvl w:val="0"/>
                <w:numId w:val="11"/>
              </w:numPr>
              <w:spacing w:after="0" w:line="240" w:lineRule="auto"/>
              <w:ind w:left="0"/>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 xml:space="preserve">неопределённые местоимения </w:t>
            </w:r>
            <w:proofErr w:type="spellStart"/>
            <w:r w:rsidRPr="00297E7C">
              <w:rPr>
                <w:rFonts w:ascii="Times New Roman" w:eastAsia="OfficinaSansBookC" w:hAnsi="Times New Roman" w:cs="Times New Roman"/>
                <w:color w:val="000000"/>
                <w:sz w:val="24"/>
                <w:szCs w:val="24"/>
              </w:rPr>
              <w:t>some</w:t>
            </w:r>
            <w:proofErr w:type="spellEnd"/>
            <w:r w:rsidRPr="00297E7C">
              <w:rPr>
                <w:rFonts w:ascii="Times New Roman" w:eastAsia="OfficinaSansBookC" w:hAnsi="Times New Roman" w:cs="Times New Roman"/>
                <w:color w:val="000000"/>
                <w:sz w:val="24"/>
                <w:szCs w:val="24"/>
              </w:rPr>
              <w:t>/</w:t>
            </w:r>
            <w:proofErr w:type="spellStart"/>
            <w:r w:rsidRPr="00297E7C">
              <w:rPr>
                <w:rFonts w:ascii="Times New Roman" w:eastAsia="OfficinaSansBookC" w:hAnsi="Times New Roman" w:cs="Times New Roman"/>
                <w:color w:val="000000"/>
                <w:sz w:val="24"/>
                <w:szCs w:val="24"/>
              </w:rPr>
              <w:t>any</w:t>
            </w:r>
            <w:proofErr w:type="spellEnd"/>
            <w:r w:rsidRPr="00297E7C">
              <w:rPr>
                <w:rFonts w:ascii="Times New Roman" w:eastAsia="OfficinaSansBookC" w:hAnsi="Times New Roman" w:cs="Times New Roman"/>
                <w:color w:val="000000"/>
                <w:sz w:val="24"/>
                <w:szCs w:val="24"/>
              </w:rPr>
              <w:t>/</w:t>
            </w:r>
            <w:proofErr w:type="spellStart"/>
            <w:r w:rsidRPr="00297E7C">
              <w:rPr>
                <w:rFonts w:ascii="Times New Roman" w:eastAsia="OfficinaSansBookC" w:hAnsi="Times New Roman" w:cs="Times New Roman"/>
                <w:color w:val="000000"/>
                <w:sz w:val="24"/>
                <w:szCs w:val="24"/>
              </w:rPr>
              <w:t>one</w:t>
            </w:r>
            <w:proofErr w:type="spellEnd"/>
            <w:r w:rsidRPr="00297E7C">
              <w:rPr>
                <w:rFonts w:ascii="Times New Roman" w:eastAsia="OfficinaSansBookC" w:hAnsi="Times New Roman" w:cs="Times New Roman"/>
                <w:color w:val="000000"/>
                <w:sz w:val="24"/>
                <w:szCs w:val="24"/>
              </w:rPr>
              <w:t xml:space="preserve"> и их производные.</w:t>
            </w:r>
          </w:p>
          <w:p w14:paraId="7327C0ED" w14:textId="77777777" w:rsidR="00AC1CC5" w:rsidRPr="00297E7C" w:rsidRDefault="00722423" w:rsidP="00297E7C">
            <w:pPr>
              <w:numPr>
                <w:ilvl w:val="0"/>
                <w:numId w:val="11"/>
              </w:numPr>
              <w:spacing w:after="0" w:line="240" w:lineRule="auto"/>
              <w:ind w:left="0"/>
              <w:jc w:val="both"/>
              <w:rPr>
                <w:rFonts w:ascii="Times New Roman" w:eastAsia="OfficinaSansBookC" w:hAnsi="Times New Roman" w:cs="Times New Roman"/>
                <w:color w:val="000000"/>
                <w:sz w:val="24"/>
                <w:szCs w:val="24"/>
                <w:lang w:val="en-US"/>
              </w:rPr>
            </w:pPr>
            <w:r w:rsidRPr="00297E7C">
              <w:rPr>
                <w:rFonts w:ascii="Times New Roman" w:eastAsia="OfficinaSansBookC" w:hAnsi="Times New Roman" w:cs="Times New Roman"/>
                <w:color w:val="000000"/>
                <w:sz w:val="24"/>
                <w:szCs w:val="24"/>
              </w:rPr>
              <w:t>предлоги</w:t>
            </w:r>
            <w:r w:rsidRPr="00297E7C">
              <w:rPr>
                <w:rFonts w:ascii="Times New Roman" w:eastAsia="OfficinaSansBookC" w:hAnsi="Times New Roman" w:cs="Times New Roman"/>
                <w:color w:val="000000"/>
                <w:sz w:val="24"/>
                <w:szCs w:val="24"/>
                <w:lang w:val="en-US"/>
              </w:rPr>
              <w:t xml:space="preserve"> </w:t>
            </w:r>
            <w:r w:rsidRPr="00297E7C">
              <w:rPr>
                <w:rFonts w:ascii="Times New Roman" w:eastAsia="OfficinaSansBookC" w:hAnsi="Times New Roman" w:cs="Times New Roman"/>
                <w:color w:val="000000"/>
                <w:sz w:val="24"/>
                <w:szCs w:val="24"/>
              </w:rPr>
              <w:t>направления</w:t>
            </w:r>
            <w:r w:rsidRPr="00297E7C">
              <w:rPr>
                <w:rFonts w:ascii="Times New Roman" w:eastAsia="OfficinaSansBookC" w:hAnsi="Times New Roman" w:cs="Times New Roman"/>
                <w:color w:val="000000"/>
                <w:sz w:val="24"/>
                <w:szCs w:val="24"/>
                <w:lang w:val="en-US"/>
              </w:rPr>
              <w:t xml:space="preserve"> (forward, past, opposite, etc.);</w:t>
            </w:r>
          </w:p>
          <w:p w14:paraId="572134A4" w14:textId="77777777" w:rsidR="00AC1CC5" w:rsidRPr="00297E7C" w:rsidRDefault="00722423" w:rsidP="00297E7C">
            <w:pPr>
              <w:numPr>
                <w:ilvl w:val="0"/>
                <w:numId w:val="11"/>
              </w:numPr>
              <w:spacing w:after="0" w:line="240" w:lineRule="auto"/>
              <w:ind w:left="0"/>
              <w:jc w:val="both"/>
              <w:rPr>
                <w:rFonts w:ascii="Times New Roman" w:eastAsia="OfficinaSansBookC" w:hAnsi="Times New Roman" w:cs="Times New Roman"/>
                <w:color w:val="000000"/>
                <w:sz w:val="24"/>
                <w:szCs w:val="24"/>
                <w:lang w:val="en-US"/>
              </w:rPr>
            </w:pPr>
            <w:r w:rsidRPr="00297E7C">
              <w:rPr>
                <w:rFonts w:ascii="Times New Roman" w:eastAsia="OfficinaSansBookC" w:hAnsi="Times New Roman" w:cs="Times New Roman"/>
                <w:color w:val="000000"/>
                <w:sz w:val="24"/>
                <w:szCs w:val="24"/>
              </w:rPr>
              <w:lastRenderedPageBreak/>
              <w:t>модальные</w:t>
            </w:r>
            <w:r w:rsidRPr="00297E7C">
              <w:rPr>
                <w:rFonts w:ascii="Times New Roman" w:eastAsia="OfficinaSansBookC" w:hAnsi="Times New Roman" w:cs="Times New Roman"/>
                <w:color w:val="000000"/>
                <w:sz w:val="24"/>
                <w:szCs w:val="24"/>
                <w:lang w:val="en-US"/>
              </w:rPr>
              <w:t xml:space="preserve"> </w:t>
            </w:r>
            <w:r w:rsidRPr="00297E7C">
              <w:rPr>
                <w:rFonts w:ascii="Times New Roman" w:eastAsia="OfficinaSansBookC" w:hAnsi="Times New Roman" w:cs="Times New Roman"/>
                <w:color w:val="000000"/>
                <w:sz w:val="24"/>
                <w:szCs w:val="24"/>
              </w:rPr>
              <w:t>глаголы</w:t>
            </w:r>
            <w:r w:rsidRPr="00297E7C">
              <w:rPr>
                <w:rFonts w:ascii="Times New Roman" w:eastAsia="OfficinaSansBookC" w:hAnsi="Times New Roman" w:cs="Times New Roman"/>
                <w:color w:val="000000"/>
                <w:sz w:val="24"/>
                <w:szCs w:val="24"/>
                <w:lang w:val="en-US"/>
              </w:rPr>
              <w:t xml:space="preserve"> </w:t>
            </w:r>
            <w:r w:rsidRPr="00297E7C">
              <w:rPr>
                <w:rFonts w:ascii="Times New Roman" w:eastAsia="OfficinaSansBookC" w:hAnsi="Times New Roman" w:cs="Times New Roman"/>
                <w:color w:val="000000"/>
                <w:sz w:val="24"/>
                <w:szCs w:val="24"/>
              </w:rPr>
              <w:t>в</w:t>
            </w:r>
            <w:r w:rsidRPr="00297E7C">
              <w:rPr>
                <w:rFonts w:ascii="Times New Roman" w:eastAsia="OfficinaSansBookC" w:hAnsi="Times New Roman" w:cs="Times New Roman"/>
                <w:color w:val="000000"/>
                <w:sz w:val="24"/>
                <w:szCs w:val="24"/>
                <w:lang w:val="en-US"/>
              </w:rPr>
              <w:t xml:space="preserve"> </w:t>
            </w:r>
            <w:r w:rsidRPr="00297E7C">
              <w:rPr>
                <w:rFonts w:ascii="Times New Roman" w:eastAsia="OfficinaSansBookC" w:hAnsi="Times New Roman" w:cs="Times New Roman"/>
                <w:color w:val="000000"/>
                <w:sz w:val="24"/>
                <w:szCs w:val="24"/>
              </w:rPr>
              <w:t>этикетных</w:t>
            </w:r>
            <w:r w:rsidRPr="00297E7C">
              <w:rPr>
                <w:rFonts w:ascii="Times New Roman" w:eastAsia="OfficinaSansBookC" w:hAnsi="Times New Roman" w:cs="Times New Roman"/>
                <w:color w:val="000000"/>
                <w:sz w:val="24"/>
                <w:szCs w:val="24"/>
                <w:lang w:val="en-US"/>
              </w:rPr>
              <w:t xml:space="preserve"> </w:t>
            </w:r>
            <w:r w:rsidRPr="00297E7C">
              <w:rPr>
                <w:rFonts w:ascii="Times New Roman" w:eastAsia="OfficinaSansBookC" w:hAnsi="Times New Roman" w:cs="Times New Roman"/>
                <w:color w:val="000000"/>
                <w:sz w:val="24"/>
                <w:szCs w:val="24"/>
              </w:rPr>
              <w:t>формулах</w:t>
            </w:r>
            <w:r w:rsidRPr="00297E7C">
              <w:rPr>
                <w:rFonts w:ascii="Times New Roman" w:eastAsia="OfficinaSansBookC" w:hAnsi="Times New Roman" w:cs="Times New Roman"/>
                <w:color w:val="000000"/>
                <w:sz w:val="24"/>
                <w:szCs w:val="24"/>
                <w:lang w:val="en-US"/>
              </w:rPr>
              <w:t xml:space="preserve"> (Can/may I help </w:t>
            </w:r>
            <w:proofErr w:type="gramStart"/>
            <w:r w:rsidRPr="00297E7C">
              <w:rPr>
                <w:rFonts w:ascii="Times New Roman" w:eastAsia="OfficinaSansBookC" w:hAnsi="Times New Roman" w:cs="Times New Roman"/>
                <w:color w:val="000000"/>
                <w:sz w:val="24"/>
                <w:szCs w:val="24"/>
                <w:lang w:val="en-US"/>
              </w:rPr>
              <w:t>you?,</w:t>
            </w:r>
            <w:proofErr w:type="gramEnd"/>
            <w:r w:rsidRPr="00297E7C">
              <w:rPr>
                <w:rFonts w:ascii="Times New Roman" w:eastAsia="OfficinaSansBookC" w:hAnsi="Times New Roman" w:cs="Times New Roman"/>
                <w:color w:val="000000"/>
                <w:sz w:val="24"/>
                <w:szCs w:val="24"/>
                <w:lang w:val="en-US"/>
              </w:rPr>
              <w:t xml:space="preserve"> Should you have any questions ___, Should you need any further information ___ </w:t>
            </w:r>
            <w:r w:rsidRPr="00297E7C">
              <w:rPr>
                <w:rFonts w:ascii="Times New Roman" w:eastAsia="OfficinaSansBookC" w:hAnsi="Times New Roman" w:cs="Times New Roman"/>
                <w:color w:val="000000"/>
                <w:sz w:val="24"/>
                <w:szCs w:val="24"/>
              </w:rPr>
              <w:t>и</w:t>
            </w:r>
            <w:r w:rsidRPr="00297E7C">
              <w:rPr>
                <w:rFonts w:ascii="Times New Roman" w:eastAsia="OfficinaSansBookC" w:hAnsi="Times New Roman" w:cs="Times New Roman"/>
                <w:color w:val="000000"/>
                <w:sz w:val="24"/>
                <w:szCs w:val="24"/>
                <w:lang w:val="en-US"/>
              </w:rPr>
              <w:t xml:space="preserve"> </w:t>
            </w:r>
            <w:proofErr w:type="spellStart"/>
            <w:r w:rsidRPr="00297E7C">
              <w:rPr>
                <w:rFonts w:ascii="Times New Roman" w:eastAsia="OfficinaSansBookC" w:hAnsi="Times New Roman" w:cs="Times New Roman"/>
                <w:color w:val="000000"/>
                <w:sz w:val="24"/>
                <w:szCs w:val="24"/>
              </w:rPr>
              <w:t>др</w:t>
            </w:r>
            <w:proofErr w:type="spellEnd"/>
            <w:r w:rsidRPr="00297E7C">
              <w:rPr>
                <w:rFonts w:ascii="Times New Roman" w:eastAsia="OfficinaSansBookC" w:hAnsi="Times New Roman" w:cs="Times New Roman"/>
                <w:color w:val="000000"/>
                <w:sz w:val="24"/>
                <w:szCs w:val="24"/>
                <w:lang w:val="en-US"/>
              </w:rPr>
              <w:t>.);</w:t>
            </w:r>
          </w:p>
          <w:p w14:paraId="2FED4AD3" w14:textId="77777777" w:rsidR="00AC1CC5" w:rsidRPr="00297E7C" w:rsidRDefault="00722423" w:rsidP="00297E7C">
            <w:pPr>
              <w:numPr>
                <w:ilvl w:val="0"/>
                <w:numId w:val="11"/>
              </w:numPr>
              <w:spacing w:after="0" w:line="240" w:lineRule="auto"/>
              <w:ind w:left="0"/>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специальные вопросы;</w:t>
            </w:r>
          </w:p>
          <w:p w14:paraId="3D5C52ED" w14:textId="77777777" w:rsidR="00AC1CC5" w:rsidRPr="00297E7C" w:rsidRDefault="00722423" w:rsidP="00297E7C">
            <w:pPr>
              <w:numPr>
                <w:ilvl w:val="0"/>
                <w:numId w:val="11"/>
              </w:numPr>
              <w:spacing w:after="0" w:line="240" w:lineRule="auto"/>
              <w:ind w:left="0"/>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вопросительные предложения – формулы вежливости (</w:t>
            </w:r>
            <w:proofErr w:type="spellStart"/>
            <w:r w:rsidRPr="00297E7C">
              <w:rPr>
                <w:rFonts w:ascii="Times New Roman" w:eastAsia="OfficinaSansBookC" w:hAnsi="Times New Roman" w:cs="Times New Roman"/>
                <w:color w:val="000000"/>
                <w:sz w:val="24"/>
                <w:szCs w:val="24"/>
              </w:rPr>
              <w:t>Could</w:t>
            </w:r>
            <w:proofErr w:type="spellEnd"/>
            <w:r w:rsidRPr="00297E7C">
              <w:rPr>
                <w:rFonts w:ascii="Times New Roman" w:eastAsia="OfficinaSansBookC" w:hAnsi="Times New Roman" w:cs="Times New Roman"/>
                <w:color w:val="000000"/>
                <w:sz w:val="24"/>
                <w:szCs w:val="24"/>
              </w:rPr>
              <w:t xml:space="preserve"> </w:t>
            </w:r>
            <w:proofErr w:type="spellStart"/>
            <w:r w:rsidRPr="00297E7C">
              <w:rPr>
                <w:rFonts w:ascii="Times New Roman" w:eastAsia="OfficinaSansBookC" w:hAnsi="Times New Roman" w:cs="Times New Roman"/>
                <w:color w:val="000000"/>
                <w:sz w:val="24"/>
                <w:szCs w:val="24"/>
              </w:rPr>
              <w:t>you</w:t>
            </w:r>
            <w:proofErr w:type="spellEnd"/>
            <w:r w:rsidRPr="00297E7C">
              <w:rPr>
                <w:rFonts w:ascii="Times New Roman" w:eastAsia="OfficinaSansBookC" w:hAnsi="Times New Roman" w:cs="Times New Roman"/>
                <w:color w:val="000000"/>
                <w:sz w:val="24"/>
                <w:szCs w:val="24"/>
              </w:rPr>
              <w:t xml:space="preserve"> ___, </w:t>
            </w:r>
            <w:proofErr w:type="spellStart"/>
            <w:r w:rsidRPr="00297E7C">
              <w:rPr>
                <w:rFonts w:ascii="Times New Roman" w:eastAsia="OfficinaSansBookC" w:hAnsi="Times New Roman" w:cs="Times New Roman"/>
                <w:color w:val="000000"/>
                <w:sz w:val="24"/>
                <w:szCs w:val="24"/>
              </w:rPr>
              <w:t>please</w:t>
            </w:r>
            <w:proofErr w:type="spellEnd"/>
            <w:r w:rsidRPr="00297E7C">
              <w:rPr>
                <w:rFonts w:ascii="Times New Roman" w:eastAsia="OfficinaSansBookC" w:hAnsi="Times New Roman" w:cs="Times New Roman"/>
                <w:color w:val="000000"/>
                <w:sz w:val="24"/>
                <w:szCs w:val="24"/>
              </w:rPr>
              <w:t xml:space="preserve">? </w:t>
            </w:r>
            <w:proofErr w:type="spellStart"/>
            <w:r w:rsidRPr="00297E7C">
              <w:rPr>
                <w:rFonts w:ascii="Times New Roman" w:eastAsia="OfficinaSansBookC" w:hAnsi="Times New Roman" w:cs="Times New Roman"/>
                <w:color w:val="000000"/>
                <w:sz w:val="24"/>
                <w:szCs w:val="24"/>
              </w:rPr>
              <w:t>Would</w:t>
            </w:r>
            <w:proofErr w:type="spellEnd"/>
            <w:r w:rsidRPr="00297E7C">
              <w:rPr>
                <w:rFonts w:ascii="Times New Roman" w:eastAsia="OfficinaSansBookC" w:hAnsi="Times New Roman" w:cs="Times New Roman"/>
                <w:color w:val="000000"/>
                <w:sz w:val="24"/>
                <w:szCs w:val="24"/>
              </w:rPr>
              <w:t xml:space="preserve"> </w:t>
            </w:r>
            <w:proofErr w:type="spellStart"/>
            <w:r w:rsidRPr="00297E7C">
              <w:rPr>
                <w:rFonts w:ascii="Times New Roman" w:eastAsia="OfficinaSansBookC" w:hAnsi="Times New Roman" w:cs="Times New Roman"/>
                <w:color w:val="000000"/>
                <w:sz w:val="24"/>
                <w:szCs w:val="24"/>
              </w:rPr>
              <w:t>you</w:t>
            </w:r>
            <w:proofErr w:type="spellEnd"/>
            <w:r w:rsidRPr="00297E7C">
              <w:rPr>
                <w:rFonts w:ascii="Times New Roman" w:eastAsia="OfficinaSansBookC" w:hAnsi="Times New Roman" w:cs="Times New Roman"/>
                <w:color w:val="000000"/>
                <w:sz w:val="24"/>
                <w:szCs w:val="24"/>
              </w:rPr>
              <w:t xml:space="preserve"> </w:t>
            </w:r>
            <w:proofErr w:type="spellStart"/>
            <w:r w:rsidRPr="00297E7C">
              <w:rPr>
                <w:rFonts w:ascii="Times New Roman" w:eastAsia="OfficinaSansBookC" w:hAnsi="Times New Roman" w:cs="Times New Roman"/>
                <w:color w:val="000000"/>
                <w:sz w:val="24"/>
                <w:szCs w:val="24"/>
              </w:rPr>
              <w:t>like</w:t>
            </w:r>
            <w:proofErr w:type="spellEnd"/>
            <w:r w:rsidRPr="00297E7C">
              <w:rPr>
                <w:rFonts w:ascii="Times New Roman" w:eastAsia="OfficinaSansBookC" w:hAnsi="Times New Roman" w:cs="Times New Roman"/>
                <w:color w:val="000000"/>
                <w:sz w:val="24"/>
                <w:szCs w:val="24"/>
              </w:rPr>
              <w:t xml:space="preserve"> ___? </w:t>
            </w:r>
            <w:proofErr w:type="spellStart"/>
            <w:r w:rsidRPr="00297E7C">
              <w:rPr>
                <w:rFonts w:ascii="Times New Roman" w:eastAsia="OfficinaSansBookC" w:hAnsi="Times New Roman" w:cs="Times New Roman"/>
                <w:color w:val="000000"/>
                <w:sz w:val="24"/>
                <w:szCs w:val="24"/>
              </w:rPr>
              <w:t>Shall</w:t>
            </w:r>
            <w:proofErr w:type="spellEnd"/>
            <w:r w:rsidRPr="00297E7C">
              <w:rPr>
                <w:rFonts w:ascii="Times New Roman" w:eastAsia="OfficinaSansBookC" w:hAnsi="Times New Roman" w:cs="Times New Roman"/>
                <w:color w:val="000000"/>
                <w:sz w:val="24"/>
                <w:szCs w:val="24"/>
              </w:rPr>
              <w:t xml:space="preserve"> I___?);</w:t>
            </w:r>
          </w:p>
          <w:p w14:paraId="19E61283" w14:textId="70009942" w:rsidR="00AC1CC5" w:rsidRPr="00297E7C" w:rsidRDefault="00722423" w:rsidP="00297E7C">
            <w:pPr>
              <w:numPr>
                <w:ilvl w:val="0"/>
                <w:numId w:val="11"/>
              </w:numPr>
              <w:spacing w:after="0" w:line="240" w:lineRule="auto"/>
              <w:ind w:left="0"/>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наречия, обозначающие направление</w:t>
            </w:r>
          </w:p>
        </w:tc>
        <w:tc>
          <w:tcPr>
            <w:tcW w:w="1560" w:type="dxa"/>
            <w:tcBorders>
              <w:top w:val="single" w:sz="4" w:space="0" w:color="000000"/>
              <w:left w:val="single" w:sz="4" w:space="0" w:color="000000"/>
              <w:bottom w:val="single" w:sz="4" w:space="0" w:color="000000"/>
              <w:right w:val="single" w:sz="4" w:space="0" w:color="000000"/>
            </w:tcBorders>
          </w:tcPr>
          <w:p w14:paraId="2A60D8D9" w14:textId="77777777" w:rsidR="00AC1CC5" w:rsidRPr="00297E7C" w:rsidRDefault="00AC1CC5" w:rsidP="00297E7C">
            <w:pPr>
              <w:spacing w:after="0" w:line="240"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606BCB94"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AC1CC5" w:rsidRPr="00297E7C" w14:paraId="2423A82F" w14:textId="77777777">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6D9BDE1A"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0FA46EF4"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14:paraId="32414282" w14:textId="78327C7D" w:rsidR="00AC1CC5" w:rsidRPr="00297E7C" w:rsidRDefault="009A5897" w:rsidP="00297E7C">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8</w:t>
            </w:r>
          </w:p>
        </w:tc>
        <w:tc>
          <w:tcPr>
            <w:tcW w:w="2552" w:type="dxa"/>
            <w:vMerge/>
            <w:tcBorders>
              <w:top w:val="single" w:sz="4" w:space="0" w:color="000000"/>
              <w:left w:val="single" w:sz="4" w:space="0" w:color="000000"/>
              <w:bottom w:val="single" w:sz="4" w:space="0" w:color="000000"/>
              <w:right w:val="single" w:sz="4" w:space="0" w:color="000000"/>
            </w:tcBorders>
          </w:tcPr>
          <w:p w14:paraId="0CA15417"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AC1CC5" w:rsidRPr="00297E7C" w14:paraId="3AB3DC3F" w14:textId="77777777">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06F7E4E6"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5221BC9C" w14:textId="77777777" w:rsidR="002B266E" w:rsidRPr="00297E7C" w:rsidRDefault="002B266E" w:rsidP="00297E7C">
            <w:pPr>
              <w:spacing w:after="0" w:line="240" w:lineRule="auto"/>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Особенности проживания в городе; Инфраструктура.</w:t>
            </w:r>
          </w:p>
          <w:p w14:paraId="734D9A10" w14:textId="77777777" w:rsidR="002B266E" w:rsidRPr="00297E7C" w:rsidRDefault="002B266E" w:rsidP="00297E7C">
            <w:pPr>
              <w:spacing w:after="0" w:line="240" w:lineRule="auto"/>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Как спросить и указать дорогу; </w:t>
            </w:r>
          </w:p>
          <w:p w14:paraId="031C5F83" w14:textId="77777777" w:rsidR="002B266E" w:rsidRPr="00297E7C" w:rsidRDefault="002B266E" w:rsidP="00297E7C">
            <w:pPr>
              <w:spacing w:after="0" w:line="240" w:lineRule="auto"/>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Описание здания. Интерьер; </w:t>
            </w:r>
          </w:p>
          <w:p w14:paraId="061426A1" w14:textId="62046672" w:rsidR="00AC1CC5" w:rsidRPr="00297E7C" w:rsidRDefault="002B266E"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Описание колледжа здание, обстановка, условия жизни, техника, оборудование. Описание кабинета иностранного языка</w:t>
            </w:r>
          </w:p>
        </w:tc>
        <w:tc>
          <w:tcPr>
            <w:tcW w:w="1560" w:type="dxa"/>
            <w:tcBorders>
              <w:top w:val="single" w:sz="4" w:space="0" w:color="000000"/>
              <w:left w:val="single" w:sz="4" w:space="0" w:color="000000"/>
              <w:bottom w:val="single" w:sz="4" w:space="0" w:color="000000"/>
              <w:right w:val="single" w:sz="4" w:space="0" w:color="000000"/>
            </w:tcBorders>
          </w:tcPr>
          <w:p w14:paraId="6C60CD89" w14:textId="29BB9284" w:rsidR="00AC1CC5" w:rsidRPr="00297E7C" w:rsidRDefault="009A5897" w:rsidP="00297E7C">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14:paraId="590AD887" w14:textId="490F900A" w:rsidR="002B266E" w:rsidRPr="00297E7C" w:rsidRDefault="002B266E"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w:t>
            </w:r>
          </w:p>
          <w:p w14:paraId="7515A127" w14:textId="5CBC091E" w:rsidR="002B266E" w:rsidRPr="00297E7C" w:rsidRDefault="002B266E"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w:t>
            </w:r>
          </w:p>
          <w:p w14:paraId="34B6AE73" w14:textId="78E49ADE" w:rsidR="002B266E" w:rsidRPr="00297E7C" w:rsidRDefault="002B266E"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w:t>
            </w:r>
          </w:p>
          <w:p w14:paraId="0B173A92" w14:textId="4D628EBD" w:rsidR="002B266E" w:rsidRPr="00297E7C" w:rsidRDefault="002B266E" w:rsidP="00297E7C">
            <w:pPr>
              <w:spacing w:after="0" w:line="240" w:lineRule="auto"/>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152EAD1D"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AC1CC5" w:rsidRPr="00297E7C" w14:paraId="266298BB" w14:textId="77777777">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211524E5"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43352E06"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b/>
                <w:sz w:val="24"/>
                <w:szCs w:val="24"/>
              </w:rPr>
              <w:t>Контрольная работа</w:t>
            </w:r>
          </w:p>
        </w:tc>
        <w:tc>
          <w:tcPr>
            <w:tcW w:w="1560" w:type="dxa"/>
            <w:tcBorders>
              <w:top w:val="single" w:sz="4" w:space="0" w:color="000000"/>
              <w:left w:val="single" w:sz="4" w:space="0" w:color="000000"/>
              <w:bottom w:val="single" w:sz="4" w:space="0" w:color="000000"/>
              <w:right w:val="single" w:sz="4" w:space="0" w:color="000000"/>
            </w:tcBorders>
          </w:tcPr>
          <w:p w14:paraId="6A3364EF" w14:textId="77777777" w:rsidR="00AC1CC5" w:rsidRPr="00297E7C" w:rsidRDefault="00722423"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14:paraId="50B40CF9" w14:textId="77777777" w:rsidR="00AC1CC5" w:rsidRPr="00297E7C" w:rsidRDefault="00AC1CC5" w:rsidP="00297E7C">
            <w:pPr>
              <w:spacing w:after="0" w:line="240" w:lineRule="auto"/>
              <w:rPr>
                <w:rFonts w:ascii="Times New Roman" w:eastAsia="OfficinaSansBookC" w:hAnsi="Times New Roman" w:cs="Times New Roman"/>
                <w:sz w:val="24"/>
                <w:szCs w:val="24"/>
              </w:rPr>
            </w:pPr>
          </w:p>
        </w:tc>
      </w:tr>
      <w:tr w:rsidR="00AC1CC5" w:rsidRPr="00297E7C" w14:paraId="64E66CE9" w14:textId="77777777">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13FF6B8A" w14:textId="77777777" w:rsidR="00AC1CC5" w:rsidRPr="00297E7C" w:rsidRDefault="00722423" w:rsidP="00297E7C">
            <w:pPr>
              <w:spacing w:after="0" w:line="240" w:lineRule="auto"/>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Тема № 1.4</w:t>
            </w:r>
          </w:p>
          <w:p w14:paraId="48CD3A9D" w14:textId="0FB5DA97" w:rsidR="00AC1CC5" w:rsidRPr="00297E7C" w:rsidRDefault="00722423" w:rsidP="00297E7C">
            <w:pPr>
              <w:spacing w:after="0" w:line="240" w:lineRule="auto"/>
              <w:rPr>
                <w:rFonts w:ascii="Times New Roman" w:eastAsia="OfficinaSansBookC" w:hAnsi="Times New Roman" w:cs="Times New Roman"/>
                <w:b/>
                <w:sz w:val="24"/>
                <w:szCs w:val="24"/>
              </w:rPr>
            </w:pPr>
            <w:r w:rsidRPr="00297E7C">
              <w:rPr>
                <w:rFonts w:ascii="Times New Roman" w:eastAsia="OfficinaSansBookC" w:hAnsi="Times New Roman" w:cs="Times New Roman"/>
                <w:b/>
                <w:color w:val="000000"/>
                <w:sz w:val="24"/>
                <w:szCs w:val="24"/>
              </w:rPr>
              <w:t>Покупки: одежда, обувь и продукты питания</w:t>
            </w:r>
          </w:p>
        </w:tc>
        <w:tc>
          <w:tcPr>
            <w:tcW w:w="8081" w:type="dxa"/>
            <w:tcBorders>
              <w:top w:val="single" w:sz="4" w:space="0" w:color="000000"/>
              <w:left w:val="single" w:sz="4" w:space="0" w:color="000000"/>
              <w:bottom w:val="single" w:sz="4" w:space="0" w:color="000000"/>
              <w:right w:val="single" w:sz="4" w:space="0" w:color="000000"/>
            </w:tcBorders>
          </w:tcPr>
          <w:p w14:paraId="044E7CB2" w14:textId="77777777" w:rsidR="00AC1CC5" w:rsidRPr="00297E7C" w:rsidRDefault="00722423" w:rsidP="00297E7C">
            <w:pPr>
              <w:spacing w:after="0" w:line="240" w:lineRule="auto"/>
              <w:jc w:val="both"/>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14:paraId="52125C1B" w14:textId="77777777" w:rsidR="00AC1CC5" w:rsidRPr="00297E7C" w:rsidRDefault="00722423" w:rsidP="00297E7C">
            <w:pPr>
              <w:spacing w:after="0" w:line="240" w:lineRule="auto"/>
              <w:jc w:val="center"/>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8</w:t>
            </w:r>
          </w:p>
        </w:tc>
        <w:tc>
          <w:tcPr>
            <w:tcW w:w="2552" w:type="dxa"/>
            <w:vMerge w:val="restart"/>
            <w:tcBorders>
              <w:top w:val="single" w:sz="4" w:space="0" w:color="000000"/>
              <w:left w:val="single" w:sz="4" w:space="0" w:color="000000"/>
              <w:bottom w:val="single" w:sz="4" w:space="0" w:color="000000"/>
              <w:right w:val="single" w:sz="4" w:space="0" w:color="000000"/>
            </w:tcBorders>
          </w:tcPr>
          <w:p w14:paraId="1421848A" w14:textId="7208DF05" w:rsidR="00AC1CC5" w:rsidRPr="00297E7C" w:rsidRDefault="0095006A" w:rsidP="00297E7C">
            <w:pPr>
              <w:spacing w:after="0" w:line="240" w:lineRule="auto"/>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ОК 01, ОК 02, ОК 04</w:t>
            </w:r>
          </w:p>
        </w:tc>
      </w:tr>
      <w:tr w:rsidR="00AC1CC5" w:rsidRPr="00297E7C" w14:paraId="1B6D3AB4" w14:textId="77777777">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76ED0B1F"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7ED0945A"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Лексика:</w:t>
            </w:r>
          </w:p>
          <w:p w14:paraId="22D836B6" w14:textId="77777777" w:rsidR="00AC1CC5" w:rsidRPr="00297E7C" w:rsidRDefault="00722423" w:rsidP="00297E7C">
            <w:pPr>
              <w:numPr>
                <w:ilvl w:val="0"/>
                <w:numId w:val="11"/>
              </w:numPr>
              <w:spacing w:after="0" w:line="240" w:lineRule="auto"/>
              <w:ind w:left="0"/>
              <w:jc w:val="both"/>
              <w:rPr>
                <w:rFonts w:ascii="Times New Roman" w:eastAsia="OfficinaSansBookC" w:hAnsi="Times New Roman" w:cs="Times New Roman"/>
                <w:color w:val="000000"/>
                <w:sz w:val="24"/>
                <w:szCs w:val="24"/>
                <w:lang w:val="en-US"/>
              </w:rPr>
            </w:pPr>
            <w:r w:rsidRPr="00297E7C">
              <w:rPr>
                <w:rFonts w:ascii="Times New Roman" w:eastAsia="OfficinaSansBookC" w:hAnsi="Times New Roman" w:cs="Times New Roman"/>
                <w:color w:val="000000"/>
                <w:sz w:val="24"/>
                <w:szCs w:val="24"/>
              </w:rPr>
              <w:t>виды</w:t>
            </w:r>
            <w:r w:rsidRPr="00297E7C">
              <w:rPr>
                <w:rFonts w:ascii="Times New Roman" w:eastAsia="OfficinaSansBookC" w:hAnsi="Times New Roman" w:cs="Times New Roman"/>
                <w:color w:val="000000"/>
                <w:sz w:val="24"/>
                <w:szCs w:val="24"/>
                <w:lang w:val="en-US"/>
              </w:rPr>
              <w:t xml:space="preserve"> </w:t>
            </w:r>
            <w:r w:rsidRPr="00297E7C">
              <w:rPr>
                <w:rFonts w:ascii="Times New Roman" w:eastAsia="OfficinaSansBookC" w:hAnsi="Times New Roman" w:cs="Times New Roman"/>
                <w:color w:val="000000"/>
                <w:sz w:val="24"/>
                <w:szCs w:val="24"/>
              </w:rPr>
              <w:t>магазинов</w:t>
            </w:r>
            <w:r w:rsidRPr="00297E7C">
              <w:rPr>
                <w:rFonts w:ascii="Times New Roman" w:eastAsia="OfficinaSansBookC" w:hAnsi="Times New Roman" w:cs="Times New Roman"/>
                <w:color w:val="000000"/>
                <w:sz w:val="24"/>
                <w:szCs w:val="24"/>
                <w:lang w:val="en-US"/>
              </w:rPr>
              <w:t xml:space="preserve"> </w:t>
            </w:r>
            <w:r w:rsidRPr="00297E7C">
              <w:rPr>
                <w:rFonts w:ascii="Times New Roman" w:eastAsia="OfficinaSansBookC" w:hAnsi="Times New Roman" w:cs="Times New Roman"/>
                <w:color w:val="000000"/>
                <w:sz w:val="24"/>
                <w:szCs w:val="24"/>
              </w:rPr>
              <w:t>и</w:t>
            </w:r>
            <w:r w:rsidRPr="00297E7C">
              <w:rPr>
                <w:rFonts w:ascii="Times New Roman" w:eastAsia="OfficinaSansBookC" w:hAnsi="Times New Roman" w:cs="Times New Roman"/>
                <w:color w:val="000000"/>
                <w:sz w:val="24"/>
                <w:szCs w:val="24"/>
                <w:lang w:val="en-US"/>
              </w:rPr>
              <w:t xml:space="preserve"> </w:t>
            </w:r>
            <w:r w:rsidRPr="00297E7C">
              <w:rPr>
                <w:rFonts w:ascii="Times New Roman" w:eastAsia="OfficinaSansBookC" w:hAnsi="Times New Roman" w:cs="Times New Roman"/>
                <w:color w:val="000000"/>
                <w:sz w:val="24"/>
                <w:szCs w:val="24"/>
              </w:rPr>
              <w:t>отделы</w:t>
            </w:r>
            <w:r w:rsidRPr="00297E7C">
              <w:rPr>
                <w:rFonts w:ascii="Times New Roman" w:eastAsia="OfficinaSansBookC" w:hAnsi="Times New Roman" w:cs="Times New Roman"/>
                <w:color w:val="000000"/>
                <w:sz w:val="24"/>
                <w:szCs w:val="24"/>
                <w:lang w:val="en-US"/>
              </w:rPr>
              <w:t xml:space="preserve"> </w:t>
            </w:r>
            <w:r w:rsidRPr="00297E7C">
              <w:rPr>
                <w:rFonts w:ascii="Times New Roman" w:eastAsia="OfficinaSansBookC" w:hAnsi="Times New Roman" w:cs="Times New Roman"/>
                <w:color w:val="000000"/>
                <w:sz w:val="24"/>
                <w:szCs w:val="24"/>
              </w:rPr>
              <w:t>в</w:t>
            </w:r>
            <w:r w:rsidRPr="00297E7C">
              <w:rPr>
                <w:rFonts w:ascii="Times New Roman" w:eastAsia="OfficinaSansBookC" w:hAnsi="Times New Roman" w:cs="Times New Roman"/>
                <w:color w:val="000000"/>
                <w:sz w:val="24"/>
                <w:szCs w:val="24"/>
                <w:lang w:val="en-US"/>
              </w:rPr>
              <w:t xml:space="preserve"> </w:t>
            </w:r>
            <w:r w:rsidRPr="00297E7C">
              <w:rPr>
                <w:rFonts w:ascii="Times New Roman" w:eastAsia="OfficinaSansBookC" w:hAnsi="Times New Roman" w:cs="Times New Roman"/>
                <w:color w:val="000000"/>
                <w:sz w:val="24"/>
                <w:szCs w:val="24"/>
              </w:rPr>
              <w:t>магазине</w:t>
            </w:r>
            <w:r w:rsidRPr="00297E7C">
              <w:rPr>
                <w:rFonts w:ascii="Times New Roman" w:eastAsia="OfficinaSansBookC" w:hAnsi="Times New Roman" w:cs="Times New Roman"/>
                <w:color w:val="000000"/>
                <w:sz w:val="24"/>
                <w:szCs w:val="24"/>
                <w:lang w:val="en-US"/>
              </w:rPr>
              <w:t xml:space="preserve"> (shopping mall, department store, dairy produce, etc.);</w:t>
            </w:r>
          </w:p>
          <w:p w14:paraId="5BB79AE3" w14:textId="77777777" w:rsidR="00AC1CC5" w:rsidRPr="00297E7C" w:rsidRDefault="00722423" w:rsidP="00297E7C">
            <w:pPr>
              <w:numPr>
                <w:ilvl w:val="0"/>
                <w:numId w:val="11"/>
              </w:numPr>
              <w:spacing w:after="0" w:line="240" w:lineRule="auto"/>
              <w:ind w:left="0"/>
              <w:jc w:val="both"/>
              <w:rPr>
                <w:rFonts w:ascii="Times New Roman" w:eastAsia="OfficinaSansBookC" w:hAnsi="Times New Roman" w:cs="Times New Roman"/>
                <w:color w:val="000000"/>
                <w:sz w:val="24"/>
                <w:szCs w:val="24"/>
                <w:lang w:val="en-US"/>
              </w:rPr>
            </w:pPr>
            <w:r w:rsidRPr="00297E7C">
              <w:rPr>
                <w:rFonts w:ascii="Times New Roman" w:eastAsia="OfficinaSansBookC" w:hAnsi="Times New Roman" w:cs="Times New Roman"/>
                <w:color w:val="000000"/>
                <w:sz w:val="24"/>
                <w:szCs w:val="24"/>
              </w:rPr>
              <w:t>товары</w:t>
            </w:r>
            <w:r w:rsidRPr="00297E7C">
              <w:rPr>
                <w:rFonts w:ascii="Times New Roman" w:eastAsia="OfficinaSansBookC" w:hAnsi="Times New Roman" w:cs="Times New Roman"/>
                <w:color w:val="000000"/>
                <w:sz w:val="24"/>
                <w:szCs w:val="24"/>
                <w:lang w:val="en-US"/>
              </w:rPr>
              <w:t xml:space="preserve"> (juice, soap, milk, bread, butter, sandwich, a bottle of milk, etc.);</w:t>
            </w:r>
          </w:p>
          <w:p w14:paraId="2DBDEE34" w14:textId="77777777" w:rsidR="00AC1CC5" w:rsidRPr="00297E7C" w:rsidRDefault="00722423" w:rsidP="00297E7C">
            <w:pPr>
              <w:numPr>
                <w:ilvl w:val="0"/>
                <w:numId w:val="11"/>
              </w:numPr>
              <w:spacing w:after="0" w:line="240" w:lineRule="auto"/>
              <w:ind w:left="0"/>
              <w:jc w:val="both"/>
              <w:rPr>
                <w:rFonts w:ascii="Times New Roman" w:eastAsia="OfficinaSansBookC" w:hAnsi="Times New Roman" w:cs="Times New Roman"/>
                <w:color w:val="000000"/>
                <w:sz w:val="24"/>
                <w:szCs w:val="24"/>
                <w:lang w:val="en-US"/>
              </w:rPr>
            </w:pPr>
            <w:r w:rsidRPr="00297E7C">
              <w:rPr>
                <w:rFonts w:ascii="Times New Roman" w:eastAsia="OfficinaSansBookC" w:hAnsi="Times New Roman" w:cs="Times New Roman"/>
                <w:color w:val="000000"/>
                <w:sz w:val="24"/>
                <w:szCs w:val="24"/>
              </w:rPr>
              <w:t>одежда</w:t>
            </w:r>
            <w:r w:rsidRPr="00297E7C">
              <w:rPr>
                <w:rFonts w:ascii="Times New Roman" w:eastAsia="OfficinaSansBookC" w:hAnsi="Times New Roman" w:cs="Times New Roman"/>
                <w:color w:val="000000"/>
                <w:sz w:val="24"/>
                <w:szCs w:val="24"/>
                <w:lang w:val="en-US"/>
              </w:rPr>
              <w:t xml:space="preserve"> (trousers, a sweater, a blouse, a tie, a skirt, </w:t>
            </w:r>
            <w:proofErr w:type="spellStart"/>
            <w:r w:rsidRPr="00297E7C">
              <w:rPr>
                <w:rFonts w:ascii="Times New Roman" w:eastAsia="OfficinaSansBookC" w:hAnsi="Times New Roman" w:cs="Times New Roman"/>
                <w:color w:val="000000"/>
                <w:sz w:val="24"/>
                <w:szCs w:val="24"/>
                <w:lang w:val="en-US"/>
              </w:rPr>
              <w:t>etc</w:t>
            </w:r>
            <w:proofErr w:type="spellEnd"/>
            <w:r w:rsidRPr="00297E7C">
              <w:rPr>
                <w:rFonts w:ascii="Times New Roman" w:eastAsia="OfficinaSansBookC" w:hAnsi="Times New Roman" w:cs="Times New Roman"/>
                <w:color w:val="000000"/>
                <w:sz w:val="24"/>
                <w:szCs w:val="24"/>
                <w:lang w:val="en-US"/>
              </w:rPr>
              <w:t>)</w:t>
            </w:r>
          </w:p>
          <w:p w14:paraId="6A67FE68"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Грамматика:</w:t>
            </w:r>
          </w:p>
          <w:p w14:paraId="3297BA7E" w14:textId="77777777" w:rsidR="00AC1CC5" w:rsidRPr="00297E7C" w:rsidRDefault="00722423" w:rsidP="00297E7C">
            <w:pPr>
              <w:numPr>
                <w:ilvl w:val="0"/>
                <w:numId w:val="13"/>
              </w:numPr>
              <w:spacing w:after="0" w:line="240" w:lineRule="auto"/>
              <w:ind w:left="0"/>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существительные исчисляемые и неисчисляемые;</w:t>
            </w:r>
          </w:p>
          <w:p w14:paraId="01DA3E08" w14:textId="77777777" w:rsidR="00AC1CC5" w:rsidRPr="00297E7C" w:rsidRDefault="00722423" w:rsidP="00297E7C">
            <w:pPr>
              <w:numPr>
                <w:ilvl w:val="0"/>
                <w:numId w:val="13"/>
              </w:numPr>
              <w:spacing w:after="0" w:line="240" w:lineRule="auto"/>
              <w:ind w:left="0"/>
              <w:jc w:val="both"/>
              <w:rPr>
                <w:rFonts w:ascii="Times New Roman" w:eastAsia="OfficinaSansBookC" w:hAnsi="Times New Roman" w:cs="Times New Roman"/>
                <w:color w:val="000000"/>
                <w:sz w:val="24"/>
                <w:szCs w:val="24"/>
                <w:lang w:val="en-US"/>
              </w:rPr>
            </w:pPr>
            <w:r w:rsidRPr="00297E7C">
              <w:rPr>
                <w:rFonts w:ascii="Times New Roman" w:eastAsia="OfficinaSansBookC" w:hAnsi="Times New Roman" w:cs="Times New Roman"/>
                <w:color w:val="000000"/>
                <w:sz w:val="24"/>
                <w:szCs w:val="24"/>
              </w:rPr>
              <w:t>употребление</w:t>
            </w:r>
            <w:r w:rsidRPr="00297E7C">
              <w:rPr>
                <w:rFonts w:ascii="Times New Roman" w:eastAsia="OfficinaSansBookC" w:hAnsi="Times New Roman" w:cs="Times New Roman"/>
                <w:color w:val="000000"/>
                <w:sz w:val="24"/>
                <w:szCs w:val="24"/>
                <w:lang w:val="en-US"/>
              </w:rPr>
              <w:t xml:space="preserve"> </w:t>
            </w:r>
            <w:r w:rsidRPr="00297E7C">
              <w:rPr>
                <w:rFonts w:ascii="Times New Roman" w:eastAsia="OfficinaSansBookC" w:hAnsi="Times New Roman" w:cs="Times New Roman"/>
                <w:color w:val="000000"/>
                <w:sz w:val="24"/>
                <w:szCs w:val="24"/>
              </w:rPr>
              <w:t>слов</w:t>
            </w:r>
            <w:r w:rsidRPr="00297E7C">
              <w:rPr>
                <w:rFonts w:ascii="Times New Roman" w:eastAsia="OfficinaSansBookC" w:hAnsi="Times New Roman" w:cs="Times New Roman"/>
                <w:color w:val="000000"/>
                <w:sz w:val="24"/>
                <w:szCs w:val="24"/>
                <w:lang w:val="en-US"/>
              </w:rPr>
              <w:t xml:space="preserve"> many, much, a lot of, little, few, a few </w:t>
            </w:r>
            <w:r w:rsidRPr="00297E7C">
              <w:rPr>
                <w:rFonts w:ascii="Times New Roman" w:eastAsia="OfficinaSansBookC" w:hAnsi="Times New Roman" w:cs="Times New Roman"/>
                <w:color w:val="000000"/>
                <w:sz w:val="24"/>
                <w:szCs w:val="24"/>
              </w:rPr>
              <w:t>с</w:t>
            </w:r>
            <w:r w:rsidRPr="00297E7C">
              <w:rPr>
                <w:rFonts w:ascii="Times New Roman" w:eastAsia="OfficinaSansBookC" w:hAnsi="Times New Roman" w:cs="Times New Roman"/>
                <w:color w:val="000000"/>
                <w:sz w:val="24"/>
                <w:szCs w:val="24"/>
                <w:lang w:val="en-US"/>
              </w:rPr>
              <w:t xml:space="preserve"> </w:t>
            </w:r>
            <w:r w:rsidRPr="00297E7C">
              <w:rPr>
                <w:rFonts w:ascii="Times New Roman" w:eastAsia="OfficinaSansBookC" w:hAnsi="Times New Roman" w:cs="Times New Roman"/>
                <w:color w:val="000000"/>
                <w:sz w:val="24"/>
                <w:szCs w:val="24"/>
              </w:rPr>
              <w:t>существительными</w:t>
            </w:r>
            <w:r w:rsidRPr="00297E7C">
              <w:rPr>
                <w:rFonts w:ascii="Times New Roman" w:eastAsia="OfficinaSansBookC" w:hAnsi="Times New Roman" w:cs="Times New Roman"/>
                <w:color w:val="000000"/>
                <w:sz w:val="24"/>
                <w:szCs w:val="24"/>
                <w:lang w:val="en-US"/>
              </w:rPr>
              <w:t>;</w:t>
            </w:r>
          </w:p>
          <w:p w14:paraId="2C8A6C9C" w14:textId="77777777" w:rsidR="00AC1CC5" w:rsidRPr="00297E7C" w:rsidRDefault="00722423" w:rsidP="00297E7C">
            <w:pPr>
              <w:numPr>
                <w:ilvl w:val="0"/>
                <w:numId w:val="13"/>
              </w:numPr>
              <w:spacing w:after="0" w:line="240" w:lineRule="auto"/>
              <w:ind w:left="0"/>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 xml:space="preserve">артикли: определенный, неопределенный, нулевой; </w:t>
            </w:r>
          </w:p>
          <w:p w14:paraId="55755CE3" w14:textId="77777777" w:rsidR="00AC1CC5" w:rsidRPr="00297E7C" w:rsidRDefault="00722423" w:rsidP="00297E7C">
            <w:pPr>
              <w:numPr>
                <w:ilvl w:val="0"/>
                <w:numId w:val="13"/>
              </w:numPr>
              <w:spacing w:after="0" w:line="240" w:lineRule="auto"/>
              <w:ind w:left="0"/>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чтение артиклей;</w:t>
            </w:r>
          </w:p>
          <w:p w14:paraId="1279547F" w14:textId="5DDB0BCA" w:rsidR="00AC1CC5" w:rsidRPr="00297E7C" w:rsidRDefault="00722423" w:rsidP="00297E7C">
            <w:pPr>
              <w:numPr>
                <w:ilvl w:val="0"/>
                <w:numId w:val="13"/>
              </w:numPr>
              <w:spacing w:after="0" w:line="240" w:lineRule="auto"/>
              <w:ind w:left="0"/>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арифметические действия и вычисления</w:t>
            </w:r>
          </w:p>
        </w:tc>
        <w:tc>
          <w:tcPr>
            <w:tcW w:w="1560" w:type="dxa"/>
            <w:tcBorders>
              <w:top w:val="single" w:sz="4" w:space="0" w:color="000000"/>
              <w:left w:val="single" w:sz="4" w:space="0" w:color="000000"/>
              <w:bottom w:val="single" w:sz="4" w:space="0" w:color="000000"/>
              <w:right w:val="single" w:sz="4" w:space="0" w:color="000000"/>
            </w:tcBorders>
          </w:tcPr>
          <w:p w14:paraId="53AB526B" w14:textId="77777777" w:rsidR="00AC1CC5" w:rsidRPr="00297E7C" w:rsidRDefault="00AC1CC5" w:rsidP="00297E7C">
            <w:pPr>
              <w:spacing w:after="0" w:line="240" w:lineRule="auto"/>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6E85BB3E"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AC1CC5" w:rsidRPr="00297E7C" w14:paraId="1B7C63FC" w14:textId="77777777">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4871C490"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4F8E927E"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14:paraId="2B96BEDF" w14:textId="77777777" w:rsidR="00AC1CC5" w:rsidRPr="00297E7C" w:rsidRDefault="00722423" w:rsidP="00297E7C">
            <w:pPr>
              <w:spacing w:after="0" w:line="240" w:lineRule="auto"/>
              <w:jc w:val="center"/>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14:paraId="51253558"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AC1CC5" w:rsidRPr="00297E7C" w14:paraId="6673C3E4" w14:textId="77777777">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0E148D6C"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458217AA"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1. Виды магазинов. Ассортимент товаров. </w:t>
            </w:r>
          </w:p>
          <w:p w14:paraId="2AD2ADC6"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 Совершение покупок в продуктовом магазине</w:t>
            </w:r>
          </w:p>
          <w:p w14:paraId="6F6156AD" w14:textId="37601F32"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3. Совершение покупок в магазине одежды/обуви</w:t>
            </w:r>
          </w:p>
        </w:tc>
        <w:tc>
          <w:tcPr>
            <w:tcW w:w="1560" w:type="dxa"/>
            <w:tcBorders>
              <w:top w:val="single" w:sz="4" w:space="0" w:color="000000"/>
              <w:left w:val="single" w:sz="4" w:space="0" w:color="000000"/>
              <w:bottom w:val="single" w:sz="4" w:space="0" w:color="000000"/>
              <w:right w:val="single" w:sz="4" w:space="0" w:color="000000"/>
            </w:tcBorders>
          </w:tcPr>
          <w:p w14:paraId="04470B36" w14:textId="77777777" w:rsidR="00AC1CC5" w:rsidRPr="00297E7C" w:rsidRDefault="00722423"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w:t>
            </w:r>
          </w:p>
          <w:p w14:paraId="3485BA82" w14:textId="77777777" w:rsidR="00AC1CC5" w:rsidRPr="00297E7C" w:rsidRDefault="00722423"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w:t>
            </w:r>
          </w:p>
          <w:p w14:paraId="0950E74B" w14:textId="77777777" w:rsidR="00AC1CC5" w:rsidRPr="00297E7C" w:rsidRDefault="00722423"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7FC5E875"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AC1CC5" w:rsidRPr="00297E7C" w14:paraId="3B02DFDE" w14:textId="77777777">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022EF78B"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5EDB50AF"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b/>
                <w:sz w:val="24"/>
                <w:szCs w:val="24"/>
              </w:rPr>
              <w:t>Контрольная работа</w:t>
            </w:r>
          </w:p>
        </w:tc>
        <w:tc>
          <w:tcPr>
            <w:tcW w:w="1560" w:type="dxa"/>
            <w:tcBorders>
              <w:top w:val="single" w:sz="4" w:space="0" w:color="000000"/>
              <w:left w:val="single" w:sz="4" w:space="0" w:color="000000"/>
              <w:bottom w:val="single" w:sz="4" w:space="0" w:color="000000"/>
              <w:right w:val="single" w:sz="4" w:space="0" w:color="000000"/>
            </w:tcBorders>
          </w:tcPr>
          <w:p w14:paraId="1EB32478" w14:textId="77777777" w:rsidR="00AC1CC5" w:rsidRPr="00297E7C" w:rsidRDefault="00722423"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14:paraId="598AC05F" w14:textId="77777777" w:rsidR="00AC1CC5" w:rsidRPr="00297E7C" w:rsidRDefault="00AC1CC5" w:rsidP="00297E7C">
            <w:pPr>
              <w:spacing w:after="0" w:line="240" w:lineRule="auto"/>
              <w:rPr>
                <w:rFonts w:ascii="Times New Roman" w:eastAsia="OfficinaSansBookC" w:hAnsi="Times New Roman" w:cs="Times New Roman"/>
                <w:sz w:val="24"/>
                <w:szCs w:val="24"/>
              </w:rPr>
            </w:pPr>
          </w:p>
        </w:tc>
      </w:tr>
      <w:tr w:rsidR="00AC1CC5" w:rsidRPr="00297E7C" w14:paraId="4C85DF0E" w14:textId="77777777">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61506AA6" w14:textId="77777777" w:rsidR="00AC1CC5" w:rsidRPr="00297E7C" w:rsidRDefault="00722423" w:rsidP="00297E7C">
            <w:pPr>
              <w:spacing w:after="0" w:line="240" w:lineRule="auto"/>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Тема № 1.5</w:t>
            </w:r>
          </w:p>
          <w:p w14:paraId="65185205" w14:textId="77777777" w:rsidR="00AC1CC5" w:rsidRPr="00297E7C" w:rsidRDefault="00722423" w:rsidP="00297E7C">
            <w:pPr>
              <w:spacing w:after="0" w:line="240" w:lineRule="auto"/>
              <w:rPr>
                <w:rFonts w:ascii="Times New Roman" w:eastAsia="OfficinaSansBookC" w:hAnsi="Times New Roman" w:cs="Times New Roman"/>
                <w:b/>
                <w:color w:val="000000"/>
                <w:sz w:val="24"/>
                <w:szCs w:val="24"/>
              </w:rPr>
            </w:pPr>
            <w:r w:rsidRPr="00297E7C">
              <w:rPr>
                <w:rFonts w:ascii="Times New Roman" w:eastAsia="OfficinaSansBookC" w:hAnsi="Times New Roman" w:cs="Times New Roman"/>
                <w:b/>
                <w:color w:val="000000"/>
                <w:sz w:val="24"/>
                <w:szCs w:val="24"/>
              </w:rPr>
              <w:t>Здоровый образ жизни и забота о здоровье: сбалансированное питание.</w:t>
            </w:r>
          </w:p>
          <w:p w14:paraId="710F8359" w14:textId="11530F76" w:rsidR="00AC1CC5" w:rsidRPr="00297E7C" w:rsidRDefault="00722423" w:rsidP="00297E7C">
            <w:pPr>
              <w:spacing w:after="0" w:line="240" w:lineRule="auto"/>
              <w:rPr>
                <w:rFonts w:ascii="Times New Roman" w:eastAsia="OfficinaSansBookC" w:hAnsi="Times New Roman" w:cs="Times New Roman"/>
                <w:b/>
                <w:sz w:val="24"/>
                <w:szCs w:val="24"/>
              </w:rPr>
            </w:pPr>
            <w:r w:rsidRPr="00297E7C">
              <w:rPr>
                <w:rFonts w:ascii="Times New Roman" w:eastAsia="OfficinaSansBookC" w:hAnsi="Times New Roman" w:cs="Times New Roman"/>
                <w:b/>
                <w:color w:val="000000"/>
                <w:sz w:val="24"/>
                <w:szCs w:val="24"/>
              </w:rPr>
              <w:t>Спорт. Посещение врача</w:t>
            </w:r>
          </w:p>
        </w:tc>
        <w:tc>
          <w:tcPr>
            <w:tcW w:w="8081" w:type="dxa"/>
            <w:tcBorders>
              <w:top w:val="single" w:sz="4" w:space="0" w:color="000000"/>
              <w:left w:val="single" w:sz="4" w:space="0" w:color="000000"/>
              <w:bottom w:val="single" w:sz="4" w:space="0" w:color="000000"/>
              <w:right w:val="single" w:sz="4" w:space="0" w:color="000000"/>
            </w:tcBorders>
          </w:tcPr>
          <w:p w14:paraId="7B2EDEFF" w14:textId="77777777" w:rsidR="00AC1CC5" w:rsidRPr="00297E7C" w:rsidRDefault="00722423" w:rsidP="00297E7C">
            <w:pPr>
              <w:spacing w:after="0" w:line="240" w:lineRule="auto"/>
              <w:jc w:val="both"/>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14:paraId="502DCB9B" w14:textId="231B5BA4" w:rsidR="00AC1CC5" w:rsidRPr="00297E7C" w:rsidRDefault="002B266E" w:rsidP="00297E7C">
            <w:pPr>
              <w:spacing w:after="0" w:line="240" w:lineRule="auto"/>
              <w:jc w:val="center"/>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1</w:t>
            </w:r>
            <w:r w:rsidR="009A5897">
              <w:rPr>
                <w:rFonts w:ascii="Times New Roman" w:eastAsia="OfficinaSansBookC" w:hAnsi="Times New Roman" w:cs="Times New Roman"/>
                <w:b/>
                <w:sz w:val="24"/>
                <w:szCs w:val="24"/>
              </w:rPr>
              <w:t>0</w:t>
            </w:r>
          </w:p>
        </w:tc>
        <w:tc>
          <w:tcPr>
            <w:tcW w:w="2552" w:type="dxa"/>
            <w:vMerge w:val="restart"/>
            <w:tcBorders>
              <w:top w:val="single" w:sz="4" w:space="0" w:color="000000"/>
              <w:left w:val="single" w:sz="4" w:space="0" w:color="000000"/>
              <w:bottom w:val="single" w:sz="4" w:space="0" w:color="000000"/>
              <w:right w:val="single" w:sz="4" w:space="0" w:color="000000"/>
            </w:tcBorders>
          </w:tcPr>
          <w:p w14:paraId="0A0A69B4" w14:textId="6FFB4A6D" w:rsidR="00AC1CC5" w:rsidRPr="00297E7C" w:rsidRDefault="0095006A" w:rsidP="00297E7C">
            <w:pPr>
              <w:spacing w:after="0" w:line="240" w:lineRule="auto"/>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ОК 01, ОК 02, ОК 04</w:t>
            </w:r>
          </w:p>
        </w:tc>
      </w:tr>
      <w:tr w:rsidR="00AC1CC5" w:rsidRPr="00297E7C" w14:paraId="15971DB5" w14:textId="77777777">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46CAEC8F"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71E206EF"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Лексика:</w:t>
            </w:r>
          </w:p>
          <w:p w14:paraId="0730E8A0" w14:textId="77777777" w:rsidR="00AC1CC5" w:rsidRPr="00297E7C" w:rsidRDefault="00722423" w:rsidP="00297E7C">
            <w:pPr>
              <w:numPr>
                <w:ilvl w:val="0"/>
                <w:numId w:val="14"/>
              </w:numPr>
              <w:spacing w:after="0" w:line="240" w:lineRule="auto"/>
              <w:ind w:left="0"/>
              <w:jc w:val="both"/>
              <w:rPr>
                <w:rFonts w:ascii="Times New Roman" w:eastAsia="OfficinaSansBookC" w:hAnsi="Times New Roman" w:cs="Times New Roman"/>
                <w:color w:val="000000"/>
                <w:sz w:val="24"/>
                <w:szCs w:val="24"/>
                <w:lang w:val="en-US"/>
              </w:rPr>
            </w:pPr>
            <w:r w:rsidRPr="00297E7C">
              <w:rPr>
                <w:rFonts w:ascii="Times New Roman" w:eastAsia="OfficinaSansBookC" w:hAnsi="Times New Roman" w:cs="Times New Roman"/>
                <w:color w:val="000000"/>
                <w:sz w:val="24"/>
                <w:szCs w:val="24"/>
              </w:rPr>
              <w:t>части</w:t>
            </w:r>
            <w:r w:rsidRPr="00297E7C">
              <w:rPr>
                <w:rFonts w:ascii="Times New Roman" w:eastAsia="OfficinaSansBookC" w:hAnsi="Times New Roman" w:cs="Times New Roman"/>
                <w:color w:val="000000"/>
                <w:sz w:val="24"/>
                <w:szCs w:val="24"/>
                <w:lang w:val="en-US"/>
              </w:rPr>
              <w:t xml:space="preserve"> </w:t>
            </w:r>
            <w:r w:rsidRPr="00297E7C">
              <w:rPr>
                <w:rFonts w:ascii="Times New Roman" w:eastAsia="OfficinaSansBookC" w:hAnsi="Times New Roman" w:cs="Times New Roman"/>
                <w:color w:val="000000"/>
                <w:sz w:val="24"/>
                <w:szCs w:val="24"/>
              </w:rPr>
              <w:t>тела</w:t>
            </w:r>
            <w:r w:rsidRPr="00297E7C">
              <w:rPr>
                <w:rFonts w:ascii="Times New Roman" w:eastAsia="OfficinaSansBookC" w:hAnsi="Times New Roman" w:cs="Times New Roman"/>
                <w:color w:val="000000"/>
                <w:sz w:val="24"/>
                <w:szCs w:val="24"/>
                <w:lang w:val="en-US"/>
              </w:rPr>
              <w:t xml:space="preserve"> (neck, back, arm, shoulder, </w:t>
            </w:r>
            <w:proofErr w:type="spellStart"/>
            <w:r w:rsidRPr="00297E7C">
              <w:rPr>
                <w:rFonts w:ascii="Times New Roman" w:eastAsia="OfficinaSansBookC" w:hAnsi="Times New Roman" w:cs="Times New Roman"/>
                <w:color w:val="000000"/>
                <w:sz w:val="24"/>
                <w:szCs w:val="24"/>
                <w:lang w:val="en-US"/>
              </w:rPr>
              <w:t>etc</w:t>
            </w:r>
            <w:proofErr w:type="spellEnd"/>
            <w:r w:rsidRPr="00297E7C">
              <w:rPr>
                <w:rFonts w:ascii="Times New Roman" w:eastAsia="OfficinaSansBookC" w:hAnsi="Times New Roman" w:cs="Times New Roman"/>
                <w:color w:val="000000"/>
                <w:sz w:val="24"/>
                <w:szCs w:val="24"/>
                <w:lang w:val="en-US"/>
              </w:rPr>
              <w:t>);</w:t>
            </w:r>
          </w:p>
          <w:p w14:paraId="7A5907E1" w14:textId="77777777" w:rsidR="00AC1CC5" w:rsidRPr="00297E7C" w:rsidRDefault="00722423" w:rsidP="00297E7C">
            <w:pPr>
              <w:numPr>
                <w:ilvl w:val="0"/>
                <w:numId w:val="14"/>
              </w:numPr>
              <w:spacing w:after="0" w:line="240" w:lineRule="auto"/>
              <w:ind w:left="0"/>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правильное питание (</w:t>
            </w:r>
            <w:proofErr w:type="spellStart"/>
            <w:r w:rsidRPr="00297E7C">
              <w:rPr>
                <w:rFonts w:ascii="Times New Roman" w:eastAsia="OfficinaSansBookC" w:hAnsi="Times New Roman" w:cs="Times New Roman"/>
                <w:color w:val="000000"/>
                <w:sz w:val="24"/>
                <w:szCs w:val="24"/>
              </w:rPr>
              <w:t>diet</w:t>
            </w:r>
            <w:proofErr w:type="spellEnd"/>
            <w:r w:rsidRPr="00297E7C">
              <w:rPr>
                <w:rFonts w:ascii="Times New Roman" w:eastAsia="OfficinaSansBookC" w:hAnsi="Times New Roman" w:cs="Times New Roman"/>
                <w:color w:val="000000"/>
                <w:sz w:val="24"/>
                <w:szCs w:val="24"/>
              </w:rPr>
              <w:t xml:space="preserve">, </w:t>
            </w:r>
            <w:proofErr w:type="spellStart"/>
            <w:r w:rsidRPr="00297E7C">
              <w:rPr>
                <w:rFonts w:ascii="Times New Roman" w:eastAsia="OfficinaSansBookC" w:hAnsi="Times New Roman" w:cs="Times New Roman"/>
                <w:color w:val="000000"/>
                <w:sz w:val="24"/>
                <w:szCs w:val="24"/>
              </w:rPr>
              <w:t>protein</w:t>
            </w:r>
            <w:proofErr w:type="spellEnd"/>
            <w:r w:rsidRPr="00297E7C">
              <w:rPr>
                <w:rFonts w:ascii="Times New Roman" w:eastAsia="OfficinaSansBookC" w:hAnsi="Times New Roman" w:cs="Times New Roman"/>
                <w:color w:val="000000"/>
                <w:sz w:val="24"/>
                <w:szCs w:val="24"/>
              </w:rPr>
              <w:t xml:space="preserve">, </w:t>
            </w:r>
            <w:proofErr w:type="spellStart"/>
            <w:r w:rsidRPr="00297E7C">
              <w:rPr>
                <w:rFonts w:ascii="Times New Roman" w:eastAsia="OfficinaSansBookC" w:hAnsi="Times New Roman" w:cs="Times New Roman"/>
                <w:color w:val="000000"/>
                <w:sz w:val="24"/>
                <w:szCs w:val="24"/>
              </w:rPr>
              <w:t>etc</w:t>
            </w:r>
            <w:proofErr w:type="spellEnd"/>
            <w:r w:rsidRPr="00297E7C">
              <w:rPr>
                <w:rFonts w:ascii="Times New Roman" w:eastAsia="OfficinaSansBookC" w:hAnsi="Times New Roman" w:cs="Times New Roman"/>
                <w:color w:val="000000"/>
                <w:sz w:val="24"/>
                <w:szCs w:val="24"/>
              </w:rPr>
              <w:t>.);</w:t>
            </w:r>
          </w:p>
          <w:p w14:paraId="44904710" w14:textId="77777777" w:rsidR="00AC1CC5" w:rsidRPr="00297E7C" w:rsidRDefault="00722423" w:rsidP="00297E7C">
            <w:pPr>
              <w:numPr>
                <w:ilvl w:val="0"/>
                <w:numId w:val="14"/>
              </w:numPr>
              <w:spacing w:after="0" w:line="240" w:lineRule="auto"/>
              <w:ind w:left="0"/>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названия видов спорта (</w:t>
            </w:r>
            <w:proofErr w:type="spellStart"/>
            <w:r w:rsidRPr="00297E7C">
              <w:rPr>
                <w:rFonts w:ascii="Times New Roman" w:eastAsia="OfficinaSansBookC" w:hAnsi="Times New Roman" w:cs="Times New Roman"/>
                <w:color w:val="000000"/>
                <w:sz w:val="24"/>
                <w:szCs w:val="24"/>
              </w:rPr>
              <w:t>football</w:t>
            </w:r>
            <w:proofErr w:type="spellEnd"/>
            <w:r w:rsidRPr="00297E7C">
              <w:rPr>
                <w:rFonts w:ascii="Times New Roman" w:eastAsia="OfficinaSansBookC" w:hAnsi="Times New Roman" w:cs="Times New Roman"/>
                <w:color w:val="000000"/>
                <w:sz w:val="24"/>
                <w:szCs w:val="24"/>
              </w:rPr>
              <w:t xml:space="preserve">, </w:t>
            </w:r>
            <w:proofErr w:type="spellStart"/>
            <w:r w:rsidRPr="00297E7C">
              <w:rPr>
                <w:rFonts w:ascii="Times New Roman" w:eastAsia="OfficinaSansBookC" w:hAnsi="Times New Roman" w:cs="Times New Roman"/>
                <w:color w:val="000000"/>
                <w:sz w:val="24"/>
                <w:szCs w:val="24"/>
              </w:rPr>
              <w:t>yoga</w:t>
            </w:r>
            <w:proofErr w:type="spellEnd"/>
            <w:r w:rsidRPr="00297E7C">
              <w:rPr>
                <w:rFonts w:ascii="Times New Roman" w:eastAsia="OfficinaSansBookC" w:hAnsi="Times New Roman" w:cs="Times New Roman"/>
                <w:color w:val="000000"/>
                <w:sz w:val="24"/>
                <w:szCs w:val="24"/>
              </w:rPr>
              <w:t xml:space="preserve">, </w:t>
            </w:r>
            <w:proofErr w:type="spellStart"/>
            <w:r w:rsidRPr="00297E7C">
              <w:rPr>
                <w:rFonts w:ascii="Times New Roman" w:eastAsia="OfficinaSansBookC" w:hAnsi="Times New Roman" w:cs="Times New Roman"/>
                <w:color w:val="000000"/>
                <w:sz w:val="24"/>
                <w:szCs w:val="24"/>
              </w:rPr>
              <w:t>rowing</w:t>
            </w:r>
            <w:proofErr w:type="spellEnd"/>
            <w:r w:rsidRPr="00297E7C">
              <w:rPr>
                <w:rFonts w:ascii="Times New Roman" w:eastAsia="OfficinaSansBookC" w:hAnsi="Times New Roman" w:cs="Times New Roman"/>
                <w:color w:val="000000"/>
                <w:sz w:val="24"/>
                <w:szCs w:val="24"/>
              </w:rPr>
              <w:t xml:space="preserve">, </w:t>
            </w:r>
            <w:proofErr w:type="spellStart"/>
            <w:r w:rsidRPr="00297E7C">
              <w:rPr>
                <w:rFonts w:ascii="Times New Roman" w:eastAsia="OfficinaSansBookC" w:hAnsi="Times New Roman" w:cs="Times New Roman"/>
                <w:color w:val="000000"/>
                <w:sz w:val="24"/>
                <w:szCs w:val="24"/>
              </w:rPr>
              <w:t>etc</w:t>
            </w:r>
            <w:proofErr w:type="spellEnd"/>
            <w:r w:rsidRPr="00297E7C">
              <w:rPr>
                <w:rFonts w:ascii="Times New Roman" w:eastAsia="OfficinaSansBookC" w:hAnsi="Times New Roman" w:cs="Times New Roman"/>
                <w:color w:val="000000"/>
                <w:sz w:val="24"/>
                <w:szCs w:val="24"/>
              </w:rPr>
              <w:t>.);</w:t>
            </w:r>
          </w:p>
          <w:p w14:paraId="6E030242" w14:textId="77777777" w:rsidR="00AC1CC5" w:rsidRPr="00297E7C" w:rsidRDefault="00722423" w:rsidP="00297E7C">
            <w:pPr>
              <w:numPr>
                <w:ilvl w:val="0"/>
                <w:numId w:val="14"/>
              </w:numPr>
              <w:spacing w:after="0" w:line="240" w:lineRule="auto"/>
              <w:ind w:left="0"/>
              <w:jc w:val="both"/>
              <w:rPr>
                <w:rFonts w:ascii="Times New Roman" w:eastAsia="OfficinaSansBookC" w:hAnsi="Times New Roman" w:cs="Times New Roman"/>
                <w:color w:val="000000"/>
                <w:sz w:val="24"/>
                <w:szCs w:val="24"/>
                <w:lang w:val="en-US"/>
              </w:rPr>
            </w:pPr>
            <w:r w:rsidRPr="00297E7C">
              <w:rPr>
                <w:rFonts w:ascii="Times New Roman" w:eastAsia="OfficinaSansBookC" w:hAnsi="Times New Roman" w:cs="Times New Roman"/>
                <w:color w:val="000000"/>
                <w:sz w:val="24"/>
                <w:szCs w:val="24"/>
              </w:rPr>
              <w:lastRenderedPageBreak/>
              <w:t>симптомы</w:t>
            </w:r>
            <w:r w:rsidRPr="00297E7C">
              <w:rPr>
                <w:rFonts w:ascii="Times New Roman" w:eastAsia="OfficinaSansBookC" w:hAnsi="Times New Roman" w:cs="Times New Roman"/>
                <w:color w:val="000000"/>
                <w:sz w:val="24"/>
                <w:szCs w:val="24"/>
                <w:lang w:val="en-US"/>
              </w:rPr>
              <w:t xml:space="preserve"> </w:t>
            </w:r>
            <w:r w:rsidRPr="00297E7C">
              <w:rPr>
                <w:rFonts w:ascii="Times New Roman" w:eastAsia="OfficinaSansBookC" w:hAnsi="Times New Roman" w:cs="Times New Roman"/>
                <w:color w:val="000000"/>
                <w:sz w:val="24"/>
                <w:szCs w:val="24"/>
              </w:rPr>
              <w:t>и</w:t>
            </w:r>
            <w:r w:rsidRPr="00297E7C">
              <w:rPr>
                <w:rFonts w:ascii="Times New Roman" w:eastAsia="OfficinaSansBookC" w:hAnsi="Times New Roman" w:cs="Times New Roman"/>
                <w:color w:val="000000"/>
                <w:sz w:val="24"/>
                <w:szCs w:val="24"/>
                <w:lang w:val="en-US"/>
              </w:rPr>
              <w:t xml:space="preserve"> </w:t>
            </w:r>
            <w:r w:rsidRPr="00297E7C">
              <w:rPr>
                <w:rFonts w:ascii="Times New Roman" w:eastAsia="OfficinaSansBookC" w:hAnsi="Times New Roman" w:cs="Times New Roman"/>
                <w:sz w:val="24"/>
                <w:szCs w:val="24"/>
              </w:rPr>
              <w:t>болезни</w:t>
            </w:r>
            <w:r w:rsidRPr="00297E7C">
              <w:rPr>
                <w:rFonts w:ascii="Times New Roman" w:eastAsia="OfficinaSansBookC" w:hAnsi="Times New Roman" w:cs="Times New Roman"/>
                <w:color w:val="000000"/>
                <w:sz w:val="24"/>
                <w:szCs w:val="24"/>
                <w:lang w:val="en-US"/>
              </w:rPr>
              <w:t xml:space="preserve"> (running nose, catch a cold, etc.);</w:t>
            </w:r>
          </w:p>
          <w:p w14:paraId="047A88D4" w14:textId="77777777" w:rsidR="00AC1CC5" w:rsidRPr="00297E7C" w:rsidRDefault="00722423" w:rsidP="00297E7C">
            <w:pPr>
              <w:numPr>
                <w:ilvl w:val="0"/>
                <w:numId w:val="14"/>
              </w:numPr>
              <w:spacing w:after="0" w:line="240" w:lineRule="auto"/>
              <w:ind w:left="0"/>
              <w:jc w:val="both"/>
              <w:rPr>
                <w:rFonts w:ascii="Times New Roman" w:eastAsia="OfficinaSansBookC" w:hAnsi="Times New Roman" w:cs="Times New Roman"/>
                <w:color w:val="000000"/>
                <w:sz w:val="24"/>
                <w:szCs w:val="24"/>
                <w:lang w:val="en-US"/>
              </w:rPr>
            </w:pPr>
            <w:r w:rsidRPr="00297E7C">
              <w:rPr>
                <w:rFonts w:ascii="Times New Roman" w:eastAsia="OfficinaSansBookC" w:hAnsi="Times New Roman" w:cs="Times New Roman"/>
                <w:color w:val="000000"/>
                <w:sz w:val="24"/>
                <w:szCs w:val="24"/>
              </w:rPr>
              <w:t>еда</w:t>
            </w:r>
            <w:r w:rsidRPr="00297E7C">
              <w:rPr>
                <w:rFonts w:ascii="Times New Roman" w:eastAsia="OfficinaSansBookC" w:hAnsi="Times New Roman" w:cs="Times New Roman"/>
                <w:color w:val="000000"/>
                <w:sz w:val="24"/>
                <w:szCs w:val="24"/>
                <w:lang w:val="en-US"/>
              </w:rPr>
              <w:t xml:space="preserve"> (egg, pizza, meat, </w:t>
            </w:r>
            <w:proofErr w:type="spellStart"/>
            <w:r w:rsidRPr="00297E7C">
              <w:rPr>
                <w:rFonts w:ascii="Times New Roman" w:eastAsia="OfficinaSansBookC" w:hAnsi="Times New Roman" w:cs="Times New Roman"/>
                <w:color w:val="000000"/>
                <w:sz w:val="24"/>
                <w:szCs w:val="24"/>
                <w:lang w:val="en-US"/>
              </w:rPr>
              <w:t>etc</w:t>
            </w:r>
            <w:proofErr w:type="spellEnd"/>
            <w:r w:rsidRPr="00297E7C">
              <w:rPr>
                <w:rFonts w:ascii="Times New Roman" w:eastAsia="OfficinaSansBookC" w:hAnsi="Times New Roman" w:cs="Times New Roman"/>
                <w:color w:val="000000"/>
                <w:sz w:val="24"/>
                <w:szCs w:val="24"/>
                <w:lang w:val="en-US"/>
              </w:rPr>
              <w:t>);</w:t>
            </w:r>
          </w:p>
          <w:p w14:paraId="6BDFE163" w14:textId="77777777" w:rsidR="00AC1CC5" w:rsidRPr="00297E7C" w:rsidRDefault="00722423" w:rsidP="00297E7C">
            <w:pPr>
              <w:numPr>
                <w:ilvl w:val="0"/>
                <w:numId w:val="14"/>
              </w:numPr>
              <w:spacing w:after="0" w:line="240" w:lineRule="auto"/>
              <w:ind w:left="0"/>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способы приготовления пищи (</w:t>
            </w:r>
            <w:proofErr w:type="spellStart"/>
            <w:r w:rsidRPr="00297E7C">
              <w:rPr>
                <w:rFonts w:ascii="Times New Roman" w:eastAsia="OfficinaSansBookC" w:hAnsi="Times New Roman" w:cs="Times New Roman"/>
                <w:color w:val="000000"/>
                <w:sz w:val="24"/>
                <w:szCs w:val="24"/>
              </w:rPr>
              <w:t>boil</w:t>
            </w:r>
            <w:proofErr w:type="spellEnd"/>
            <w:r w:rsidRPr="00297E7C">
              <w:rPr>
                <w:rFonts w:ascii="Times New Roman" w:eastAsia="OfficinaSansBookC" w:hAnsi="Times New Roman" w:cs="Times New Roman"/>
                <w:color w:val="000000"/>
                <w:sz w:val="24"/>
                <w:szCs w:val="24"/>
              </w:rPr>
              <w:t xml:space="preserve">, </w:t>
            </w:r>
            <w:proofErr w:type="spellStart"/>
            <w:r w:rsidRPr="00297E7C">
              <w:rPr>
                <w:rFonts w:ascii="Times New Roman" w:eastAsia="OfficinaSansBookC" w:hAnsi="Times New Roman" w:cs="Times New Roman"/>
                <w:color w:val="000000"/>
                <w:sz w:val="24"/>
                <w:szCs w:val="24"/>
              </w:rPr>
              <w:t>mix</w:t>
            </w:r>
            <w:proofErr w:type="spellEnd"/>
            <w:r w:rsidRPr="00297E7C">
              <w:rPr>
                <w:rFonts w:ascii="Times New Roman" w:eastAsia="OfficinaSansBookC" w:hAnsi="Times New Roman" w:cs="Times New Roman"/>
                <w:color w:val="000000"/>
                <w:sz w:val="24"/>
                <w:szCs w:val="24"/>
              </w:rPr>
              <w:t xml:space="preserve">, </w:t>
            </w:r>
            <w:proofErr w:type="spellStart"/>
            <w:r w:rsidRPr="00297E7C">
              <w:rPr>
                <w:rFonts w:ascii="Times New Roman" w:eastAsia="OfficinaSansBookC" w:hAnsi="Times New Roman" w:cs="Times New Roman"/>
                <w:color w:val="000000"/>
                <w:sz w:val="24"/>
                <w:szCs w:val="24"/>
              </w:rPr>
              <w:t>cut</w:t>
            </w:r>
            <w:proofErr w:type="spellEnd"/>
            <w:r w:rsidRPr="00297E7C">
              <w:rPr>
                <w:rFonts w:ascii="Times New Roman" w:eastAsia="OfficinaSansBookC" w:hAnsi="Times New Roman" w:cs="Times New Roman"/>
                <w:color w:val="000000"/>
                <w:sz w:val="24"/>
                <w:szCs w:val="24"/>
              </w:rPr>
              <w:t xml:space="preserve">, </w:t>
            </w:r>
            <w:proofErr w:type="spellStart"/>
            <w:r w:rsidRPr="00297E7C">
              <w:rPr>
                <w:rFonts w:ascii="Times New Roman" w:eastAsia="OfficinaSansBookC" w:hAnsi="Times New Roman" w:cs="Times New Roman"/>
                <w:color w:val="000000"/>
                <w:sz w:val="24"/>
                <w:szCs w:val="24"/>
              </w:rPr>
              <w:t>roast</w:t>
            </w:r>
            <w:proofErr w:type="spellEnd"/>
            <w:r w:rsidRPr="00297E7C">
              <w:rPr>
                <w:rFonts w:ascii="Times New Roman" w:eastAsia="OfficinaSansBookC" w:hAnsi="Times New Roman" w:cs="Times New Roman"/>
                <w:color w:val="000000"/>
                <w:sz w:val="24"/>
                <w:szCs w:val="24"/>
              </w:rPr>
              <w:t xml:space="preserve">, </w:t>
            </w:r>
            <w:proofErr w:type="spellStart"/>
            <w:r w:rsidRPr="00297E7C">
              <w:rPr>
                <w:rFonts w:ascii="Times New Roman" w:eastAsia="OfficinaSansBookC" w:hAnsi="Times New Roman" w:cs="Times New Roman"/>
                <w:color w:val="000000"/>
                <w:sz w:val="24"/>
                <w:szCs w:val="24"/>
              </w:rPr>
              <w:t>etc</w:t>
            </w:r>
            <w:proofErr w:type="spellEnd"/>
            <w:r w:rsidRPr="00297E7C">
              <w:rPr>
                <w:rFonts w:ascii="Times New Roman" w:eastAsia="OfficinaSansBookC" w:hAnsi="Times New Roman" w:cs="Times New Roman"/>
                <w:color w:val="000000"/>
                <w:sz w:val="24"/>
                <w:szCs w:val="24"/>
              </w:rPr>
              <w:t>);</w:t>
            </w:r>
          </w:p>
          <w:p w14:paraId="06D691E6" w14:textId="77777777" w:rsidR="00AC1CC5" w:rsidRPr="00297E7C" w:rsidRDefault="00722423" w:rsidP="00297E7C">
            <w:pPr>
              <w:numPr>
                <w:ilvl w:val="0"/>
                <w:numId w:val="14"/>
              </w:numPr>
              <w:spacing w:after="0" w:line="240" w:lineRule="auto"/>
              <w:ind w:left="0"/>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 xml:space="preserve">дроби и меры весов (1/12: </w:t>
            </w:r>
            <w:proofErr w:type="spellStart"/>
            <w:r w:rsidRPr="00297E7C">
              <w:rPr>
                <w:rFonts w:ascii="Times New Roman" w:eastAsia="OfficinaSansBookC" w:hAnsi="Times New Roman" w:cs="Times New Roman"/>
                <w:color w:val="000000"/>
                <w:sz w:val="24"/>
                <w:szCs w:val="24"/>
              </w:rPr>
              <w:t>one-twelfth</w:t>
            </w:r>
            <w:proofErr w:type="spellEnd"/>
            <w:r w:rsidRPr="00297E7C">
              <w:rPr>
                <w:rFonts w:ascii="Times New Roman" w:eastAsia="OfficinaSansBookC" w:hAnsi="Times New Roman" w:cs="Times New Roman"/>
                <w:color w:val="000000"/>
                <w:sz w:val="24"/>
                <w:szCs w:val="24"/>
              </w:rPr>
              <w:t>)</w:t>
            </w:r>
          </w:p>
          <w:p w14:paraId="70A7CCA4"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Грамматика:</w:t>
            </w:r>
          </w:p>
          <w:p w14:paraId="7062903C" w14:textId="77777777" w:rsidR="00AC1CC5" w:rsidRPr="00297E7C" w:rsidRDefault="00722423" w:rsidP="00297E7C">
            <w:pPr>
              <w:numPr>
                <w:ilvl w:val="0"/>
                <w:numId w:val="14"/>
              </w:numPr>
              <w:spacing w:after="0" w:line="240" w:lineRule="auto"/>
              <w:ind w:left="0"/>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образование множественного числа с помощью внешней и внутренней флексии;</w:t>
            </w:r>
          </w:p>
          <w:p w14:paraId="104433ED" w14:textId="77777777" w:rsidR="00AC1CC5" w:rsidRPr="00297E7C" w:rsidRDefault="00722423" w:rsidP="00297E7C">
            <w:pPr>
              <w:numPr>
                <w:ilvl w:val="0"/>
                <w:numId w:val="14"/>
              </w:numPr>
              <w:spacing w:after="0" w:line="240" w:lineRule="auto"/>
              <w:ind w:left="0"/>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 xml:space="preserve">множественное число существительных, заимствованных из греческого и латинского языков; </w:t>
            </w:r>
          </w:p>
          <w:p w14:paraId="2388D4C1" w14:textId="77777777" w:rsidR="00AC1CC5" w:rsidRPr="00297E7C" w:rsidRDefault="00722423" w:rsidP="00297E7C">
            <w:pPr>
              <w:numPr>
                <w:ilvl w:val="0"/>
                <w:numId w:val="14"/>
              </w:numPr>
              <w:spacing w:after="0" w:line="240" w:lineRule="auto"/>
              <w:ind w:left="0"/>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существительные, имеющие одну форму для единственного и множественного числа;</w:t>
            </w:r>
          </w:p>
          <w:p w14:paraId="5356B8CB" w14:textId="77777777" w:rsidR="00AC1CC5" w:rsidRPr="00297E7C" w:rsidRDefault="00722423" w:rsidP="00297E7C">
            <w:pPr>
              <w:numPr>
                <w:ilvl w:val="0"/>
                <w:numId w:val="14"/>
              </w:numPr>
              <w:spacing w:after="0" w:line="240" w:lineRule="auto"/>
              <w:ind w:left="0"/>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чтение и правописание окончаний.</w:t>
            </w:r>
          </w:p>
          <w:p w14:paraId="40FC24EE" w14:textId="77777777" w:rsidR="00AC1CC5" w:rsidRPr="00297E7C" w:rsidRDefault="00722423" w:rsidP="00297E7C">
            <w:pPr>
              <w:numPr>
                <w:ilvl w:val="0"/>
                <w:numId w:val="14"/>
              </w:numPr>
              <w:spacing w:after="0" w:line="240" w:lineRule="auto"/>
              <w:ind w:left="0"/>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простое прошедшее время (образование и функции в действительном залоге. Чтение и правописание окончаний в настоящем и прошедшем времени)</w:t>
            </w:r>
          </w:p>
          <w:p w14:paraId="2421887E" w14:textId="77777777" w:rsidR="00AC1CC5" w:rsidRPr="00297E7C" w:rsidRDefault="00722423" w:rsidP="00297E7C">
            <w:pPr>
              <w:numPr>
                <w:ilvl w:val="0"/>
                <w:numId w:val="14"/>
              </w:numPr>
              <w:spacing w:after="0" w:line="240" w:lineRule="auto"/>
              <w:ind w:left="0"/>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правильные и неправильные глаголы;</w:t>
            </w:r>
          </w:p>
          <w:p w14:paraId="357E0EEF" w14:textId="77777777" w:rsidR="00AC1CC5" w:rsidRPr="00297E7C" w:rsidRDefault="00722423" w:rsidP="00297E7C">
            <w:pPr>
              <w:numPr>
                <w:ilvl w:val="0"/>
                <w:numId w:val="14"/>
              </w:numPr>
              <w:spacing w:after="0" w:line="240" w:lineRule="auto"/>
              <w:ind w:left="0"/>
              <w:jc w:val="both"/>
              <w:rPr>
                <w:rFonts w:ascii="Times New Roman" w:eastAsia="OfficinaSansBookC" w:hAnsi="Times New Roman" w:cs="Times New Roman"/>
                <w:color w:val="000000"/>
                <w:sz w:val="24"/>
                <w:szCs w:val="24"/>
              </w:rPr>
            </w:pPr>
            <w:proofErr w:type="spellStart"/>
            <w:r w:rsidRPr="00297E7C">
              <w:rPr>
                <w:rFonts w:ascii="Times New Roman" w:eastAsia="OfficinaSansBookC" w:hAnsi="Times New Roman" w:cs="Times New Roman"/>
                <w:color w:val="000000"/>
                <w:sz w:val="24"/>
                <w:szCs w:val="24"/>
              </w:rPr>
              <w:t>used</w:t>
            </w:r>
            <w:proofErr w:type="spellEnd"/>
            <w:r w:rsidRPr="00297E7C">
              <w:rPr>
                <w:rFonts w:ascii="Times New Roman" w:eastAsia="OfficinaSansBookC" w:hAnsi="Times New Roman" w:cs="Times New Roman"/>
                <w:color w:val="000000"/>
                <w:sz w:val="24"/>
                <w:szCs w:val="24"/>
              </w:rPr>
              <w:t xml:space="preserve"> </w:t>
            </w:r>
            <w:proofErr w:type="spellStart"/>
            <w:r w:rsidRPr="00297E7C">
              <w:rPr>
                <w:rFonts w:ascii="Times New Roman" w:eastAsia="OfficinaSansBookC" w:hAnsi="Times New Roman" w:cs="Times New Roman"/>
                <w:color w:val="000000"/>
                <w:sz w:val="24"/>
                <w:szCs w:val="24"/>
              </w:rPr>
              <w:t>to</w:t>
            </w:r>
            <w:proofErr w:type="spellEnd"/>
            <w:r w:rsidRPr="00297E7C">
              <w:rPr>
                <w:rFonts w:ascii="Times New Roman" w:eastAsia="OfficinaSansBookC" w:hAnsi="Times New Roman" w:cs="Times New Roman"/>
                <w:color w:val="000000"/>
                <w:sz w:val="24"/>
                <w:szCs w:val="24"/>
              </w:rPr>
              <w:t xml:space="preserve"> + </w:t>
            </w:r>
            <w:proofErr w:type="spellStart"/>
            <w:r w:rsidRPr="00297E7C">
              <w:rPr>
                <w:rFonts w:ascii="Times New Roman" w:eastAsia="OfficinaSansBookC" w:hAnsi="Times New Roman" w:cs="Times New Roman"/>
                <w:color w:val="000000"/>
                <w:sz w:val="24"/>
                <w:szCs w:val="24"/>
              </w:rPr>
              <w:t>Infinitive</w:t>
            </w:r>
            <w:proofErr w:type="spellEnd"/>
            <w:r w:rsidRPr="00297E7C">
              <w:rPr>
                <w:rFonts w:ascii="Times New Roman" w:eastAsia="OfficinaSansBookC" w:hAnsi="Times New Roman" w:cs="Times New Roman"/>
                <w:color w:val="000000"/>
                <w:sz w:val="24"/>
                <w:szCs w:val="24"/>
              </w:rPr>
              <w:t xml:space="preserve"> </w:t>
            </w:r>
            <w:proofErr w:type="spellStart"/>
            <w:r w:rsidRPr="00297E7C">
              <w:rPr>
                <w:rFonts w:ascii="Times New Roman" w:eastAsia="OfficinaSansBookC" w:hAnsi="Times New Roman" w:cs="Times New Roman"/>
                <w:color w:val="000000"/>
                <w:sz w:val="24"/>
                <w:szCs w:val="24"/>
              </w:rPr>
              <w:t>structure</w:t>
            </w:r>
            <w:proofErr w:type="spellEnd"/>
            <w:r w:rsidRPr="00297E7C">
              <w:rPr>
                <w:rFonts w:ascii="Times New Roman" w:eastAsia="OfficinaSansBookC" w:hAnsi="Times New Roman" w:cs="Times New Roman"/>
                <w:color w:val="000000"/>
                <w:sz w:val="24"/>
                <w:szCs w:val="24"/>
              </w:rPr>
              <w:t>.</w:t>
            </w:r>
          </w:p>
        </w:tc>
        <w:tc>
          <w:tcPr>
            <w:tcW w:w="1560" w:type="dxa"/>
            <w:tcBorders>
              <w:top w:val="single" w:sz="4" w:space="0" w:color="000000"/>
              <w:left w:val="single" w:sz="4" w:space="0" w:color="000000"/>
              <w:bottom w:val="single" w:sz="4" w:space="0" w:color="000000"/>
              <w:right w:val="single" w:sz="4" w:space="0" w:color="000000"/>
            </w:tcBorders>
          </w:tcPr>
          <w:p w14:paraId="400FB367" w14:textId="77777777" w:rsidR="00AC1CC5" w:rsidRPr="00297E7C" w:rsidRDefault="00AC1CC5" w:rsidP="00297E7C">
            <w:pPr>
              <w:spacing w:after="0" w:line="240"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35624252"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AC1CC5" w:rsidRPr="00297E7C" w14:paraId="20D8E1F7" w14:textId="77777777">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615B5B07"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08C0172E" w14:textId="77777777" w:rsidR="00AC1CC5" w:rsidRPr="00297E7C" w:rsidRDefault="00722423" w:rsidP="00297E7C">
            <w:pPr>
              <w:spacing w:after="0" w:line="240" w:lineRule="auto"/>
              <w:jc w:val="both"/>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14:paraId="4C45E7F2" w14:textId="090B3033" w:rsidR="00AC1CC5" w:rsidRPr="00297E7C" w:rsidRDefault="009A5897" w:rsidP="00297E7C">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8</w:t>
            </w:r>
          </w:p>
        </w:tc>
        <w:tc>
          <w:tcPr>
            <w:tcW w:w="2552" w:type="dxa"/>
            <w:vMerge/>
            <w:tcBorders>
              <w:top w:val="single" w:sz="4" w:space="0" w:color="000000"/>
              <w:left w:val="single" w:sz="4" w:space="0" w:color="000000"/>
              <w:bottom w:val="single" w:sz="4" w:space="0" w:color="000000"/>
              <w:right w:val="single" w:sz="4" w:space="0" w:color="000000"/>
            </w:tcBorders>
          </w:tcPr>
          <w:p w14:paraId="30E01D82"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AC1CC5" w:rsidRPr="00297E7C" w14:paraId="093DCD36" w14:textId="77777777">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3B617D20"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2609F78A"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1 Физическая культура и спорт. </w:t>
            </w:r>
          </w:p>
          <w:p w14:paraId="676A2479"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 Еда полезная и вредная.</w:t>
            </w:r>
          </w:p>
          <w:p w14:paraId="6E0630C3"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3. Заболевания и их лечение.</w:t>
            </w:r>
          </w:p>
          <w:p w14:paraId="007A9017" w14:textId="5A9FA9E0"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4. Здоровый образ жизни</w:t>
            </w:r>
          </w:p>
        </w:tc>
        <w:tc>
          <w:tcPr>
            <w:tcW w:w="1560" w:type="dxa"/>
            <w:tcBorders>
              <w:top w:val="single" w:sz="4" w:space="0" w:color="000000"/>
              <w:left w:val="single" w:sz="4" w:space="0" w:color="000000"/>
              <w:bottom w:val="single" w:sz="4" w:space="0" w:color="000000"/>
              <w:right w:val="single" w:sz="4" w:space="0" w:color="000000"/>
            </w:tcBorders>
          </w:tcPr>
          <w:p w14:paraId="78F6839D" w14:textId="77777777" w:rsidR="00AC1CC5" w:rsidRPr="00297E7C" w:rsidRDefault="00722423"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w:t>
            </w:r>
          </w:p>
          <w:p w14:paraId="24242642" w14:textId="77777777" w:rsidR="00AC1CC5" w:rsidRPr="00297E7C" w:rsidRDefault="00722423"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w:t>
            </w:r>
          </w:p>
          <w:p w14:paraId="19DC7989" w14:textId="77777777" w:rsidR="00AC1CC5" w:rsidRPr="00297E7C" w:rsidRDefault="00722423"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w:t>
            </w:r>
          </w:p>
          <w:p w14:paraId="3A2F4227" w14:textId="69363A0C" w:rsidR="00AC1CC5" w:rsidRPr="00297E7C" w:rsidRDefault="009A5897" w:rsidP="00297E7C">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4209B3A6"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AC1CC5" w:rsidRPr="00297E7C" w14:paraId="79D50431" w14:textId="77777777">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22F6454B"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5CCD1C52"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b/>
                <w:sz w:val="24"/>
                <w:szCs w:val="24"/>
              </w:rPr>
              <w:t xml:space="preserve">Контрольная работа </w:t>
            </w:r>
          </w:p>
        </w:tc>
        <w:tc>
          <w:tcPr>
            <w:tcW w:w="1560" w:type="dxa"/>
            <w:tcBorders>
              <w:top w:val="single" w:sz="4" w:space="0" w:color="000000"/>
              <w:left w:val="single" w:sz="4" w:space="0" w:color="000000"/>
              <w:bottom w:val="single" w:sz="4" w:space="0" w:color="000000"/>
              <w:right w:val="single" w:sz="4" w:space="0" w:color="000000"/>
            </w:tcBorders>
          </w:tcPr>
          <w:p w14:paraId="43C459F8" w14:textId="77777777" w:rsidR="00AC1CC5" w:rsidRPr="00297E7C" w:rsidRDefault="00722423"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14:paraId="5EBC5350" w14:textId="77777777" w:rsidR="00AC1CC5" w:rsidRPr="00297E7C" w:rsidRDefault="00AC1CC5" w:rsidP="00297E7C">
            <w:pPr>
              <w:spacing w:after="0" w:line="240" w:lineRule="auto"/>
              <w:rPr>
                <w:rFonts w:ascii="Times New Roman" w:eastAsia="OfficinaSansBookC" w:hAnsi="Times New Roman" w:cs="Times New Roman"/>
                <w:sz w:val="24"/>
                <w:szCs w:val="24"/>
              </w:rPr>
            </w:pPr>
          </w:p>
        </w:tc>
      </w:tr>
      <w:tr w:rsidR="00AC1CC5" w:rsidRPr="00297E7C" w14:paraId="15C125B7" w14:textId="77777777">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104B8FB9" w14:textId="77777777" w:rsidR="00AC1CC5" w:rsidRPr="00297E7C" w:rsidRDefault="00722423" w:rsidP="00297E7C">
            <w:pPr>
              <w:spacing w:after="0" w:line="240" w:lineRule="auto"/>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Тема № 1.6</w:t>
            </w:r>
          </w:p>
          <w:p w14:paraId="3DD56515" w14:textId="6F2C1823" w:rsidR="00AC1CC5" w:rsidRPr="00297E7C" w:rsidRDefault="00722423" w:rsidP="00297E7C">
            <w:pPr>
              <w:spacing w:after="0" w:line="240" w:lineRule="auto"/>
              <w:rPr>
                <w:rFonts w:ascii="Times New Roman" w:eastAsia="OfficinaSansBookC" w:hAnsi="Times New Roman" w:cs="Times New Roman"/>
                <w:b/>
                <w:color w:val="000000"/>
                <w:sz w:val="24"/>
                <w:szCs w:val="24"/>
              </w:rPr>
            </w:pPr>
            <w:r w:rsidRPr="00297E7C">
              <w:rPr>
                <w:rFonts w:ascii="Times New Roman" w:eastAsia="OfficinaSansBookC" w:hAnsi="Times New Roman" w:cs="Times New Roman"/>
                <w:b/>
                <w:color w:val="000000"/>
                <w:sz w:val="24"/>
                <w:szCs w:val="24"/>
              </w:rPr>
              <w:t>Туризм. Виды отдыха</w:t>
            </w:r>
          </w:p>
        </w:tc>
        <w:tc>
          <w:tcPr>
            <w:tcW w:w="8081" w:type="dxa"/>
            <w:tcBorders>
              <w:top w:val="single" w:sz="4" w:space="0" w:color="000000"/>
              <w:left w:val="single" w:sz="4" w:space="0" w:color="000000"/>
              <w:bottom w:val="single" w:sz="4" w:space="0" w:color="000000"/>
              <w:right w:val="single" w:sz="4" w:space="0" w:color="000000"/>
            </w:tcBorders>
          </w:tcPr>
          <w:p w14:paraId="3E939BF0" w14:textId="77777777" w:rsidR="00AC1CC5" w:rsidRPr="00297E7C" w:rsidRDefault="00722423" w:rsidP="00297E7C">
            <w:pPr>
              <w:spacing w:after="0" w:line="240" w:lineRule="auto"/>
              <w:jc w:val="both"/>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14:paraId="3FD220B4" w14:textId="77777777" w:rsidR="00AC1CC5" w:rsidRPr="00297E7C" w:rsidRDefault="00722423" w:rsidP="00297E7C">
            <w:pPr>
              <w:spacing w:after="0" w:line="240" w:lineRule="auto"/>
              <w:jc w:val="center"/>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8</w:t>
            </w:r>
          </w:p>
        </w:tc>
        <w:tc>
          <w:tcPr>
            <w:tcW w:w="2552" w:type="dxa"/>
            <w:vMerge w:val="restart"/>
            <w:tcBorders>
              <w:top w:val="single" w:sz="4" w:space="0" w:color="000000"/>
              <w:left w:val="single" w:sz="4" w:space="0" w:color="000000"/>
              <w:bottom w:val="single" w:sz="4" w:space="0" w:color="000000"/>
              <w:right w:val="single" w:sz="4" w:space="0" w:color="000000"/>
            </w:tcBorders>
          </w:tcPr>
          <w:p w14:paraId="7C279662" w14:textId="75133FCE" w:rsidR="00AC1CC5" w:rsidRPr="00297E7C" w:rsidRDefault="0095006A" w:rsidP="00297E7C">
            <w:pPr>
              <w:spacing w:after="0" w:line="240" w:lineRule="auto"/>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ОК 01, ОК 02, ОК 04</w:t>
            </w:r>
          </w:p>
        </w:tc>
      </w:tr>
      <w:tr w:rsidR="00AC1CC5" w:rsidRPr="00297E7C" w14:paraId="531D0392" w14:textId="77777777">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2DD0978D"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3652CD4C"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Лексика:</w:t>
            </w:r>
          </w:p>
          <w:p w14:paraId="219AA49E" w14:textId="77777777" w:rsidR="00AC1CC5" w:rsidRPr="00297E7C" w:rsidRDefault="00722423" w:rsidP="00297E7C">
            <w:pPr>
              <w:numPr>
                <w:ilvl w:val="0"/>
                <w:numId w:val="14"/>
              </w:numPr>
              <w:spacing w:after="0" w:line="240" w:lineRule="auto"/>
              <w:ind w:left="0"/>
              <w:jc w:val="both"/>
              <w:rPr>
                <w:rFonts w:ascii="Times New Roman" w:eastAsia="OfficinaSansBookC" w:hAnsi="Times New Roman" w:cs="Times New Roman"/>
                <w:color w:val="000000"/>
                <w:sz w:val="24"/>
                <w:szCs w:val="24"/>
                <w:lang w:val="en-US"/>
              </w:rPr>
            </w:pPr>
            <w:r w:rsidRPr="00297E7C">
              <w:rPr>
                <w:rFonts w:ascii="Times New Roman" w:eastAsia="OfficinaSansBookC" w:hAnsi="Times New Roman" w:cs="Times New Roman"/>
                <w:color w:val="000000"/>
                <w:sz w:val="24"/>
                <w:szCs w:val="24"/>
              </w:rPr>
              <w:t>виды</w:t>
            </w:r>
            <w:r w:rsidRPr="00297E7C">
              <w:rPr>
                <w:rFonts w:ascii="Times New Roman" w:eastAsia="OfficinaSansBookC" w:hAnsi="Times New Roman" w:cs="Times New Roman"/>
                <w:color w:val="000000"/>
                <w:sz w:val="24"/>
                <w:szCs w:val="24"/>
                <w:lang w:val="en-US"/>
              </w:rPr>
              <w:t xml:space="preserve"> </w:t>
            </w:r>
            <w:r w:rsidRPr="00297E7C">
              <w:rPr>
                <w:rFonts w:ascii="Times New Roman" w:eastAsia="OfficinaSansBookC" w:hAnsi="Times New Roman" w:cs="Times New Roman"/>
                <w:color w:val="000000"/>
                <w:sz w:val="24"/>
                <w:szCs w:val="24"/>
              </w:rPr>
              <w:t>путешествий</w:t>
            </w:r>
            <w:r w:rsidRPr="00297E7C">
              <w:rPr>
                <w:rFonts w:ascii="Times New Roman" w:eastAsia="OfficinaSansBookC" w:hAnsi="Times New Roman" w:cs="Times New Roman"/>
                <w:color w:val="000000"/>
                <w:sz w:val="24"/>
                <w:szCs w:val="24"/>
                <w:lang w:val="en-US"/>
              </w:rPr>
              <w:t xml:space="preserve"> (travelling by plane, by train, etc.);</w:t>
            </w:r>
          </w:p>
          <w:p w14:paraId="44AA0A3B" w14:textId="77777777" w:rsidR="00AC1CC5" w:rsidRPr="00297E7C" w:rsidRDefault="00722423" w:rsidP="00297E7C">
            <w:pPr>
              <w:numPr>
                <w:ilvl w:val="0"/>
                <w:numId w:val="14"/>
              </w:numPr>
              <w:spacing w:after="0" w:line="240" w:lineRule="auto"/>
              <w:ind w:left="0"/>
              <w:jc w:val="both"/>
              <w:rPr>
                <w:rFonts w:ascii="Times New Roman" w:eastAsia="OfficinaSansBookC" w:hAnsi="Times New Roman" w:cs="Times New Roman"/>
                <w:color w:val="000000"/>
                <w:sz w:val="24"/>
                <w:szCs w:val="24"/>
                <w:lang w:val="en-US"/>
              </w:rPr>
            </w:pPr>
            <w:r w:rsidRPr="00297E7C">
              <w:rPr>
                <w:rFonts w:ascii="Times New Roman" w:eastAsia="OfficinaSansBookC" w:hAnsi="Times New Roman" w:cs="Times New Roman"/>
                <w:color w:val="000000"/>
                <w:sz w:val="24"/>
                <w:szCs w:val="24"/>
              </w:rPr>
              <w:t>виды</w:t>
            </w:r>
            <w:r w:rsidRPr="00297E7C">
              <w:rPr>
                <w:rFonts w:ascii="Times New Roman" w:eastAsia="OfficinaSansBookC" w:hAnsi="Times New Roman" w:cs="Times New Roman"/>
                <w:color w:val="000000"/>
                <w:sz w:val="24"/>
                <w:szCs w:val="24"/>
                <w:lang w:val="en-US"/>
              </w:rPr>
              <w:t xml:space="preserve"> </w:t>
            </w:r>
            <w:r w:rsidRPr="00297E7C">
              <w:rPr>
                <w:rFonts w:ascii="Times New Roman" w:eastAsia="OfficinaSansBookC" w:hAnsi="Times New Roman" w:cs="Times New Roman"/>
                <w:color w:val="000000"/>
                <w:sz w:val="24"/>
                <w:szCs w:val="24"/>
              </w:rPr>
              <w:t>транспорта</w:t>
            </w:r>
            <w:r w:rsidRPr="00297E7C">
              <w:rPr>
                <w:rFonts w:ascii="Times New Roman" w:eastAsia="OfficinaSansBookC" w:hAnsi="Times New Roman" w:cs="Times New Roman"/>
                <w:color w:val="000000"/>
                <w:sz w:val="24"/>
                <w:szCs w:val="24"/>
                <w:lang w:val="en-US"/>
              </w:rPr>
              <w:t xml:space="preserve"> (bus, car, plane, etc.)</w:t>
            </w:r>
          </w:p>
          <w:p w14:paraId="4A574230"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Грамматика:</w:t>
            </w:r>
          </w:p>
          <w:p w14:paraId="10931397" w14:textId="77777777" w:rsidR="00AC1CC5" w:rsidRPr="00297E7C" w:rsidRDefault="00722423" w:rsidP="00297E7C">
            <w:pPr>
              <w:numPr>
                <w:ilvl w:val="0"/>
                <w:numId w:val="16"/>
              </w:numPr>
              <w:spacing w:after="0" w:line="240" w:lineRule="auto"/>
              <w:ind w:left="0" w:hanging="284"/>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инфинитив, его формы;</w:t>
            </w:r>
          </w:p>
          <w:p w14:paraId="75634DC3" w14:textId="77777777" w:rsidR="00AC1CC5" w:rsidRPr="00297E7C" w:rsidRDefault="00722423" w:rsidP="00297E7C">
            <w:pPr>
              <w:numPr>
                <w:ilvl w:val="0"/>
                <w:numId w:val="16"/>
              </w:numPr>
              <w:spacing w:after="0" w:line="240" w:lineRule="auto"/>
              <w:ind w:left="0" w:hanging="284"/>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неопределенные местоимения;</w:t>
            </w:r>
          </w:p>
          <w:p w14:paraId="7DAB1DBC" w14:textId="77777777" w:rsidR="00AC1CC5" w:rsidRPr="00297E7C" w:rsidRDefault="00722423" w:rsidP="00297E7C">
            <w:pPr>
              <w:numPr>
                <w:ilvl w:val="0"/>
                <w:numId w:val="16"/>
              </w:numPr>
              <w:spacing w:after="0" w:line="240" w:lineRule="auto"/>
              <w:ind w:left="0" w:hanging="284"/>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образование степеней сравнения наречий;</w:t>
            </w:r>
          </w:p>
          <w:p w14:paraId="28A0A4B8" w14:textId="77777777" w:rsidR="00AC1CC5" w:rsidRPr="00297E7C" w:rsidRDefault="00722423" w:rsidP="00297E7C">
            <w:pPr>
              <w:numPr>
                <w:ilvl w:val="0"/>
                <w:numId w:val="16"/>
              </w:numPr>
              <w:spacing w:after="0" w:line="240" w:lineRule="auto"/>
              <w:ind w:left="0" w:hanging="284"/>
              <w:jc w:val="both"/>
              <w:rPr>
                <w:rFonts w:ascii="Times New Roman" w:eastAsia="OfficinaSansBookC" w:hAnsi="Times New Roman" w:cs="Times New Roman"/>
                <w:b/>
                <w:color w:val="000000"/>
                <w:sz w:val="24"/>
                <w:szCs w:val="24"/>
              </w:rPr>
            </w:pPr>
            <w:r w:rsidRPr="00297E7C">
              <w:rPr>
                <w:rFonts w:ascii="Times New Roman" w:eastAsia="OfficinaSansBookC" w:hAnsi="Times New Roman" w:cs="Times New Roman"/>
                <w:color w:val="000000"/>
                <w:sz w:val="24"/>
                <w:szCs w:val="24"/>
              </w:rPr>
              <w:t>наречия места.</w:t>
            </w:r>
          </w:p>
        </w:tc>
        <w:tc>
          <w:tcPr>
            <w:tcW w:w="1560" w:type="dxa"/>
            <w:tcBorders>
              <w:top w:val="single" w:sz="4" w:space="0" w:color="000000"/>
              <w:left w:val="single" w:sz="4" w:space="0" w:color="000000"/>
              <w:bottom w:val="single" w:sz="4" w:space="0" w:color="000000"/>
              <w:right w:val="single" w:sz="4" w:space="0" w:color="000000"/>
            </w:tcBorders>
          </w:tcPr>
          <w:p w14:paraId="35DBDE37" w14:textId="77777777" w:rsidR="00AC1CC5" w:rsidRPr="00297E7C" w:rsidRDefault="00AC1CC5" w:rsidP="00297E7C">
            <w:pPr>
              <w:spacing w:after="0" w:line="240"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4EE8C6BC"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AC1CC5" w:rsidRPr="00297E7C" w14:paraId="27878423" w14:textId="77777777">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1B1ED9C0"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099448D6" w14:textId="77777777" w:rsidR="00AC1CC5" w:rsidRPr="00297E7C" w:rsidRDefault="00722423" w:rsidP="00297E7C">
            <w:pPr>
              <w:spacing w:after="0" w:line="240" w:lineRule="auto"/>
              <w:jc w:val="both"/>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14:paraId="18BAE20E" w14:textId="77777777" w:rsidR="00AC1CC5" w:rsidRPr="00297E7C" w:rsidRDefault="00722423" w:rsidP="00297E7C">
            <w:pPr>
              <w:spacing w:after="0" w:line="240" w:lineRule="auto"/>
              <w:jc w:val="center"/>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14:paraId="547F0249"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AC1CC5" w:rsidRPr="00297E7C" w14:paraId="53CE041A" w14:textId="77777777">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14E4EF7C"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2DC42770"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color w:val="000000"/>
                <w:sz w:val="24"/>
                <w:szCs w:val="24"/>
              </w:rPr>
              <w:t>1. Почему и как люди путешествуют</w:t>
            </w:r>
            <w:r w:rsidRPr="00297E7C">
              <w:rPr>
                <w:rFonts w:ascii="Times New Roman" w:eastAsia="OfficinaSansBookC" w:hAnsi="Times New Roman" w:cs="Times New Roman"/>
                <w:sz w:val="24"/>
                <w:szCs w:val="24"/>
              </w:rPr>
              <w:t xml:space="preserve"> </w:t>
            </w:r>
          </w:p>
          <w:p w14:paraId="5929C0CA" w14:textId="77777777" w:rsidR="00AC1CC5" w:rsidRPr="00297E7C" w:rsidRDefault="00722423" w:rsidP="00297E7C">
            <w:pPr>
              <w:spacing w:after="0" w:line="240" w:lineRule="auto"/>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sz w:val="24"/>
                <w:szCs w:val="24"/>
              </w:rPr>
              <w:t xml:space="preserve">2. </w:t>
            </w:r>
            <w:r w:rsidRPr="00297E7C">
              <w:rPr>
                <w:rFonts w:ascii="Times New Roman" w:eastAsia="OfficinaSansBookC" w:hAnsi="Times New Roman" w:cs="Times New Roman"/>
                <w:color w:val="000000"/>
                <w:sz w:val="24"/>
                <w:szCs w:val="24"/>
              </w:rPr>
              <w:t xml:space="preserve">Путешествие на поезде </w:t>
            </w:r>
          </w:p>
          <w:p w14:paraId="31D5DBB4" w14:textId="77777777" w:rsidR="00AC1CC5" w:rsidRPr="00297E7C" w:rsidRDefault="00722423" w:rsidP="00297E7C">
            <w:pPr>
              <w:spacing w:after="0" w:line="240" w:lineRule="auto"/>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3. Путешествие на самолете</w:t>
            </w:r>
          </w:p>
        </w:tc>
        <w:tc>
          <w:tcPr>
            <w:tcW w:w="1560" w:type="dxa"/>
            <w:tcBorders>
              <w:top w:val="single" w:sz="4" w:space="0" w:color="000000"/>
              <w:left w:val="single" w:sz="4" w:space="0" w:color="000000"/>
              <w:bottom w:val="single" w:sz="4" w:space="0" w:color="000000"/>
              <w:right w:val="single" w:sz="4" w:space="0" w:color="000000"/>
            </w:tcBorders>
          </w:tcPr>
          <w:p w14:paraId="745A4574" w14:textId="77777777" w:rsidR="00AC1CC5" w:rsidRPr="00297E7C" w:rsidRDefault="00722423"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w:t>
            </w:r>
          </w:p>
          <w:p w14:paraId="462774C4" w14:textId="77777777" w:rsidR="00AC1CC5" w:rsidRPr="00297E7C" w:rsidRDefault="00722423"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w:t>
            </w:r>
          </w:p>
          <w:p w14:paraId="72B76655" w14:textId="77777777" w:rsidR="00AC1CC5" w:rsidRPr="00297E7C" w:rsidRDefault="00722423"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00DDB0A3"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AC1CC5" w:rsidRPr="00297E7C" w14:paraId="06316B9D" w14:textId="77777777">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21803DB4"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4FCBE2AE" w14:textId="77777777" w:rsidR="00AC1CC5" w:rsidRPr="00297E7C" w:rsidRDefault="00722423" w:rsidP="00297E7C">
            <w:pPr>
              <w:spacing w:after="0" w:line="240" w:lineRule="auto"/>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b/>
                <w:sz w:val="24"/>
                <w:szCs w:val="24"/>
              </w:rPr>
              <w:t>Контрольная работа</w:t>
            </w:r>
          </w:p>
        </w:tc>
        <w:tc>
          <w:tcPr>
            <w:tcW w:w="1560" w:type="dxa"/>
            <w:tcBorders>
              <w:top w:val="single" w:sz="4" w:space="0" w:color="000000"/>
              <w:left w:val="single" w:sz="4" w:space="0" w:color="000000"/>
              <w:bottom w:val="single" w:sz="4" w:space="0" w:color="000000"/>
              <w:right w:val="single" w:sz="4" w:space="0" w:color="000000"/>
            </w:tcBorders>
          </w:tcPr>
          <w:p w14:paraId="5BC40134" w14:textId="77777777" w:rsidR="00AC1CC5" w:rsidRPr="00297E7C" w:rsidRDefault="00722423"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14:paraId="096F197C" w14:textId="77777777" w:rsidR="00AC1CC5" w:rsidRPr="00297E7C" w:rsidRDefault="00AC1CC5" w:rsidP="00297E7C">
            <w:pPr>
              <w:spacing w:after="0" w:line="240" w:lineRule="auto"/>
              <w:rPr>
                <w:rFonts w:ascii="Times New Roman" w:eastAsia="OfficinaSansBookC" w:hAnsi="Times New Roman" w:cs="Times New Roman"/>
                <w:sz w:val="24"/>
                <w:szCs w:val="24"/>
              </w:rPr>
            </w:pPr>
          </w:p>
        </w:tc>
      </w:tr>
      <w:tr w:rsidR="00AC1CC5" w:rsidRPr="00297E7C" w14:paraId="602F8B37" w14:textId="77777777">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247D2785" w14:textId="77777777" w:rsidR="00AC1CC5" w:rsidRPr="00297E7C" w:rsidRDefault="00722423" w:rsidP="00297E7C">
            <w:pPr>
              <w:spacing w:after="0" w:line="240" w:lineRule="auto"/>
              <w:jc w:val="both"/>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Тема № 1.7</w:t>
            </w:r>
          </w:p>
          <w:p w14:paraId="7061F0AE" w14:textId="642AB4D3" w:rsidR="00AC1CC5" w:rsidRPr="00297E7C" w:rsidRDefault="00722423" w:rsidP="00297E7C">
            <w:pPr>
              <w:spacing w:after="0" w:line="240" w:lineRule="auto"/>
              <w:rPr>
                <w:rFonts w:ascii="Times New Roman" w:eastAsia="OfficinaSansBookC" w:hAnsi="Times New Roman" w:cs="Times New Roman"/>
                <w:b/>
                <w:sz w:val="24"/>
                <w:szCs w:val="24"/>
              </w:rPr>
            </w:pPr>
            <w:r w:rsidRPr="00297E7C">
              <w:rPr>
                <w:rFonts w:ascii="Times New Roman" w:eastAsia="OfficinaSansBookC" w:hAnsi="Times New Roman" w:cs="Times New Roman"/>
                <w:b/>
                <w:color w:val="000000"/>
                <w:sz w:val="24"/>
                <w:szCs w:val="24"/>
              </w:rPr>
              <w:t>Страна/страны изучаемого языка</w:t>
            </w:r>
          </w:p>
        </w:tc>
        <w:tc>
          <w:tcPr>
            <w:tcW w:w="8081" w:type="dxa"/>
            <w:tcBorders>
              <w:top w:val="single" w:sz="4" w:space="0" w:color="000000"/>
              <w:left w:val="single" w:sz="4" w:space="0" w:color="000000"/>
              <w:bottom w:val="single" w:sz="4" w:space="0" w:color="000000"/>
              <w:right w:val="single" w:sz="4" w:space="0" w:color="000000"/>
            </w:tcBorders>
          </w:tcPr>
          <w:p w14:paraId="785B3B78" w14:textId="77777777" w:rsidR="00AC1CC5" w:rsidRPr="00297E7C" w:rsidRDefault="00722423" w:rsidP="00297E7C">
            <w:pPr>
              <w:spacing w:after="0" w:line="240" w:lineRule="auto"/>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14:paraId="5F0558F6" w14:textId="4562B613" w:rsidR="00AC1CC5" w:rsidRPr="00297E7C" w:rsidRDefault="009A5897" w:rsidP="00297E7C">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8</w:t>
            </w:r>
          </w:p>
        </w:tc>
        <w:tc>
          <w:tcPr>
            <w:tcW w:w="2552" w:type="dxa"/>
            <w:vMerge w:val="restart"/>
            <w:tcBorders>
              <w:top w:val="single" w:sz="4" w:space="0" w:color="000000"/>
              <w:left w:val="single" w:sz="4" w:space="0" w:color="000000"/>
              <w:bottom w:val="single" w:sz="4" w:space="0" w:color="000000"/>
              <w:right w:val="single" w:sz="4" w:space="0" w:color="000000"/>
            </w:tcBorders>
          </w:tcPr>
          <w:p w14:paraId="15AE70F1" w14:textId="1C1D14F8" w:rsidR="00AC1CC5" w:rsidRPr="00297E7C" w:rsidRDefault="0095006A" w:rsidP="00297E7C">
            <w:pPr>
              <w:spacing w:after="0" w:line="240" w:lineRule="auto"/>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ОК 01, ОК 02, ОК 04</w:t>
            </w:r>
          </w:p>
        </w:tc>
      </w:tr>
      <w:tr w:rsidR="00AC1CC5" w:rsidRPr="00297E7C" w14:paraId="3638FA6F" w14:textId="77777777">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1AFCA9A1"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6A04477F"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Лексика:</w:t>
            </w:r>
          </w:p>
          <w:p w14:paraId="4137D450" w14:textId="77777777" w:rsidR="00AC1CC5" w:rsidRPr="00297E7C" w:rsidRDefault="00722423" w:rsidP="00297E7C">
            <w:pPr>
              <w:numPr>
                <w:ilvl w:val="0"/>
                <w:numId w:val="18"/>
              </w:numPr>
              <w:spacing w:after="0" w:line="240" w:lineRule="auto"/>
              <w:ind w:left="0" w:hanging="284"/>
              <w:jc w:val="both"/>
              <w:rPr>
                <w:rFonts w:ascii="Times New Roman" w:eastAsia="OfficinaSansBookC" w:hAnsi="Times New Roman" w:cs="Times New Roman"/>
                <w:color w:val="000000"/>
                <w:sz w:val="24"/>
                <w:szCs w:val="24"/>
                <w:lang w:val="en-US"/>
              </w:rPr>
            </w:pPr>
            <w:r w:rsidRPr="00297E7C">
              <w:rPr>
                <w:rFonts w:ascii="Times New Roman" w:eastAsia="OfficinaSansBookC" w:hAnsi="Times New Roman" w:cs="Times New Roman"/>
                <w:color w:val="000000"/>
                <w:sz w:val="24"/>
                <w:szCs w:val="24"/>
              </w:rPr>
              <w:t>государственное</w:t>
            </w:r>
            <w:r w:rsidRPr="00297E7C">
              <w:rPr>
                <w:rFonts w:ascii="Times New Roman" w:eastAsia="OfficinaSansBookC" w:hAnsi="Times New Roman" w:cs="Times New Roman"/>
                <w:color w:val="000000"/>
                <w:sz w:val="24"/>
                <w:szCs w:val="24"/>
                <w:lang w:val="en-US"/>
              </w:rPr>
              <w:t xml:space="preserve"> </w:t>
            </w:r>
            <w:r w:rsidRPr="00297E7C">
              <w:rPr>
                <w:rFonts w:ascii="Times New Roman" w:eastAsia="OfficinaSansBookC" w:hAnsi="Times New Roman" w:cs="Times New Roman"/>
                <w:color w:val="000000"/>
                <w:sz w:val="24"/>
                <w:szCs w:val="24"/>
              </w:rPr>
              <w:t>устройство</w:t>
            </w:r>
            <w:r w:rsidRPr="00297E7C">
              <w:rPr>
                <w:rFonts w:ascii="Times New Roman" w:eastAsia="OfficinaSansBookC" w:hAnsi="Times New Roman" w:cs="Times New Roman"/>
                <w:color w:val="000000"/>
                <w:sz w:val="24"/>
                <w:szCs w:val="24"/>
                <w:lang w:val="en-US"/>
              </w:rPr>
              <w:t xml:space="preserve"> (government, president, </w:t>
            </w:r>
            <w:r w:rsidRPr="00297E7C">
              <w:rPr>
                <w:rFonts w:ascii="Times New Roman" w:eastAsia="OfficinaSansBookC" w:hAnsi="Times New Roman" w:cs="Times New Roman"/>
                <w:sz w:val="24"/>
                <w:szCs w:val="24"/>
                <w:lang w:val="en-US"/>
              </w:rPr>
              <w:t>Chamber of parliament, etc.</w:t>
            </w:r>
            <w:r w:rsidRPr="00297E7C">
              <w:rPr>
                <w:rFonts w:ascii="Times New Roman" w:eastAsia="OfficinaSansBookC" w:hAnsi="Times New Roman" w:cs="Times New Roman"/>
                <w:color w:val="000000"/>
                <w:sz w:val="24"/>
                <w:szCs w:val="24"/>
                <w:lang w:val="en-US"/>
              </w:rPr>
              <w:t>);</w:t>
            </w:r>
          </w:p>
          <w:p w14:paraId="15D8E099" w14:textId="77777777" w:rsidR="00AC1CC5" w:rsidRPr="00297E7C" w:rsidRDefault="00722423" w:rsidP="00297E7C">
            <w:pPr>
              <w:numPr>
                <w:ilvl w:val="0"/>
                <w:numId w:val="18"/>
              </w:numPr>
              <w:spacing w:after="0" w:line="240" w:lineRule="auto"/>
              <w:ind w:left="0" w:hanging="284"/>
              <w:jc w:val="both"/>
              <w:rPr>
                <w:rFonts w:ascii="Times New Roman" w:eastAsia="OfficinaSansBookC" w:hAnsi="Times New Roman" w:cs="Times New Roman"/>
                <w:color w:val="000000"/>
                <w:sz w:val="24"/>
                <w:szCs w:val="24"/>
                <w:lang w:val="en-US"/>
              </w:rPr>
            </w:pPr>
            <w:r w:rsidRPr="00297E7C">
              <w:rPr>
                <w:rFonts w:ascii="Times New Roman" w:eastAsia="OfficinaSansBookC" w:hAnsi="Times New Roman" w:cs="Times New Roman"/>
                <w:color w:val="000000"/>
                <w:sz w:val="24"/>
                <w:szCs w:val="24"/>
              </w:rPr>
              <w:t>погода</w:t>
            </w:r>
            <w:r w:rsidRPr="00297E7C">
              <w:rPr>
                <w:rFonts w:ascii="Times New Roman" w:eastAsia="OfficinaSansBookC" w:hAnsi="Times New Roman" w:cs="Times New Roman"/>
                <w:color w:val="000000"/>
                <w:sz w:val="24"/>
                <w:szCs w:val="24"/>
                <w:lang w:val="en-US"/>
              </w:rPr>
              <w:t xml:space="preserve"> </w:t>
            </w:r>
            <w:r w:rsidRPr="00297E7C">
              <w:rPr>
                <w:rFonts w:ascii="Times New Roman" w:eastAsia="OfficinaSansBookC" w:hAnsi="Times New Roman" w:cs="Times New Roman"/>
                <w:color w:val="000000"/>
                <w:sz w:val="24"/>
                <w:szCs w:val="24"/>
              </w:rPr>
              <w:t>и</w:t>
            </w:r>
            <w:r w:rsidRPr="00297E7C">
              <w:rPr>
                <w:rFonts w:ascii="Times New Roman" w:eastAsia="OfficinaSansBookC" w:hAnsi="Times New Roman" w:cs="Times New Roman"/>
                <w:color w:val="000000"/>
                <w:sz w:val="24"/>
                <w:szCs w:val="24"/>
                <w:lang w:val="en-US"/>
              </w:rPr>
              <w:t xml:space="preserve"> </w:t>
            </w:r>
            <w:r w:rsidRPr="00297E7C">
              <w:rPr>
                <w:rFonts w:ascii="Times New Roman" w:eastAsia="OfficinaSansBookC" w:hAnsi="Times New Roman" w:cs="Times New Roman"/>
                <w:color w:val="000000"/>
                <w:sz w:val="24"/>
                <w:szCs w:val="24"/>
              </w:rPr>
              <w:t>климат</w:t>
            </w:r>
            <w:r w:rsidRPr="00297E7C">
              <w:rPr>
                <w:rFonts w:ascii="Times New Roman" w:eastAsia="OfficinaSansBookC" w:hAnsi="Times New Roman" w:cs="Times New Roman"/>
                <w:color w:val="000000"/>
                <w:sz w:val="24"/>
                <w:szCs w:val="24"/>
                <w:lang w:val="en-US"/>
              </w:rPr>
              <w:t xml:space="preserve"> (wet, mild, variable, etc.).</w:t>
            </w:r>
          </w:p>
          <w:p w14:paraId="3C2D17C3" w14:textId="77777777" w:rsidR="00AC1CC5" w:rsidRPr="00297E7C" w:rsidRDefault="00722423" w:rsidP="00297E7C">
            <w:pPr>
              <w:numPr>
                <w:ilvl w:val="0"/>
                <w:numId w:val="21"/>
              </w:numPr>
              <w:spacing w:after="0" w:line="240" w:lineRule="auto"/>
              <w:ind w:left="0" w:hanging="284"/>
              <w:jc w:val="both"/>
              <w:rPr>
                <w:rFonts w:ascii="Times New Roman" w:eastAsia="OfficinaSansBookC" w:hAnsi="Times New Roman" w:cs="Times New Roman"/>
                <w:color w:val="000000"/>
                <w:sz w:val="24"/>
                <w:szCs w:val="24"/>
                <w:lang w:val="en-US"/>
              </w:rPr>
            </w:pPr>
            <w:r w:rsidRPr="00297E7C">
              <w:rPr>
                <w:rFonts w:ascii="Times New Roman" w:eastAsia="OfficinaSansBookC" w:hAnsi="Times New Roman" w:cs="Times New Roman"/>
                <w:color w:val="000000"/>
                <w:sz w:val="24"/>
                <w:szCs w:val="24"/>
              </w:rPr>
              <w:t>экономика</w:t>
            </w:r>
            <w:r w:rsidRPr="00297E7C">
              <w:rPr>
                <w:rFonts w:ascii="Times New Roman" w:eastAsia="OfficinaSansBookC" w:hAnsi="Times New Roman" w:cs="Times New Roman"/>
                <w:color w:val="000000"/>
                <w:sz w:val="24"/>
                <w:szCs w:val="24"/>
                <w:lang w:val="en-US"/>
              </w:rPr>
              <w:t xml:space="preserve"> (gross domestic product, machinery, income, etc.);</w:t>
            </w:r>
          </w:p>
          <w:p w14:paraId="28F566F0" w14:textId="77777777" w:rsidR="00AC1CC5" w:rsidRPr="00297E7C" w:rsidRDefault="00722423" w:rsidP="00297E7C">
            <w:pPr>
              <w:numPr>
                <w:ilvl w:val="0"/>
                <w:numId w:val="18"/>
              </w:numPr>
              <w:spacing w:after="0" w:line="240" w:lineRule="auto"/>
              <w:ind w:left="0" w:hanging="284"/>
              <w:jc w:val="both"/>
              <w:rPr>
                <w:rFonts w:ascii="Times New Roman" w:eastAsia="OfficinaSansBookC" w:hAnsi="Times New Roman" w:cs="Times New Roman"/>
                <w:color w:val="000000"/>
                <w:sz w:val="24"/>
                <w:szCs w:val="24"/>
                <w:lang w:val="en-US"/>
              </w:rPr>
            </w:pPr>
            <w:r w:rsidRPr="00297E7C">
              <w:rPr>
                <w:rFonts w:ascii="Times New Roman" w:eastAsia="OfficinaSansBookC" w:hAnsi="Times New Roman" w:cs="Times New Roman"/>
                <w:color w:val="000000"/>
                <w:sz w:val="24"/>
                <w:szCs w:val="24"/>
              </w:rPr>
              <w:t>достопримечательности</w:t>
            </w:r>
            <w:r w:rsidRPr="00297E7C">
              <w:rPr>
                <w:rFonts w:ascii="Times New Roman" w:eastAsia="OfficinaSansBookC" w:hAnsi="Times New Roman" w:cs="Times New Roman"/>
                <w:color w:val="000000"/>
                <w:sz w:val="24"/>
                <w:szCs w:val="24"/>
                <w:lang w:val="en-US"/>
              </w:rPr>
              <w:t xml:space="preserve"> (sights, Tower Bridge, Big Ben, Tower, </w:t>
            </w:r>
            <w:proofErr w:type="spellStart"/>
            <w:r w:rsidRPr="00297E7C">
              <w:rPr>
                <w:rFonts w:ascii="Times New Roman" w:eastAsia="OfficinaSansBookC" w:hAnsi="Times New Roman" w:cs="Times New Roman"/>
                <w:color w:val="000000"/>
                <w:sz w:val="24"/>
                <w:szCs w:val="24"/>
                <w:lang w:val="en-US"/>
              </w:rPr>
              <w:t>etc</w:t>
            </w:r>
            <w:proofErr w:type="spellEnd"/>
            <w:r w:rsidRPr="00297E7C">
              <w:rPr>
                <w:rFonts w:ascii="Times New Roman" w:eastAsia="OfficinaSansBookC" w:hAnsi="Times New Roman" w:cs="Times New Roman"/>
                <w:color w:val="000000"/>
                <w:sz w:val="24"/>
                <w:szCs w:val="24"/>
                <w:lang w:val="en-US"/>
              </w:rPr>
              <w:t>)</w:t>
            </w:r>
          </w:p>
          <w:p w14:paraId="697AC985" w14:textId="77777777" w:rsidR="00AC1CC5" w:rsidRPr="00297E7C" w:rsidRDefault="00722423" w:rsidP="00297E7C">
            <w:pPr>
              <w:numPr>
                <w:ilvl w:val="0"/>
                <w:numId w:val="18"/>
              </w:numPr>
              <w:spacing w:after="0" w:line="240" w:lineRule="auto"/>
              <w:ind w:left="0" w:hanging="284"/>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количественные и порядковые числительные;</w:t>
            </w:r>
          </w:p>
          <w:p w14:paraId="2691E655" w14:textId="77777777" w:rsidR="00AC1CC5" w:rsidRPr="00297E7C" w:rsidRDefault="00722423" w:rsidP="00297E7C">
            <w:pPr>
              <w:numPr>
                <w:ilvl w:val="0"/>
                <w:numId w:val="18"/>
              </w:numPr>
              <w:spacing w:after="0" w:line="240" w:lineRule="auto"/>
              <w:ind w:left="0" w:hanging="284"/>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 xml:space="preserve">обозначение годов, дат, времени, периодов; </w:t>
            </w:r>
          </w:p>
          <w:p w14:paraId="463E1DC0"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Грамматика:</w:t>
            </w:r>
          </w:p>
          <w:p w14:paraId="5808248B" w14:textId="77777777" w:rsidR="00AC1CC5" w:rsidRPr="00297E7C" w:rsidRDefault="00722423" w:rsidP="00297E7C">
            <w:pPr>
              <w:numPr>
                <w:ilvl w:val="0"/>
                <w:numId w:val="20"/>
              </w:numPr>
              <w:spacing w:after="0" w:line="240" w:lineRule="auto"/>
              <w:ind w:left="0" w:hanging="284"/>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артикли с географическими названиями;</w:t>
            </w:r>
          </w:p>
          <w:p w14:paraId="4B6EC183" w14:textId="77777777" w:rsidR="00AC1CC5" w:rsidRPr="00297E7C" w:rsidRDefault="00722423" w:rsidP="00297E7C">
            <w:pPr>
              <w:numPr>
                <w:ilvl w:val="0"/>
                <w:numId w:val="20"/>
              </w:numPr>
              <w:spacing w:after="0" w:line="240" w:lineRule="auto"/>
              <w:ind w:left="0" w:hanging="284"/>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прошедшее совершенное действие (образование и функции в действительном залоге; слова — маркеры времени).</w:t>
            </w:r>
          </w:p>
          <w:p w14:paraId="73029055" w14:textId="77777777" w:rsidR="00AC1CC5" w:rsidRPr="00297E7C" w:rsidRDefault="00722423" w:rsidP="00297E7C">
            <w:pPr>
              <w:numPr>
                <w:ilvl w:val="0"/>
                <w:numId w:val="20"/>
              </w:numPr>
              <w:spacing w:after="0" w:line="240" w:lineRule="auto"/>
              <w:ind w:left="0" w:hanging="284"/>
              <w:jc w:val="both"/>
              <w:rPr>
                <w:rFonts w:ascii="Times New Roman" w:eastAsia="OfficinaSansBookC" w:hAnsi="Times New Roman" w:cs="Times New Roman"/>
                <w:color w:val="000000"/>
                <w:sz w:val="24"/>
                <w:szCs w:val="24"/>
                <w:lang w:val="en-US"/>
              </w:rPr>
            </w:pPr>
            <w:r w:rsidRPr="00297E7C">
              <w:rPr>
                <w:rFonts w:ascii="Times New Roman" w:eastAsia="OfficinaSansBookC" w:hAnsi="Times New Roman" w:cs="Times New Roman"/>
                <w:color w:val="000000"/>
                <w:sz w:val="24"/>
                <w:szCs w:val="24"/>
              </w:rPr>
              <w:t>сравнительные</w:t>
            </w:r>
            <w:r w:rsidRPr="00297E7C">
              <w:rPr>
                <w:rFonts w:ascii="Times New Roman" w:eastAsia="OfficinaSansBookC" w:hAnsi="Times New Roman" w:cs="Times New Roman"/>
                <w:color w:val="000000"/>
                <w:sz w:val="24"/>
                <w:szCs w:val="24"/>
                <w:lang w:val="en-US"/>
              </w:rPr>
              <w:t xml:space="preserve"> </w:t>
            </w:r>
            <w:r w:rsidRPr="00297E7C">
              <w:rPr>
                <w:rFonts w:ascii="Times New Roman" w:eastAsia="OfficinaSansBookC" w:hAnsi="Times New Roman" w:cs="Times New Roman"/>
                <w:color w:val="000000"/>
                <w:sz w:val="24"/>
                <w:szCs w:val="24"/>
              </w:rPr>
              <w:t>обороты</w:t>
            </w:r>
            <w:r w:rsidRPr="00297E7C">
              <w:rPr>
                <w:rFonts w:ascii="Times New Roman" w:eastAsia="OfficinaSansBookC" w:hAnsi="Times New Roman" w:cs="Times New Roman"/>
                <w:color w:val="000000"/>
                <w:sz w:val="24"/>
                <w:szCs w:val="24"/>
                <w:lang w:val="en-US"/>
              </w:rPr>
              <w:t xml:space="preserve"> </w:t>
            </w:r>
            <w:proofErr w:type="spellStart"/>
            <w:r w:rsidRPr="00297E7C">
              <w:rPr>
                <w:rFonts w:ascii="Times New Roman" w:eastAsia="OfficinaSansBookC" w:hAnsi="Times New Roman" w:cs="Times New Roman"/>
                <w:color w:val="000000"/>
                <w:sz w:val="24"/>
                <w:szCs w:val="24"/>
                <w:lang w:val="en-US"/>
              </w:rPr>
              <w:t>than</w:t>
            </w:r>
            <w:proofErr w:type="spellEnd"/>
            <w:r w:rsidRPr="00297E7C">
              <w:rPr>
                <w:rFonts w:ascii="Times New Roman" w:eastAsia="OfficinaSansBookC" w:hAnsi="Times New Roman" w:cs="Times New Roman"/>
                <w:color w:val="000000"/>
                <w:sz w:val="24"/>
                <w:szCs w:val="24"/>
                <w:lang w:val="en-US"/>
              </w:rPr>
              <w:t>, as…as, not so … as;</w:t>
            </w:r>
          </w:p>
          <w:p w14:paraId="4468139A" w14:textId="77777777" w:rsidR="00AC1CC5" w:rsidRPr="00297E7C" w:rsidRDefault="00722423" w:rsidP="00297E7C">
            <w:pPr>
              <w:numPr>
                <w:ilvl w:val="0"/>
                <w:numId w:val="20"/>
              </w:numPr>
              <w:spacing w:after="0" w:line="240" w:lineRule="auto"/>
              <w:ind w:left="0" w:hanging="284"/>
              <w:jc w:val="both"/>
              <w:rPr>
                <w:rFonts w:ascii="Times New Roman" w:eastAsia="OfficinaSansBookC" w:hAnsi="Times New Roman" w:cs="Times New Roman"/>
                <w:b/>
                <w:color w:val="000000"/>
                <w:sz w:val="24"/>
                <w:szCs w:val="24"/>
              </w:rPr>
            </w:pPr>
            <w:r w:rsidRPr="00297E7C">
              <w:rPr>
                <w:rFonts w:ascii="Times New Roman" w:eastAsia="OfficinaSansBookC" w:hAnsi="Times New Roman" w:cs="Times New Roman"/>
                <w:color w:val="000000"/>
                <w:sz w:val="24"/>
                <w:szCs w:val="24"/>
              </w:rPr>
              <w:t>прошедшее продолжительное действие (образование и функции в действительном залоге; слова — маркеры времени).</w:t>
            </w:r>
          </w:p>
        </w:tc>
        <w:tc>
          <w:tcPr>
            <w:tcW w:w="1560" w:type="dxa"/>
            <w:tcBorders>
              <w:top w:val="single" w:sz="4" w:space="0" w:color="000000"/>
              <w:left w:val="single" w:sz="4" w:space="0" w:color="000000"/>
              <w:bottom w:val="single" w:sz="4" w:space="0" w:color="000000"/>
              <w:right w:val="single" w:sz="4" w:space="0" w:color="000000"/>
            </w:tcBorders>
          </w:tcPr>
          <w:p w14:paraId="67C4C532" w14:textId="77777777" w:rsidR="00AC1CC5" w:rsidRPr="00297E7C" w:rsidRDefault="00AC1CC5" w:rsidP="00297E7C">
            <w:pPr>
              <w:spacing w:after="0" w:line="240"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02CE0F98"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AC1CC5" w:rsidRPr="00297E7C" w14:paraId="280A3703" w14:textId="77777777">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42EC415A"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7C94000B" w14:textId="77777777" w:rsidR="00AC1CC5" w:rsidRPr="00297E7C" w:rsidRDefault="00722423" w:rsidP="00297E7C">
            <w:pPr>
              <w:spacing w:after="0" w:line="240" w:lineRule="auto"/>
              <w:jc w:val="both"/>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14:paraId="54D2AAD8" w14:textId="5A92E700" w:rsidR="00AC1CC5" w:rsidRPr="00297E7C" w:rsidRDefault="009A5897" w:rsidP="00297E7C">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8</w:t>
            </w:r>
          </w:p>
        </w:tc>
        <w:tc>
          <w:tcPr>
            <w:tcW w:w="2552" w:type="dxa"/>
            <w:vMerge/>
            <w:tcBorders>
              <w:top w:val="single" w:sz="4" w:space="0" w:color="000000"/>
              <w:left w:val="single" w:sz="4" w:space="0" w:color="000000"/>
              <w:bottom w:val="single" w:sz="4" w:space="0" w:color="000000"/>
              <w:right w:val="single" w:sz="4" w:space="0" w:color="000000"/>
            </w:tcBorders>
          </w:tcPr>
          <w:p w14:paraId="30F0FC42"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AC1CC5" w:rsidRPr="00297E7C" w14:paraId="2A39D931" w14:textId="77777777">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2AED290F"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674CFC6A"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1. Великобритания (географическое положение, климат, население; национальные символы; политическое и экономическое устройство, традиции).</w:t>
            </w:r>
          </w:p>
          <w:p w14:paraId="0F7C51CB"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 Великобритания (крупные города, достопримечательности).</w:t>
            </w:r>
          </w:p>
          <w:p w14:paraId="2F5A7FB6"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3. США (географическое положение, климат, население; национальные символы; политическое и экономическое устройство, традиции).</w:t>
            </w:r>
          </w:p>
          <w:p w14:paraId="3DE22DFA"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4. США (крупные города, достопримечательности).</w:t>
            </w:r>
          </w:p>
        </w:tc>
        <w:tc>
          <w:tcPr>
            <w:tcW w:w="1560" w:type="dxa"/>
            <w:tcBorders>
              <w:top w:val="single" w:sz="4" w:space="0" w:color="000000"/>
              <w:left w:val="single" w:sz="4" w:space="0" w:color="000000"/>
              <w:bottom w:val="single" w:sz="4" w:space="0" w:color="000000"/>
              <w:right w:val="single" w:sz="4" w:space="0" w:color="000000"/>
            </w:tcBorders>
          </w:tcPr>
          <w:p w14:paraId="290AA6E4" w14:textId="77777777" w:rsidR="00AC1CC5" w:rsidRPr="00297E7C" w:rsidRDefault="00722423"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w:t>
            </w:r>
          </w:p>
          <w:p w14:paraId="18B12EDB" w14:textId="77777777" w:rsidR="00AC1CC5" w:rsidRPr="00297E7C" w:rsidRDefault="00AC1CC5" w:rsidP="00297E7C">
            <w:pPr>
              <w:spacing w:after="0" w:line="240" w:lineRule="auto"/>
              <w:jc w:val="center"/>
              <w:rPr>
                <w:rFonts w:ascii="Times New Roman" w:eastAsia="OfficinaSansBookC" w:hAnsi="Times New Roman" w:cs="Times New Roman"/>
                <w:sz w:val="24"/>
                <w:szCs w:val="24"/>
              </w:rPr>
            </w:pPr>
          </w:p>
          <w:p w14:paraId="605F399C" w14:textId="77777777" w:rsidR="00AC1CC5" w:rsidRPr="00297E7C" w:rsidRDefault="00AC1CC5" w:rsidP="00297E7C">
            <w:pPr>
              <w:spacing w:after="0" w:line="240" w:lineRule="auto"/>
              <w:jc w:val="center"/>
              <w:rPr>
                <w:rFonts w:ascii="Times New Roman" w:eastAsia="OfficinaSansBookC" w:hAnsi="Times New Roman" w:cs="Times New Roman"/>
                <w:sz w:val="24"/>
                <w:szCs w:val="24"/>
              </w:rPr>
            </w:pPr>
          </w:p>
          <w:p w14:paraId="4031FC66" w14:textId="7DA382A2" w:rsidR="00AC1CC5" w:rsidRPr="00297E7C" w:rsidRDefault="009A5897" w:rsidP="00297E7C">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14:paraId="58ACB004" w14:textId="77777777" w:rsidR="00AC1CC5" w:rsidRPr="00297E7C" w:rsidRDefault="00722423"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w:t>
            </w:r>
          </w:p>
          <w:p w14:paraId="73E976EC" w14:textId="77777777" w:rsidR="00AC1CC5" w:rsidRPr="00297E7C" w:rsidRDefault="00AC1CC5" w:rsidP="00297E7C">
            <w:pPr>
              <w:spacing w:after="0" w:line="240" w:lineRule="auto"/>
              <w:jc w:val="center"/>
              <w:rPr>
                <w:rFonts w:ascii="Times New Roman" w:eastAsia="OfficinaSansBookC" w:hAnsi="Times New Roman" w:cs="Times New Roman"/>
                <w:sz w:val="24"/>
                <w:szCs w:val="24"/>
              </w:rPr>
            </w:pPr>
          </w:p>
          <w:p w14:paraId="5E842408" w14:textId="77777777" w:rsidR="00AC1CC5" w:rsidRPr="00297E7C" w:rsidRDefault="00722423"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0E67411E"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AC1CC5" w:rsidRPr="00297E7C" w14:paraId="48BFADC6" w14:textId="77777777">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084DF69C"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31FA6EED"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b/>
                <w:sz w:val="24"/>
                <w:szCs w:val="24"/>
              </w:rPr>
              <w:t>Контрольная работа</w:t>
            </w:r>
          </w:p>
        </w:tc>
        <w:tc>
          <w:tcPr>
            <w:tcW w:w="1560" w:type="dxa"/>
            <w:tcBorders>
              <w:top w:val="single" w:sz="4" w:space="0" w:color="000000"/>
              <w:left w:val="single" w:sz="4" w:space="0" w:color="000000"/>
              <w:bottom w:val="single" w:sz="4" w:space="0" w:color="000000"/>
              <w:right w:val="single" w:sz="4" w:space="0" w:color="000000"/>
            </w:tcBorders>
          </w:tcPr>
          <w:p w14:paraId="6F7E5309" w14:textId="77777777" w:rsidR="00AC1CC5" w:rsidRPr="00297E7C" w:rsidRDefault="00722423"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w:t>
            </w:r>
          </w:p>
        </w:tc>
        <w:tc>
          <w:tcPr>
            <w:tcW w:w="2552" w:type="dxa"/>
            <w:tcBorders>
              <w:top w:val="single" w:sz="4" w:space="0" w:color="000000"/>
              <w:left w:val="single" w:sz="4" w:space="0" w:color="000000"/>
              <w:bottom w:val="single" w:sz="4" w:space="0" w:color="000000"/>
              <w:right w:val="single" w:sz="4" w:space="0" w:color="000000"/>
            </w:tcBorders>
          </w:tcPr>
          <w:p w14:paraId="5C447169" w14:textId="77777777" w:rsidR="00AC1CC5" w:rsidRPr="00297E7C" w:rsidRDefault="00AC1CC5" w:rsidP="00297E7C">
            <w:pPr>
              <w:spacing w:after="0" w:line="240" w:lineRule="auto"/>
              <w:rPr>
                <w:rFonts w:ascii="Times New Roman" w:eastAsia="OfficinaSansBookC" w:hAnsi="Times New Roman" w:cs="Times New Roman"/>
                <w:sz w:val="24"/>
                <w:szCs w:val="24"/>
              </w:rPr>
            </w:pPr>
          </w:p>
        </w:tc>
      </w:tr>
      <w:tr w:rsidR="00AC1CC5" w:rsidRPr="00297E7C" w14:paraId="58085E39" w14:textId="77777777">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25246310" w14:textId="77777777" w:rsidR="00AC1CC5" w:rsidRPr="00297E7C" w:rsidRDefault="00722423" w:rsidP="00297E7C">
            <w:pPr>
              <w:spacing w:after="0" w:line="240" w:lineRule="auto"/>
              <w:jc w:val="both"/>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Тема № 1.8</w:t>
            </w:r>
          </w:p>
          <w:p w14:paraId="14459247" w14:textId="4256094F" w:rsidR="00AC1CC5" w:rsidRPr="00297E7C" w:rsidRDefault="00722423" w:rsidP="00297E7C">
            <w:pPr>
              <w:spacing w:after="0" w:line="240" w:lineRule="auto"/>
              <w:rPr>
                <w:rFonts w:ascii="Times New Roman" w:eastAsia="OfficinaSansBookC" w:hAnsi="Times New Roman" w:cs="Times New Roman"/>
                <w:b/>
                <w:sz w:val="24"/>
                <w:szCs w:val="24"/>
              </w:rPr>
            </w:pPr>
            <w:r w:rsidRPr="00297E7C">
              <w:rPr>
                <w:rFonts w:ascii="Times New Roman" w:eastAsia="OfficinaSansBookC" w:hAnsi="Times New Roman" w:cs="Times New Roman"/>
                <w:b/>
                <w:color w:val="000000"/>
                <w:sz w:val="24"/>
                <w:szCs w:val="24"/>
              </w:rPr>
              <w:lastRenderedPageBreak/>
              <w:t>Россия</w:t>
            </w:r>
          </w:p>
        </w:tc>
        <w:tc>
          <w:tcPr>
            <w:tcW w:w="8081" w:type="dxa"/>
            <w:tcBorders>
              <w:top w:val="single" w:sz="4" w:space="0" w:color="000000"/>
              <w:left w:val="single" w:sz="4" w:space="0" w:color="000000"/>
              <w:bottom w:val="single" w:sz="4" w:space="0" w:color="000000"/>
              <w:right w:val="single" w:sz="4" w:space="0" w:color="000000"/>
            </w:tcBorders>
          </w:tcPr>
          <w:p w14:paraId="4C0968C3"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b/>
                <w:sz w:val="24"/>
                <w:szCs w:val="24"/>
              </w:rPr>
              <w:lastRenderedPageBreak/>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14:paraId="2004D8CF" w14:textId="2913E394" w:rsidR="00AC1CC5" w:rsidRPr="00297E7C" w:rsidRDefault="002B266E" w:rsidP="00297E7C">
            <w:pPr>
              <w:spacing w:after="0" w:line="240" w:lineRule="auto"/>
              <w:jc w:val="center"/>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1</w:t>
            </w:r>
            <w:r w:rsidR="009A5897">
              <w:rPr>
                <w:rFonts w:ascii="Times New Roman" w:eastAsia="OfficinaSansBookC" w:hAnsi="Times New Roman" w:cs="Times New Roman"/>
                <w:b/>
                <w:sz w:val="24"/>
                <w:szCs w:val="24"/>
              </w:rPr>
              <w:t>0</w:t>
            </w:r>
          </w:p>
        </w:tc>
        <w:tc>
          <w:tcPr>
            <w:tcW w:w="2552" w:type="dxa"/>
            <w:vMerge w:val="restart"/>
            <w:tcBorders>
              <w:top w:val="single" w:sz="4" w:space="0" w:color="000000"/>
              <w:left w:val="single" w:sz="4" w:space="0" w:color="000000"/>
              <w:bottom w:val="single" w:sz="4" w:space="0" w:color="000000"/>
              <w:right w:val="single" w:sz="4" w:space="0" w:color="000000"/>
            </w:tcBorders>
          </w:tcPr>
          <w:p w14:paraId="74FE3A1D" w14:textId="5E74F85C" w:rsidR="00AC1CC5" w:rsidRPr="00297E7C" w:rsidRDefault="0095006A" w:rsidP="00297E7C">
            <w:pPr>
              <w:spacing w:after="0" w:line="240" w:lineRule="auto"/>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ОК 01, ОК 02, ОК 04</w:t>
            </w:r>
          </w:p>
        </w:tc>
      </w:tr>
      <w:tr w:rsidR="00AC1CC5" w:rsidRPr="00046903" w14:paraId="2613BCE1" w14:textId="77777777">
        <w:trPr>
          <w:trHeight w:val="3056"/>
        </w:trPr>
        <w:tc>
          <w:tcPr>
            <w:tcW w:w="3257" w:type="dxa"/>
            <w:gridSpan w:val="2"/>
            <w:vMerge/>
            <w:tcBorders>
              <w:top w:val="single" w:sz="4" w:space="0" w:color="000000"/>
              <w:left w:val="single" w:sz="4" w:space="0" w:color="000000"/>
              <w:bottom w:val="single" w:sz="4" w:space="0" w:color="000000"/>
              <w:right w:val="single" w:sz="4" w:space="0" w:color="000000"/>
            </w:tcBorders>
          </w:tcPr>
          <w:p w14:paraId="54139BEE"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0F51D088"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Лексика:</w:t>
            </w:r>
          </w:p>
          <w:p w14:paraId="50B9A76E" w14:textId="77777777" w:rsidR="00AC1CC5" w:rsidRPr="00297E7C" w:rsidRDefault="00722423" w:rsidP="00297E7C">
            <w:pPr>
              <w:numPr>
                <w:ilvl w:val="0"/>
                <w:numId w:val="18"/>
              </w:numPr>
              <w:spacing w:after="0" w:line="240" w:lineRule="auto"/>
              <w:ind w:left="0" w:hanging="284"/>
              <w:jc w:val="both"/>
              <w:rPr>
                <w:rFonts w:ascii="Times New Roman" w:eastAsia="OfficinaSansBookC" w:hAnsi="Times New Roman" w:cs="Times New Roman"/>
                <w:color w:val="000000"/>
                <w:sz w:val="24"/>
                <w:szCs w:val="24"/>
                <w:lang w:val="en-US"/>
              </w:rPr>
            </w:pPr>
            <w:r w:rsidRPr="00297E7C">
              <w:rPr>
                <w:rFonts w:ascii="Times New Roman" w:eastAsia="OfficinaSansBookC" w:hAnsi="Times New Roman" w:cs="Times New Roman"/>
                <w:color w:val="000000"/>
                <w:sz w:val="24"/>
                <w:szCs w:val="24"/>
              </w:rPr>
              <w:t>государственное</w:t>
            </w:r>
            <w:r w:rsidRPr="00297E7C">
              <w:rPr>
                <w:rFonts w:ascii="Times New Roman" w:eastAsia="OfficinaSansBookC" w:hAnsi="Times New Roman" w:cs="Times New Roman"/>
                <w:color w:val="000000"/>
                <w:sz w:val="24"/>
                <w:szCs w:val="24"/>
                <w:lang w:val="en-US"/>
              </w:rPr>
              <w:t xml:space="preserve"> </w:t>
            </w:r>
            <w:r w:rsidRPr="00297E7C">
              <w:rPr>
                <w:rFonts w:ascii="Times New Roman" w:eastAsia="OfficinaSansBookC" w:hAnsi="Times New Roman" w:cs="Times New Roman"/>
                <w:color w:val="000000"/>
                <w:sz w:val="24"/>
                <w:szCs w:val="24"/>
              </w:rPr>
              <w:t>устройство</w:t>
            </w:r>
            <w:r w:rsidRPr="00297E7C">
              <w:rPr>
                <w:rFonts w:ascii="Times New Roman" w:eastAsia="OfficinaSansBookC" w:hAnsi="Times New Roman" w:cs="Times New Roman"/>
                <w:color w:val="000000"/>
                <w:sz w:val="24"/>
                <w:szCs w:val="24"/>
                <w:lang w:val="en-US"/>
              </w:rPr>
              <w:t xml:space="preserve"> (government, president, judicial, commander-in-chief, etc</w:t>
            </w:r>
            <w:r w:rsidRPr="00297E7C">
              <w:rPr>
                <w:rFonts w:ascii="Times New Roman" w:eastAsia="OfficinaSansBookC" w:hAnsi="Times New Roman" w:cs="Times New Roman"/>
                <w:sz w:val="24"/>
                <w:szCs w:val="24"/>
                <w:lang w:val="en-US"/>
              </w:rPr>
              <w:t>.</w:t>
            </w:r>
            <w:r w:rsidRPr="00297E7C">
              <w:rPr>
                <w:rFonts w:ascii="Times New Roman" w:eastAsia="OfficinaSansBookC" w:hAnsi="Times New Roman" w:cs="Times New Roman"/>
                <w:color w:val="000000"/>
                <w:sz w:val="24"/>
                <w:szCs w:val="24"/>
                <w:lang w:val="en-US"/>
              </w:rPr>
              <w:t>);</w:t>
            </w:r>
          </w:p>
          <w:p w14:paraId="7D58FF5F" w14:textId="77777777" w:rsidR="00AC1CC5" w:rsidRPr="00297E7C" w:rsidRDefault="00722423" w:rsidP="00297E7C">
            <w:pPr>
              <w:numPr>
                <w:ilvl w:val="0"/>
                <w:numId w:val="18"/>
              </w:numPr>
              <w:spacing w:after="0" w:line="240" w:lineRule="auto"/>
              <w:ind w:left="0" w:hanging="284"/>
              <w:jc w:val="both"/>
              <w:rPr>
                <w:rFonts w:ascii="Times New Roman" w:eastAsia="OfficinaSansBookC" w:hAnsi="Times New Roman" w:cs="Times New Roman"/>
                <w:color w:val="000000"/>
                <w:sz w:val="24"/>
                <w:szCs w:val="24"/>
                <w:lang w:val="en-US"/>
              </w:rPr>
            </w:pPr>
            <w:r w:rsidRPr="00297E7C">
              <w:rPr>
                <w:rFonts w:ascii="Times New Roman" w:eastAsia="OfficinaSansBookC" w:hAnsi="Times New Roman" w:cs="Times New Roman"/>
                <w:color w:val="000000"/>
                <w:sz w:val="24"/>
                <w:szCs w:val="24"/>
              </w:rPr>
              <w:t>погода</w:t>
            </w:r>
            <w:r w:rsidRPr="00297E7C">
              <w:rPr>
                <w:rFonts w:ascii="Times New Roman" w:eastAsia="OfficinaSansBookC" w:hAnsi="Times New Roman" w:cs="Times New Roman"/>
                <w:color w:val="000000"/>
                <w:sz w:val="24"/>
                <w:szCs w:val="24"/>
                <w:lang w:val="en-US"/>
              </w:rPr>
              <w:t xml:space="preserve"> </w:t>
            </w:r>
            <w:r w:rsidRPr="00297E7C">
              <w:rPr>
                <w:rFonts w:ascii="Times New Roman" w:eastAsia="OfficinaSansBookC" w:hAnsi="Times New Roman" w:cs="Times New Roman"/>
                <w:color w:val="000000"/>
                <w:sz w:val="24"/>
                <w:szCs w:val="24"/>
              </w:rPr>
              <w:t>и</w:t>
            </w:r>
            <w:r w:rsidRPr="00297E7C">
              <w:rPr>
                <w:rFonts w:ascii="Times New Roman" w:eastAsia="OfficinaSansBookC" w:hAnsi="Times New Roman" w:cs="Times New Roman"/>
                <w:color w:val="000000"/>
                <w:sz w:val="24"/>
                <w:szCs w:val="24"/>
                <w:lang w:val="en-US"/>
              </w:rPr>
              <w:t xml:space="preserve"> </w:t>
            </w:r>
            <w:r w:rsidRPr="00297E7C">
              <w:rPr>
                <w:rFonts w:ascii="Times New Roman" w:eastAsia="OfficinaSansBookC" w:hAnsi="Times New Roman" w:cs="Times New Roman"/>
                <w:color w:val="000000"/>
                <w:sz w:val="24"/>
                <w:szCs w:val="24"/>
              </w:rPr>
              <w:t>климат</w:t>
            </w:r>
            <w:r w:rsidRPr="00297E7C">
              <w:rPr>
                <w:rFonts w:ascii="Times New Roman" w:eastAsia="OfficinaSansBookC" w:hAnsi="Times New Roman" w:cs="Times New Roman"/>
                <w:color w:val="000000"/>
                <w:sz w:val="24"/>
                <w:szCs w:val="24"/>
                <w:lang w:val="en-US"/>
              </w:rPr>
              <w:t xml:space="preserve"> (wet, mild, variable, continental, etc.).</w:t>
            </w:r>
          </w:p>
          <w:p w14:paraId="5A49EC9A" w14:textId="77777777" w:rsidR="00AC1CC5" w:rsidRPr="00297E7C" w:rsidRDefault="00722423" w:rsidP="00297E7C">
            <w:pPr>
              <w:numPr>
                <w:ilvl w:val="0"/>
                <w:numId w:val="21"/>
              </w:numPr>
              <w:spacing w:after="0" w:line="240" w:lineRule="auto"/>
              <w:ind w:left="0" w:hanging="284"/>
              <w:jc w:val="both"/>
              <w:rPr>
                <w:rFonts w:ascii="Times New Roman" w:eastAsia="OfficinaSansBookC" w:hAnsi="Times New Roman" w:cs="Times New Roman"/>
                <w:color w:val="000000"/>
                <w:sz w:val="24"/>
                <w:szCs w:val="24"/>
                <w:lang w:val="en-US"/>
              </w:rPr>
            </w:pPr>
            <w:r w:rsidRPr="00297E7C">
              <w:rPr>
                <w:rFonts w:ascii="Times New Roman" w:eastAsia="OfficinaSansBookC" w:hAnsi="Times New Roman" w:cs="Times New Roman"/>
                <w:color w:val="000000"/>
                <w:sz w:val="24"/>
                <w:szCs w:val="24"/>
              </w:rPr>
              <w:t>экономика</w:t>
            </w:r>
            <w:r w:rsidRPr="00297E7C">
              <w:rPr>
                <w:rFonts w:ascii="Times New Roman" w:eastAsia="OfficinaSansBookC" w:hAnsi="Times New Roman" w:cs="Times New Roman"/>
                <w:color w:val="000000"/>
                <w:sz w:val="24"/>
                <w:szCs w:val="24"/>
                <w:lang w:val="en-US"/>
              </w:rPr>
              <w:t xml:space="preserve"> (gross domestic product, machinery, income, heavy industry, light industry, oil and gas resources, etc.);</w:t>
            </w:r>
          </w:p>
          <w:p w14:paraId="6106AAFB" w14:textId="77777777" w:rsidR="00AC1CC5" w:rsidRPr="00297E7C" w:rsidRDefault="00722423" w:rsidP="00297E7C">
            <w:pPr>
              <w:numPr>
                <w:ilvl w:val="0"/>
                <w:numId w:val="21"/>
              </w:numPr>
              <w:spacing w:after="0" w:line="240" w:lineRule="auto"/>
              <w:ind w:left="0" w:hanging="284"/>
              <w:jc w:val="both"/>
              <w:rPr>
                <w:rFonts w:ascii="Times New Roman" w:eastAsia="OfficinaSansBookC" w:hAnsi="Times New Roman" w:cs="Times New Roman"/>
                <w:color w:val="000000"/>
                <w:sz w:val="24"/>
                <w:szCs w:val="24"/>
                <w:lang w:val="en-US"/>
              </w:rPr>
            </w:pPr>
            <w:r w:rsidRPr="00297E7C">
              <w:rPr>
                <w:rFonts w:ascii="Times New Roman" w:eastAsia="OfficinaSansBookC" w:hAnsi="Times New Roman" w:cs="Times New Roman"/>
                <w:color w:val="000000"/>
                <w:sz w:val="24"/>
                <w:szCs w:val="24"/>
              </w:rPr>
              <w:t>достопримечательности</w:t>
            </w:r>
            <w:r w:rsidRPr="00297E7C">
              <w:rPr>
                <w:rFonts w:ascii="Times New Roman" w:eastAsia="OfficinaSansBookC" w:hAnsi="Times New Roman" w:cs="Times New Roman"/>
                <w:color w:val="000000"/>
                <w:sz w:val="24"/>
                <w:szCs w:val="24"/>
                <w:lang w:val="en-US"/>
              </w:rPr>
              <w:t xml:space="preserve"> (the Kremlin, the Red Square, Saint Petersburg, </w:t>
            </w:r>
            <w:proofErr w:type="spellStart"/>
            <w:r w:rsidRPr="00297E7C">
              <w:rPr>
                <w:rFonts w:ascii="Times New Roman" w:eastAsia="OfficinaSansBookC" w:hAnsi="Times New Roman" w:cs="Times New Roman"/>
                <w:color w:val="000000"/>
                <w:sz w:val="24"/>
                <w:szCs w:val="24"/>
                <w:lang w:val="en-US"/>
              </w:rPr>
              <w:t>etc</w:t>
            </w:r>
            <w:proofErr w:type="spellEnd"/>
            <w:r w:rsidRPr="00297E7C">
              <w:rPr>
                <w:rFonts w:ascii="Times New Roman" w:eastAsia="OfficinaSansBookC" w:hAnsi="Times New Roman" w:cs="Times New Roman"/>
                <w:color w:val="000000"/>
                <w:sz w:val="24"/>
                <w:szCs w:val="24"/>
                <w:lang w:val="en-US"/>
              </w:rPr>
              <w:t>)</w:t>
            </w:r>
          </w:p>
          <w:p w14:paraId="57DA539F"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Грамматика:</w:t>
            </w:r>
          </w:p>
          <w:p w14:paraId="6DC6DEF0" w14:textId="77777777" w:rsidR="00AC1CC5" w:rsidRPr="00297E7C" w:rsidRDefault="00722423" w:rsidP="00297E7C">
            <w:pPr>
              <w:numPr>
                <w:ilvl w:val="0"/>
                <w:numId w:val="20"/>
              </w:numPr>
              <w:spacing w:after="0" w:line="240" w:lineRule="auto"/>
              <w:ind w:left="0" w:hanging="284"/>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артикли с географическими названиями;</w:t>
            </w:r>
          </w:p>
          <w:p w14:paraId="016397C6" w14:textId="77777777" w:rsidR="00AC1CC5" w:rsidRPr="00297E7C" w:rsidRDefault="00722423" w:rsidP="00297E7C">
            <w:pPr>
              <w:numPr>
                <w:ilvl w:val="0"/>
                <w:numId w:val="20"/>
              </w:numPr>
              <w:spacing w:after="0" w:line="240" w:lineRule="auto"/>
              <w:ind w:left="0" w:hanging="284"/>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прошедшее совершенное действие (образование и функции в действительном залоге; слова — маркеры времени).</w:t>
            </w:r>
          </w:p>
          <w:p w14:paraId="64C240B3" w14:textId="23A5C7BB" w:rsidR="00AC1CC5" w:rsidRPr="00297E7C" w:rsidRDefault="00722423" w:rsidP="00297E7C">
            <w:pPr>
              <w:numPr>
                <w:ilvl w:val="0"/>
                <w:numId w:val="20"/>
              </w:numPr>
              <w:spacing w:after="0" w:line="240" w:lineRule="auto"/>
              <w:ind w:left="0" w:hanging="284"/>
              <w:jc w:val="both"/>
              <w:rPr>
                <w:rFonts w:ascii="Times New Roman" w:eastAsia="OfficinaSansBookC" w:hAnsi="Times New Roman" w:cs="Times New Roman"/>
                <w:color w:val="000000"/>
                <w:sz w:val="24"/>
                <w:szCs w:val="24"/>
                <w:lang w:val="en-US"/>
              </w:rPr>
            </w:pPr>
            <w:r w:rsidRPr="00297E7C">
              <w:rPr>
                <w:rFonts w:ascii="Times New Roman" w:eastAsia="OfficinaSansBookC" w:hAnsi="Times New Roman" w:cs="Times New Roman"/>
                <w:color w:val="000000"/>
                <w:sz w:val="24"/>
                <w:szCs w:val="24"/>
              </w:rPr>
              <w:t>сравнительные</w:t>
            </w:r>
            <w:r w:rsidRPr="00297E7C">
              <w:rPr>
                <w:rFonts w:ascii="Times New Roman" w:eastAsia="OfficinaSansBookC" w:hAnsi="Times New Roman" w:cs="Times New Roman"/>
                <w:color w:val="000000"/>
                <w:sz w:val="24"/>
                <w:szCs w:val="24"/>
                <w:lang w:val="en-US"/>
              </w:rPr>
              <w:t xml:space="preserve"> </w:t>
            </w:r>
            <w:r w:rsidRPr="00297E7C">
              <w:rPr>
                <w:rFonts w:ascii="Times New Roman" w:eastAsia="OfficinaSansBookC" w:hAnsi="Times New Roman" w:cs="Times New Roman"/>
                <w:color w:val="000000"/>
                <w:sz w:val="24"/>
                <w:szCs w:val="24"/>
              </w:rPr>
              <w:t>обороты</w:t>
            </w:r>
            <w:r w:rsidRPr="00297E7C">
              <w:rPr>
                <w:rFonts w:ascii="Times New Roman" w:eastAsia="OfficinaSansBookC" w:hAnsi="Times New Roman" w:cs="Times New Roman"/>
                <w:color w:val="000000"/>
                <w:sz w:val="24"/>
                <w:szCs w:val="24"/>
                <w:lang w:val="en-US"/>
              </w:rPr>
              <w:t xml:space="preserve"> </w:t>
            </w:r>
            <w:proofErr w:type="spellStart"/>
            <w:r w:rsidRPr="00297E7C">
              <w:rPr>
                <w:rFonts w:ascii="Times New Roman" w:eastAsia="OfficinaSansBookC" w:hAnsi="Times New Roman" w:cs="Times New Roman"/>
                <w:color w:val="000000"/>
                <w:sz w:val="24"/>
                <w:szCs w:val="24"/>
                <w:lang w:val="en-US"/>
              </w:rPr>
              <w:t>than</w:t>
            </w:r>
            <w:proofErr w:type="spellEnd"/>
            <w:r w:rsidRPr="00297E7C">
              <w:rPr>
                <w:rFonts w:ascii="Times New Roman" w:eastAsia="OfficinaSansBookC" w:hAnsi="Times New Roman" w:cs="Times New Roman"/>
                <w:color w:val="000000"/>
                <w:sz w:val="24"/>
                <w:szCs w:val="24"/>
                <w:lang w:val="en-US"/>
              </w:rPr>
              <w:t>, as…as, not so … as</w:t>
            </w:r>
          </w:p>
        </w:tc>
        <w:tc>
          <w:tcPr>
            <w:tcW w:w="1560" w:type="dxa"/>
            <w:tcBorders>
              <w:top w:val="single" w:sz="4" w:space="0" w:color="000000"/>
              <w:left w:val="single" w:sz="4" w:space="0" w:color="000000"/>
              <w:bottom w:val="single" w:sz="4" w:space="0" w:color="000000"/>
              <w:right w:val="single" w:sz="4" w:space="0" w:color="000000"/>
            </w:tcBorders>
          </w:tcPr>
          <w:p w14:paraId="0B38EE98" w14:textId="77777777" w:rsidR="00AC1CC5" w:rsidRPr="00297E7C" w:rsidRDefault="00AC1CC5" w:rsidP="00297E7C">
            <w:pPr>
              <w:spacing w:after="0" w:line="240" w:lineRule="auto"/>
              <w:jc w:val="center"/>
              <w:rPr>
                <w:rFonts w:ascii="Times New Roman" w:eastAsia="OfficinaSansBookC" w:hAnsi="Times New Roman" w:cs="Times New Roman"/>
                <w:b/>
                <w:sz w:val="24"/>
                <w:szCs w:val="24"/>
                <w:lang w:val="en-US"/>
              </w:rPr>
            </w:pPr>
          </w:p>
        </w:tc>
        <w:tc>
          <w:tcPr>
            <w:tcW w:w="2552" w:type="dxa"/>
            <w:vMerge/>
            <w:tcBorders>
              <w:top w:val="single" w:sz="4" w:space="0" w:color="000000"/>
              <w:left w:val="single" w:sz="4" w:space="0" w:color="000000"/>
              <w:bottom w:val="single" w:sz="4" w:space="0" w:color="000000"/>
              <w:right w:val="single" w:sz="4" w:space="0" w:color="000000"/>
            </w:tcBorders>
          </w:tcPr>
          <w:p w14:paraId="2225FAD0"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lang w:val="en-US"/>
              </w:rPr>
            </w:pPr>
          </w:p>
        </w:tc>
      </w:tr>
      <w:tr w:rsidR="00AC1CC5" w:rsidRPr="00297E7C" w14:paraId="21837E7B" w14:textId="77777777">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5E41C9DF"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lang w:val="en-US"/>
              </w:rPr>
            </w:pPr>
          </w:p>
        </w:tc>
        <w:tc>
          <w:tcPr>
            <w:tcW w:w="8081" w:type="dxa"/>
            <w:tcBorders>
              <w:top w:val="single" w:sz="4" w:space="0" w:color="000000"/>
              <w:left w:val="single" w:sz="4" w:space="0" w:color="000000"/>
              <w:bottom w:val="single" w:sz="4" w:space="0" w:color="000000"/>
              <w:right w:val="single" w:sz="4" w:space="0" w:color="000000"/>
            </w:tcBorders>
          </w:tcPr>
          <w:p w14:paraId="1CEA4A74" w14:textId="77777777" w:rsidR="00AC1CC5" w:rsidRPr="00297E7C" w:rsidRDefault="00722423" w:rsidP="00297E7C">
            <w:pPr>
              <w:spacing w:after="0" w:line="240" w:lineRule="auto"/>
              <w:jc w:val="both"/>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14:paraId="633700D5" w14:textId="0DDF6D8D" w:rsidR="00AC1CC5" w:rsidRPr="00297E7C" w:rsidRDefault="009A5897" w:rsidP="00297E7C">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8</w:t>
            </w:r>
          </w:p>
        </w:tc>
        <w:tc>
          <w:tcPr>
            <w:tcW w:w="2552" w:type="dxa"/>
            <w:vMerge/>
            <w:tcBorders>
              <w:top w:val="single" w:sz="4" w:space="0" w:color="000000"/>
              <w:left w:val="single" w:sz="4" w:space="0" w:color="000000"/>
              <w:bottom w:val="single" w:sz="4" w:space="0" w:color="000000"/>
              <w:right w:val="single" w:sz="4" w:space="0" w:color="000000"/>
            </w:tcBorders>
          </w:tcPr>
          <w:p w14:paraId="5027CA2A"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AC1CC5" w:rsidRPr="00297E7C" w14:paraId="5AFC0A67" w14:textId="77777777">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4C980AA0"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7FDC8313"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1.Географическое положение, климат, население. </w:t>
            </w:r>
          </w:p>
          <w:p w14:paraId="499D5FC5"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2. Национальные символы. Политическое и экономическое устройство. </w:t>
            </w:r>
          </w:p>
          <w:p w14:paraId="356FE9C0"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3. Москва – столица России. Достопримечательности Москвы</w:t>
            </w:r>
          </w:p>
          <w:p w14:paraId="216734C8" w14:textId="61ADDC92"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4.Традиции народов России</w:t>
            </w:r>
          </w:p>
        </w:tc>
        <w:tc>
          <w:tcPr>
            <w:tcW w:w="1560" w:type="dxa"/>
            <w:tcBorders>
              <w:top w:val="single" w:sz="4" w:space="0" w:color="000000"/>
              <w:left w:val="single" w:sz="4" w:space="0" w:color="000000"/>
              <w:bottom w:val="single" w:sz="4" w:space="0" w:color="000000"/>
              <w:right w:val="single" w:sz="4" w:space="0" w:color="000000"/>
            </w:tcBorders>
          </w:tcPr>
          <w:p w14:paraId="0F60A1D1" w14:textId="77777777" w:rsidR="00AC1CC5" w:rsidRPr="00297E7C" w:rsidRDefault="00722423"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w:t>
            </w:r>
          </w:p>
          <w:p w14:paraId="092C9B82" w14:textId="77777777" w:rsidR="00AC1CC5" w:rsidRPr="00297E7C" w:rsidRDefault="00722423"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w:t>
            </w:r>
          </w:p>
          <w:p w14:paraId="0F566FC5" w14:textId="7205810D" w:rsidR="00AC1CC5" w:rsidRPr="00297E7C" w:rsidRDefault="009A5897" w:rsidP="00297E7C">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14:paraId="020A8C1F" w14:textId="77777777" w:rsidR="00AC1CC5" w:rsidRPr="00297E7C" w:rsidRDefault="00722423"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69AE3389"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AC1CC5" w:rsidRPr="00297E7C" w14:paraId="4C770284" w14:textId="77777777">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1227F706"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223C6059"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b/>
                <w:sz w:val="24"/>
                <w:szCs w:val="24"/>
              </w:rPr>
              <w:t xml:space="preserve">Контрольная работа </w:t>
            </w:r>
          </w:p>
        </w:tc>
        <w:tc>
          <w:tcPr>
            <w:tcW w:w="1560" w:type="dxa"/>
            <w:tcBorders>
              <w:top w:val="single" w:sz="4" w:space="0" w:color="000000"/>
              <w:left w:val="single" w:sz="4" w:space="0" w:color="000000"/>
              <w:bottom w:val="single" w:sz="4" w:space="0" w:color="000000"/>
              <w:right w:val="single" w:sz="4" w:space="0" w:color="000000"/>
            </w:tcBorders>
          </w:tcPr>
          <w:p w14:paraId="0148EE88" w14:textId="77777777" w:rsidR="00AC1CC5" w:rsidRPr="00297E7C" w:rsidRDefault="00722423"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14:paraId="65F393B9" w14:textId="77777777" w:rsidR="00AC1CC5" w:rsidRPr="00297E7C" w:rsidRDefault="00AC1CC5" w:rsidP="00297E7C">
            <w:pPr>
              <w:spacing w:after="0" w:line="240" w:lineRule="auto"/>
              <w:rPr>
                <w:rFonts w:ascii="Times New Roman" w:eastAsia="OfficinaSansBookC" w:hAnsi="Times New Roman" w:cs="Times New Roman"/>
                <w:sz w:val="24"/>
                <w:szCs w:val="24"/>
              </w:rPr>
            </w:pPr>
          </w:p>
        </w:tc>
      </w:tr>
      <w:tr w:rsidR="00AC1CC5" w:rsidRPr="00297E7C" w14:paraId="7A2E9068" w14:textId="77777777">
        <w:trPr>
          <w:trHeight w:val="20"/>
        </w:trPr>
        <w:tc>
          <w:tcPr>
            <w:tcW w:w="15450" w:type="dxa"/>
            <w:gridSpan w:val="5"/>
            <w:tcBorders>
              <w:top w:val="single" w:sz="4" w:space="0" w:color="000000"/>
              <w:left w:val="single" w:sz="4" w:space="0" w:color="000000"/>
              <w:bottom w:val="single" w:sz="4" w:space="0" w:color="000000"/>
              <w:right w:val="single" w:sz="4" w:space="0" w:color="000000"/>
            </w:tcBorders>
          </w:tcPr>
          <w:p w14:paraId="601E018E" w14:textId="4BD23742" w:rsidR="00AC1CC5" w:rsidRPr="00297E7C" w:rsidRDefault="008F148A" w:rsidP="00297E7C">
            <w:pPr>
              <w:spacing w:after="0" w:line="240" w:lineRule="auto"/>
              <w:jc w:val="center"/>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Прикладной модуль</w:t>
            </w:r>
          </w:p>
        </w:tc>
      </w:tr>
      <w:tr w:rsidR="00AC1CC5" w:rsidRPr="00297E7C" w14:paraId="38FC785A" w14:textId="77777777">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14:paraId="6766CE3B" w14:textId="77777777" w:rsidR="00AC1CC5" w:rsidRPr="00297E7C" w:rsidRDefault="00722423"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Раздел 2.</w:t>
            </w:r>
          </w:p>
        </w:tc>
        <w:tc>
          <w:tcPr>
            <w:tcW w:w="8081" w:type="dxa"/>
            <w:tcBorders>
              <w:top w:val="single" w:sz="4" w:space="0" w:color="000000"/>
              <w:left w:val="single" w:sz="4" w:space="0" w:color="000000"/>
              <w:bottom w:val="single" w:sz="4" w:space="0" w:color="000000"/>
              <w:right w:val="single" w:sz="4" w:space="0" w:color="000000"/>
            </w:tcBorders>
          </w:tcPr>
          <w:p w14:paraId="6E028F5D" w14:textId="77777777" w:rsidR="00AC1CC5" w:rsidRPr="00297E7C" w:rsidRDefault="00722423" w:rsidP="00297E7C">
            <w:pPr>
              <w:spacing w:after="0" w:line="240" w:lineRule="auto"/>
              <w:jc w:val="both"/>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Иностранный язык для специальных целей</w:t>
            </w:r>
          </w:p>
        </w:tc>
        <w:tc>
          <w:tcPr>
            <w:tcW w:w="1560" w:type="dxa"/>
            <w:tcBorders>
              <w:top w:val="single" w:sz="4" w:space="0" w:color="000000"/>
              <w:left w:val="single" w:sz="4" w:space="0" w:color="000000"/>
              <w:bottom w:val="single" w:sz="4" w:space="0" w:color="000000"/>
              <w:right w:val="single" w:sz="4" w:space="0" w:color="000000"/>
            </w:tcBorders>
          </w:tcPr>
          <w:p w14:paraId="7342CC22" w14:textId="048F7DE6" w:rsidR="00AC1CC5" w:rsidRPr="00297E7C" w:rsidRDefault="002B266E" w:rsidP="00297E7C">
            <w:pPr>
              <w:spacing w:after="0" w:line="240" w:lineRule="auto"/>
              <w:jc w:val="center"/>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5</w:t>
            </w:r>
            <w:r w:rsidR="008C258E">
              <w:rPr>
                <w:rFonts w:ascii="Times New Roman" w:eastAsia="OfficinaSansBookC" w:hAnsi="Times New Roman" w:cs="Times New Roman"/>
                <w:b/>
                <w:sz w:val="24"/>
                <w:szCs w:val="24"/>
              </w:rPr>
              <w:t>0</w:t>
            </w:r>
          </w:p>
        </w:tc>
        <w:tc>
          <w:tcPr>
            <w:tcW w:w="2552" w:type="dxa"/>
            <w:tcBorders>
              <w:top w:val="single" w:sz="4" w:space="0" w:color="000000"/>
              <w:left w:val="single" w:sz="4" w:space="0" w:color="000000"/>
              <w:bottom w:val="single" w:sz="4" w:space="0" w:color="000000"/>
              <w:right w:val="single" w:sz="4" w:space="0" w:color="000000"/>
            </w:tcBorders>
          </w:tcPr>
          <w:p w14:paraId="4E288810" w14:textId="41D01BCF" w:rsidR="00AA0BAB" w:rsidRPr="00297E7C" w:rsidRDefault="002418BD"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ОК</w:t>
            </w:r>
            <w:r w:rsidR="00F32287" w:rsidRPr="00297E7C">
              <w:rPr>
                <w:rFonts w:ascii="Times New Roman" w:eastAsia="OfficinaSansBookC" w:hAnsi="Times New Roman" w:cs="Times New Roman"/>
                <w:sz w:val="24"/>
                <w:szCs w:val="24"/>
              </w:rPr>
              <w:t xml:space="preserve"> </w:t>
            </w:r>
            <w:r w:rsidRPr="00297E7C">
              <w:rPr>
                <w:rFonts w:ascii="Times New Roman" w:eastAsia="OfficinaSansBookC" w:hAnsi="Times New Roman" w:cs="Times New Roman"/>
                <w:sz w:val="24"/>
                <w:szCs w:val="24"/>
              </w:rPr>
              <w:t>01, ОК</w:t>
            </w:r>
            <w:r w:rsidR="00F32287" w:rsidRPr="00297E7C">
              <w:rPr>
                <w:rFonts w:ascii="Times New Roman" w:eastAsia="OfficinaSansBookC" w:hAnsi="Times New Roman" w:cs="Times New Roman"/>
                <w:sz w:val="24"/>
                <w:szCs w:val="24"/>
              </w:rPr>
              <w:t xml:space="preserve"> </w:t>
            </w:r>
            <w:r w:rsidRPr="00297E7C">
              <w:rPr>
                <w:rFonts w:ascii="Times New Roman" w:eastAsia="OfficinaSansBookC" w:hAnsi="Times New Roman" w:cs="Times New Roman"/>
                <w:sz w:val="24"/>
                <w:szCs w:val="24"/>
              </w:rPr>
              <w:t>02,</w:t>
            </w:r>
          </w:p>
          <w:p w14:paraId="75BC3FAB" w14:textId="5CF3FABC" w:rsidR="00AC1CC5" w:rsidRPr="00297E7C" w:rsidRDefault="00AA0BAB"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ОК</w:t>
            </w:r>
            <w:r w:rsidR="00F32287" w:rsidRPr="00297E7C">
              <w:rPr>
                <w:rFonts w:ascii="Times New Roman" w:eastAsia="OfficinaSansBookC" w:hAnsi="Times New Roman" w:cs="Times New Roman"/>
                <w:sz w:val="24"/>
                <w:szCs w:val="24"/>
              </w:rPr>
              <w:t xml:space="preserve"> </w:t>
            </w:r>
            <w:r w:rsidR="002418BD" w:rsidRPr="00297E7C">
              <w:rPr>
                <w:rFonts w:ascii="Times New Roman" w:eastAsia="OfficinaSansBookC" w:hAnsi="Times New Roman" w:cs="Times New Roman"/>
                <w:sz w:val="24"/>
                <w:szCs w:val="24"/>
              </w:rPr>
              <w:t>04, ОК</w:t>
            </w:r>
            <w:r w:rsidR="00F32287" w:rsidRPr="00297E7C">
              <w:rPr>
                <w:rFonts w:ascii="Times New Roman" w:eastAsia="OfficinaSansBookC" w:hAnsi="Times New Roman" w:cs="Times New Roman"/>
                <w:sz w:val="24"/>
                <w:szCs w:val="24"/>
              </w:rPr>
              <w:t xml:space="preserve"> </w:t>
            </w:r>
            <w:r w:rsidR="00722423" w:rsidRPr="00297E7C">
              <w:rPr>
                <w:rFonts w:ascii="Times New Roman" w:eastAsia="OfficinaSansBookC" w:hAnsi="Times New Roman" w:cs="Times New Roman"/>
                <w:sz w:val="24"/>
                <w:szCs w:val="24"/>
              </w:rPr>
              <w:t>09</w:t>
            </w:r>
          </w:p>
          <w:p w14:paraId="08F7E8B3" w14:textId="77777777" w:rsidR="00B63705" w:rsidRDefault="00B63705" w:rsidP="00297E7C">
            <w:pPr>
              <w:spacing w:after="0" w:line="240" w:lineRule="auto"/>
              <w:jc w:val="center"/>
              <w:rPr>
                <w:rFonts w:ascii="Times New Roman" w:eastAsia="OfficinaSansBookC" w:hAnsi="Times New Roman" w:cs="Times New Roman"/>
                <w:b/>
                <w:i/>
                <w:sz w:val="24"/>
                <w:szCs w:val="24"/>
              </w:rPr>
            </w:pPr>
            <w:r w:rsidRPr="00297E7C">
              <w:rPr>
                <w:rFonts w:ascii="Times New Roman" w:eastAsia="OfficinaSansBookC" w:hAnsi="Times New Roman" w:cs="Times New Roman"/>
                <w:b/>
                <w:i/>
                <w:sz w:val="24"/>
                <w:szCs w:val="24"/>
              </w:rPr>
              <w:t>ПК</w:t>
            </w:r>
            <w:r w:rsidR="008C258E">
              <w:rPr>
                <w:rFonts w:ascii="Times New Roman" w:eastAsia="OfficinaSansBookC" w:hAnsi="Times New Roman" w:cs="Times New Roman"/>
                <w:b/>
                <w:i/>
                <w:sz w:val="24"/>
                <w:szCs w:val="24"/>
              </w:rPr>
              <w:t xml:space="preserve"> 1.1.,1.2,1.3,1.4</w:t>
            </w:r>
          </w:p>
          <w:p w14:paraId="20D225AF" w14:textId="435E990F" w:rsidR="008C258E" w:rsidRPr="00297E7C" w:rsidRDefault="008C258E" w:rsidP="00297E7C">
            <w:pPr>
              <w:spacing w:after="0" w:line="240" w:lineRule="auto"/>
              <w:jc w:val="center"/>
              <w:rPr>
                <w:rFonts w:ascii="Times New Roman" w:eastAsia="OfficinaSansBookC" w:hAnsi="Times New Roman" w:cs="Times New Roman"/>
                <w:b/>
                <w:i/>
                <w:sz w:val="24"/>
                <w:szCs w:val="24"/>
              </w:rPr>
            </w:pPr>
            <w:r>
              <w:rPr>
                <w:rFonts w:ascii="Times New Roman" w:eastAsia="OfficinaSansBookC" w:hAnsi="Times New Roman" w:cs="Times New Roman"/>
                <w:b/>
                <w:i/>
                <w:sz w:val="24"/>
                <w:szCs w:val="24"/>
              </w:rPr>
              <w:t>2.1,2.2,2.3</w:t>
            </w:r>
          </w:p>
        </w:tc>
      </w:tr>
      <w:tr w:rsidR="00AC1CC5" w:rsidRPr="00297E7C" w14:paraId="6100F5A3" w14:textId="77777777">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48A1DD00" w14:textId="77777777" w:rsidR="00AC1CC5" w:rsidRPr="00297E7C" w:rsidRDefault="00722423" w:rsidP="00297E7C">
            <w:pPr>
              <w:spacing w:after="0" w:line="240" w:lineRule="auto"/>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 xml:space="preserve">Тема 2.1 </w:t>
            </w:r>
          </w:p>
          <w:p w14:paraId="04A82DB5" w14:textId="77777777" w:rsidR="00AC1CC5" w:rsidRPr="00297E7C" w:rsidRDefault="00722423" w:rsidP="00297E7C">
            <w:pPr>
              <w:spacing w:after="0" w:line="240" w:lineRule="auto"/>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 xml:space="preserve">Современный мир профессий. Проблемы выбора профессии. </w:t>
            </w:r>
          </w:p>
          <w:p w14:paraId="42EE3106" w14:textId="77777777" w:rsidR="00AC1CC5" w:rsidRPr="00297E7C" w:rsidRDefault="00722423" w:rsidP="00297E7C">
            <w:pPr>
              <w:spacing w:after="0" w:line="240" w:lineRule="auto"/>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Роль иностранного языка в вашей профессии</w:t>
            </w:r>
          </w:p>
        </w:tc>
        <w:tc>
          <w:tcPr>
            <w:tcW w:w="8081" w:type="dxa"/>
            <w:tcBorders>
              <w:top w:val="single" w:sz="4" w:space="0" w:color="000000"/>
              <w:left w:val="single" w:sz="4" w:space="0" w:color="000000"/>
              <w:bottom w:val="single" w:sz="4" w:space="0" w:color="000000"/>
              <w:right w:val="single" w:sz="4" w:space="0" w:color="000000"/>
            </w:tcBorders>
          </w:tcPr>
          <w:p w14:paraId="46DB9CD4" w14:textId="77777777" w:rsidR="00AC1CC5" w:rsidRPr="00297E7C" w:rsidRDefault="00722423" w:rsidP="00297E7C">
            <w:pPr>
              <w:spacing w:after="0" w:line="240" w:lineRule="auto"/>
              <w:jc w:val="both"/>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14:paraId="721C4F33" w14:textId="0213C85B" w:rsidR="00AC1CC5" w:rsidRPr="00297E7C" w:rsidRDefault="00722423" w:rsidP="00297E7C">
            <w:pPr>
              <w:spacing w:after="0" w:line="240" w:lineRule="auto"/>
              <w:jc w:val="center"/>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1</w:t>
            </w:r>
            <w:r w:rsidR="008C258E">
              <w:rPr>
                <w:rFonts w:ascii="Times New Roman" w:eastAsia="OfficinaSansBookC" w:hAnsi="Times New Roman" w:cs="Times New Roman"/>
                <w:b/>
                <w:sz w:val="24"/>
                <w:szCs w:val="24"/>
              </w:rPr>
              <w:t>2</w:t>
            </w:r>
          </w:p>
        </w:tc>
        <w:tc>
          <w:tcPr>
            <w:tcW w:w="2552" w:type="dxa"/>
            <w:vMerge w:val="restart"/>
            <w:tcBorders>
              <w:top w:val="single" w:sz="4" w:space="0" w:color="000000"/>
              <w:left w:val="single" w:sz="4" w:space="0" w:color="000000"/>
              <w:bottom w:val="single" w:sz="4" w:space="0" w:color="000000"/>
              <w:right w:val="single" w:sz="4" w:space="0" w:color="000000"/>
            </w:tcBorders>
          </w:tcPr>
          <w:p w14:paraId="74D74840" w14:textId="2B8E9FC5" w:rsidR="00AA0BAB" w:rsidRPr="00297E7C" w:rsidRDefault="00B93E4F"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ОК</w:t>
            </w:r>
            <w:r w:rsidR="00F32287" w:rsidRPr="00297E7C">
              <w:rPr>
                <w:rFonts w:ascii="Times New Roman" w:eastAsia="OfficinaSansBookC" w:hAnsi="Times New Roman" w:cs="Times New Roman"/>
                <w:sz w:val="24"/>
                <w:szCs w:val="24"/>
              </w:rPr>
              <w:t xml:space="preserve"> </w:t>
            </w:r>
            <w:r w:rsidRPr="00297E7C">
              <w:rPr>
                <w:rFonts w:ascii="Times New Roman" w:eastAsia="OfficinaSansBookC" w:hAnsi="Times New Roman" w:cs="Times New Roman"/>
                <w:sz w:val="24"/>
                <w:szCs w:val="24"/>
              </w:rPr>
              <w:t>01, ОК</w:t>
            </w:r>
            <w:r w:rsidR="00F32287" w:rsidRPr="00297E7C">
              <w:rPr>
                <w:rFonts w:ascii="Times New Roman" w:eastAsia="OfficinaSansBookC" w:hAnsi="Times New Roman" w:cs="Times New Roman"/>
                <w:sz w:val="24"/>
                <w:szCs w:val="24"/>
              </w:rPr>
              <w:t xml:space="preserve"> </w:t>
            </w:r>
            <w:r w:rsidRPr="00297E7C">
              <w:rPr>
                <w:rFonts w:ascii="Times New Roman" w:eastAsia="OfficinaSansBookC" w:hAnsi="Times New Roman" w:cs="Times New Roman"/>
                <w:sz w:val="24"/>
                <w:szCs w:val="24"/>
              </w:rPr>
              <w:t>02,</w:t>
            </w:r>
          </w:p>
          <w:p w14:paraId="6DA7FF7B" w14:textId="73C9EAD1" w:rsidR="00AC1CC5" w:rsidRPr="00297E7C" w:rsidRDefault="00B93E4F"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ОК</w:t>
            </w:r>
            <w:r w:rsidR="00F32287" w:rsidRPr="00297E7C">
              <w:rPr>
                <w:rFonts w:ascii="Times New Roman" w:eastAsia="OfficinaSansBookC" w:hAnsi="Times New Roman" w:cs="Times New Roman"/>
                <w:sz w:val="24"/>
                <w:szCs w:val="24"/>
              </w:rPr>
              <w:t xml:space="preserve"> </w:t>
            </w:r>
            <w:r w:rsidRPr="00297E7C">
              <w:rPr>
                <w:rFonts w:ascii="Times New Roman" w:eastAsia="OfficinaSansBookC" w:hAnsi="Times New Roman" w:cs="Times New Roman"/>
                <w:sz w:val="24"/>
                <w:szCs w:val="24"/>
              </w:rPr>
              <w:t>04, ОК</w:t>
            </w:r>
            <w:r w:rsidR="00F32287" w:rsidRPr="00297E7C">
              <w:rPr>
                <w:rFonts w:ascii="Times New Roman" w:eastAsia="OfficinaSansBookC" w:hAnsi="Times New Roman" w:cs="Times New Roman"/>
                <w:sz w:val="24"/>
                <w:szCs w:val="24"/>
              </w:rPr>
              <w:t xml:space="preserve"> </w:t>
            </w:r>
            <w:r w:rsidRPr="00297E7C">
              <w:rPr>
                <w:rFonts w:ascii="Times New Roman" w:eastAsia="OfficinaSansBookC" w:hAnsi="Times New Roman" w:cs="Times New Roman"/>
                <w:sz w:val="24"/>
                <w:szCs w:val="24"/>
              </w:rPr>
              <w:t>09</w:t>
            </w:r>
          </w:p>
        </w:tc>
      </w:tr>
      <w:tr w:rsidR="00AC1CC5" w:rsidRPr="00297E7C" w14:paraId="487C569B" w14:textId="77777777">
        <w:trPr>
          <w:trHeight w:val="1380"/>
        </w:trPr>
        <w:tc>
          <w:tcPr>
            <w:tcW w:w="3257" w:type="dxa"/>
            <w:gridSpan w:val="2"/>
            <w:vMerge/>
            <w:tcBorders>
              <w:top w:val="single" w:sz="4" w:space="0" w:color="000000"/>
              <w:left w:val="single" w:sz="4" w:space="0" w:color="000000"/>
              <w:bottom w:val="single" w:sz="4" w:space="0" w:color="000000"/>
              <w:right w:val="single" w:sz="4" w:space="0" w:color="000000"/>
            </w:tcBorders>
          </w:tcPr>
          <w:p w14:paraId="7CDC540A"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2B90FE11"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Лексика:</w:t>
            </w:r>
          </w:p>
          <w:p w14:paraId="746FA485" w14:textId="1FBFFCC9" w:rsidR="00AC1CC5" w:rsidRPr="00297E7C" w:rsidRDefault="00051307" w:rsidP="00297E7C">
            <w:pPr>
              <w:spacing w:after="0" w:line="240" w:lineRule="auto"/>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 xml:space="preserve">- </w:t>
            </w:r>
            <w:r w:rsidR="00722423" w:rsidRPr="00297E7C">
              <w:rPr>
                <w:rFonts w:ascii="Times New Roman" w:eastAsia="OfficinaSansBookC" w:hAnsi="Times New Roman" w:cs="Times New Roman"/>
                <w:color w:val="000000"/>
                <w:sz w:val="24"/>
                <w:szCs w:val="24"/>
              </w:rPr>
              <w:t>профессионально ориентированная лексика;</w:t>
            </w:r>
          </w:p>
          <w:p w14:paraId="7A07740E" w14:textId="03CB3E01" w:rsidR="00AC1CC5" w:rsidRPr="00297E7C" w:rsidRDefault="00051307" w:rsidP="00297E7C">
            <w:pPr>
              <w:spacing w:after="0" w:line="240" w:lineRule="auto"/>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 xml:space="preserve">- </w:t>
            </w:r>
            <w:r w:rsidR="00722423" w:rsidRPr="00297E7C">
              <w:rPr>
                <w:rFonts w:ascii="Times New Roman" w:eastAsia="OfficinaSansBookC" w:hAnsi="Times New Roman" w:cs="Times New Roman"/>
                <w:color w:val="000000"/>
                <w:sz w:val="24"/>
                <w:szCs w:val="24"/>
              </w:rPr>
              <w:t>лексика делового общения.</w:t>
            </w:r>
          </w:p>
          <w:p w14:paraId="0AFC331A"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Грамматика: </w:t>
            </w:r>
          </w:p>
          <w:p w14:paraId="08412339" w14:textId="1D70AEEC" w:rsidR="00AC1CC5" w:rsidRPr="00297E7C" w:rsidRDefault="00051307" w:rsidP="00297E7C">
            <w:pPr>
              <w:spacing w:after="0" w:line="240" w:lineRule="auto"/>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 xml:space="preserve">- </w:t>
            </w:r>
            <w:r w:rsidR="00722423" w:rsidRPr="00297E7C">
              <w:rPr>
                <w:rFonts w:ascii="Times New Roman" w:eastAsia="OfficinaSansBookC" w:hAnsi="Times New Roman" w:cs="Times New Roman"/>
                <w:color w:val="000000"/>
                <w:sz w:val="24"/>
                <w:szCs w:val="24"/>
              </w:rPr>
              <w:t>герундий, инфинитив.</w:t>
            </w:r>
          </w:p>
          <w:p w14:paraId="45F0ECB7" w14:textId="4415C966" w:rsidR="00AC1CC5" w:rsidRPr="00297E7C" w:rsidRDefault="00051307" w:rsidP="00297E7C">
            <w:pPr>
              <w:spacing w:after="0" w:line="240" w:lineRule="auto"/>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 xml:space="preserve">- </w:t>
            </w:r>
            <w:r w:rsidR="00722423" w:rsidRPr="00297E7C">
              <w:rPr>
                <w:rFonts w:ascii="Times New Roman" w:eastAsia="OfficinaSansBookC" w:hAnsi="Times New Roman" w:cs="Times New Roman"/>
                <w:color w:val="000000"/>
                <w:sz w:val="24"/>
                <w:szCs w:val="24"/>
              </w:rPr>
              <w:t>грамматические структуры, типичные для научно-популярных текстов</w:t>
            </w:r>
          </w:p>
        </w:tc>
        <w:tc>
          <w:tcPr>
            <w:tcW w:w="1560" w:type="dxa"/>
            <w:tcBorders>
              <w:top w:val="single" w:sz="4" w:space="0" w:color="000000"/>
              <w:left w:val="single" w:sz="4" w:space="0" w:color="000000"/>
              <w:bottom w:val="single" w:sz="4" w:space="0" w:color="000000"/>
              <w:right w:val="single" w:sz="4" w:space="0" w:color="000000"/>
            </w:tcBorders>
            <w:vAlign w:val="center"/>
          </w:tcPr>
          <w:p w14:paraId="46B60C5C" w14:textId="77777777" w:rsidR="00AC1CC5" w:rsidRPr="00297E7C" w:rsidRDefault="00AC1CC5" w:rsidP="00297E7C">
            <w:pPr>
              <w:spacing w:after="0" w:line="240"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51050421"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AC1CC5" w:rsidRPr="00297E7C" w14:paraId="66CA2FD4" w14:textId="77777777">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6513525F"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314BED17" w14:textId="77777777" w:rsidR="00AC1CC5" w:rsidRPr="00297E7C" w:rsidRDefault="00722423" w:rsidP="00297E7C">
            <w:pPr>
              <w:spacing w:after="0" w:line="240" w:lineRule="auto"/>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14:paraId="48D35862" w14:textId="017477E9" w:rsidR="00AC1CC5" w:rsidRPr="00297E7C" w:rsidRDefault="00722423" w:rsidP="00297E7C">
            <w:pPr>
              <w:spacing w:after="0" w:line="240" w:lineRule="auto"/>
              <w:jc w:val="center"/>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1</w:t>
            </w:r>
            <w:r w:rsidR="008C258E">
              <w:rPr>
                <w:rFonts w:ascii="Times New Roman" w:eastAsia="OfficinaSansBookC" w:hAnsi="Times New Roman" w:cs="Times New Roman"/>
                <w:b/>
                <w:sz w:val="24"/>
                <w:szCs w:val="24"/>
              </w:rPr>
              <w:t>0</w:t>
            </w:r>
          </w:p>
        </w:tc>
        <w:tc>
          <w:tcPr>
            <w:tcW w:w="2552" w:type="dxa"/>
            <w:vMerge/>
            <w:tcBorders>
              <w:top w:val="single" w:sz="4" w:space="0" w:color="000000"/>
              <w:left w:val="single" w:sz="4" w:space="0" w:color="000000"/>
              <w:bottom w:val="single" w:sz="4" w:space="0" w:color="000000"/>
              <w:right w:val="single" w:sz="4" w:space="0" w:color="000000"/>
            </w:tcBorders>
          </w:tcPr>
          <w:p w14:paraId="6EF276F3"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AC1CC5" w:rsidRPr="00297E7C" w14:paraId="105F4612" w14:textId="77777777">
        <w:trPr>
          <w:trHeight w:val="537"/>
        </w:trPr>
        <w:tc>
          <w:tcPr>
            <w:tcW w:w="3257" w:type="dxa"/>
            <w:gridSpan w:val="2"/>
            <w:vMerge/>
            <w:tcBorders>
              <w:top w:val="single" w:sz="4" w:space="0" w:color="000000"/>
              <w:left w:val="single" w:sz="4" w:space="0" w:color="000000"/>
              <w:bottom w:val="single" w:sz="4" w:space="0" w:color="000000"/>
              <w:right w:val="single" w:sz="4" w:space="0" w:color="000000"/>
            </w:tcBorders>
          </w:tcPr>
          <w:p w14:paraId="7599B30D"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2476EE2A" w14:textId="77777777" w:rsidR="00AC1CC5" w:rsidRPr="00297E7C" w:rsidRDefault="00722423" w:rsidP="00297E7C">
            <w:pPr>
              <w:spacing w:after="0" w:line="240" w:lineRule="auto"/>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1. Особенности подготовки по профессии/специальности.</w:t>
            </w:r>
          </w:p>
          <w:p w14:paraId="019B7F3A" w14:textId="77777777" w:rsidR="00AC1CC5" w:rsidRPr="00297E7C" w:rsidRDefault="00722423" w:rsidP="00297E7C">
            <w:pPr>
              <w:spacing w:after="0" w:line="240" w:lineRule="auto"/>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2.Специфика работы по профессии/специальности.</w:t>
            </w:r>
          </w:p>
          <w:p w14:paraId="456C8FDD" w14:textId="77777777" w:rsidR="00AC1CC5" w:rsidRPr="00297E7C" w:rsidRDefault="00722423" w:rsidP="00297E7C">
            <w:pPr>
              <w:spacing w:after="0" w:line="240" w:lineRule="auto"/>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3. Основные принципы деятельности по профессии/специальности. </w:t>
            </w:r>
          </w:p>
          <w:p w14:paraId="70D7E92D" w14:textId="77777777" w:rsidR="00AC1CC5" w:rsidRPr="00297E7C" w:rsidRDefault="00722423" w:rsidP="00297E7C">
            <w:pPr>
              <w:spacing w:after="0" w:line="240" w:lineRule="auto"/>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4. Основные понятия вашей профессии</w:t>
            </w:r>
          </w:p>
          <w:p w14:paraId="26194B20" w14:textId="77777777" w:rsidR="00AC1CC5" w:rsidRPr="00297E7C" w:rsidRDefault="00722423" w:rsidP="00297E7C">
            <w:pPr>
              <w:spacing w:after="0" w:line="240" w:lineRule="auto"/>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lastRenderedPageBreak/>
              <w:t>5. Чемпионаты WorldSkills</w:t>
            </w:r>
          </w:p>
        </w:tc>
        <w:tc>
          <w:tcPr>
            <w:tcW w:w="1560" w:type="dxa"/>
            <w:tcBorders>
              <w:top w:val="single" w:sz="4" w:space="0" w:color="000000"/>
              <w:left w:val="single" w:sz="4" w:space="0" w:color="000000"/>
              <w:bottom w:val="single" w:sz="4" w:space="0" w:color="000000"/>
              <w:right w:val="single" w:sz="4" w:space="0" w:color="000000"/>
            </w:tcBorders>
          </w:tcPr>
          <w:p w14:paraId="3363D421" w14:textId="77777777" w:rsidR="00AC1CC5" w:rsidRPr="00297E7C" w:rsidRDefault="00722423"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lastRenderedPageBreak/>
              <w:t>2</w:t>
            </w:r>
          </w:p>
          <w:p w14:paraId="17CDD719" w14:textId="77777777" w:rsidR="00AC1CC5" w:rsidRPr="00297E7C" w:rsidRDefault="00722423"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w:t>
            </w:r>
          </w:p>
          <w:p w14:paraId="4EC19D24" w14:textId="77777777" w:rsidR="00AC1CC5" w:rsidRPr="00297E7C" w:rsidRDefault="00722423"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w:t>
            </w:r>
          </w:p>
          <w:p w14:paraId="74B65DB8" w14:textId="77777777" w:rsidR="00AC1CC5" w:rsidRPr="00297E7C" w:rsidRDefault="00722423"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w:t>
            </w:r>
          </w:p>
          <w:p w14:paraId="13364E6A" w14:textId="77777777" w:rsidR="00AC1CC5" w:rsidRPr="00297E7C" w:rsidRDefault="00722423"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lastRenderedPageBreak/>
              <w:t>2</w:t>
            </w:r>
          </w:p>
        </w:tc>
        <w:tc>
          <w:tcPr>
            <w:tcW w:w="2552" w:type="dxa"/>
            <w:vMerge/>
            <w:tcBorders>
              <w:top w:val="single" w:sz="4" w:space="0" w:color="000000"/>
              <w:left w:val="single" w:sz="4" w:space="0" w:color="000000"/>
              <w:bottom w:val="single" w:sz="4" w:space="0" w:color="000000"/>
              <w:right w:val="single" w:sz="4" w:space="0" w:color="000000"/>
            </w:tcBorders>
          </w:tcPr>
          <w:p w14:paraId="256AE1A5"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AC1CC5" w:rsidRPr="00297E7C" w14:paraId="43BD3E8A" w14:textId="77777777">
        <w:tc>
          <w:tcPr>
            <w:tcW w:w="3257" w:type="dxa"/>
            <w:gridSpan w:val="2"/>
            <w:vMerge/>
            <w:tcBorders>
              <w:top w:val="single" w:sz="4" w:space="0" w:color="000000"/>
              <w:left w:val="single" w:sz="4" w:space="0" w:color="000000"/>
              <w:bottom w:val="single" w:sz="4" w:space="0" w:color="000000"/>
              <w:right w:val="single" w:sz="4" w:space="0" w:color="000000"/>
            </w:tcBorders>
          </w:tcPr>
          <w:p w14:paraId="320FCCD3"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23317B8B" w14:textId="77777777" w:rsidR="00AC1CC5" w:rsidRPr="00297E7C" w:rsidRDefault="00722423" w:rsidP="00297E7C">
            <w:pPr>
              <w:spacing w:after="0" w:line="240" w:lineRule="auto"/>
              <w:rPr>
                <w:rFonts w:ascii="Times New Roman" w:eastAsia="OfficinaSansBookC" w:hAnsi="Times New Roman" w:cs="Times New Roman"/>
                <w:sz w:val="24"/>
                <w:szCs w:val="24"/>
              </w:rPr>
            </w:pPr>
            <w:r w:rsidRPr="00297E7C">
              <w:rPr>
                <w:rFonts w:ascii="Times New Roman" w:eastAsia="OfficinaSansBookC" w:hAnsi="Times New Roman" w:cs="Times New Roman"/>
                <w:b/>
                <w:sz w:val="24"/>
                <w:szCs w:val="24"/>
              </w:rPr>
              <w:t xml:space="preserve">Контрольная работа </w:t>
            </w:r>
          </w:p>
        </w:tc>
        <w:tc>
          <w:tcPr>
            <w:tcW w:w="1560" w:type="dxa"/>
            <w:tcBorders>
              <w:top w:val="single" w:sz="4" w:space="0" w:color="000000"/>
              <w:left w:val="single" w:sz="4" w:space="0" w:color="000000"/>
              <w:bottom w:val="single" w:sz="4" w:space="0" w:color="000000"/>
              <w:right w:val="single" w:sz="4" w:space="0" w:color="000000"/>
            </w:tcBorders>
          </w:tcPr>
          <w:p w14:paraId="3C5D4283" w14:textId="77777777" w:rsidR="00AC1CC5" w:rsidRPr="00297E7C" w:rsidRDefault="00722423"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14:paraId="60CD6C36" w14:textId="77777777" w:rsidR="00AC1CC5" w:rsidRPr="00297E7C" w:rsidRDefault="00AC1CC5" w:rsidP="00297E7C">
            <w:pPr>
              <w:spacing w:after="0" w:line="240" w:lineRule="auto"/>
              <w:rPr>
                <w:rFonts w:ascii="Times New Roman" w:eastAsia="OfficinaSansBookC" w:hAnsi="Times New Roman" w:cs="Times New Roman"/>
                <w:b/>
                <w:sz w:val="24"/>
                <w:szCs w:val="24"/>
              </w:rPr>
            </w:pPr>
          </w:p>
        </w:tc>
      </w:tr>
      <w:tr w:rsidR="00AC1CC5" w:rsidRPr="00297E7C" w14:paraId="51F73B04" w14:textId="77777777">
        <w:trPr>
          <w:trHeight w:val="306"/>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767FABE2" w14:textId="77777777" w:rsidR="00AC1CC5" w:rsidRPr="00297E7C" w:rsidRDefault="00722423" w:rsidP="00297E7C">
            <w:pPr>
              <w:spacing w:after="0" w:line="240" w:lineRule="auto"/>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 xml:space="preserve">Тема 2.2 </w:t>
            </w:r>
          </w:p>
          <w:p w14:paraId="1AF20579" w14:textId="77777777" w:rsidR="00AC1CC5" w:rsidRPr="00297E7C" w:rsidRDefault="00722423" w:rsidP="00297E7C">
            <w:pPr>
              <w:spacing w:after="0" w:line="240" w:lineRule="auto"/>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 xml:space="preserve">Искусство и культура </w:t>
            </w:r>
          </w:p>
        </w:tc>
        <w:tc>
          <w:tcPr>
            <w:tcW w:w="8081" w:type="dxa"/>
            <w:tcBorders>
              <w:top w:val="single" w:sz="4" w:space="0" w:color="000000"/>
              <w:left w:val="single" w:sz="4" w:space="0" w:color="000000"/>
              <w:bottom w:val="single" w:sz="4" w:space="0" w:color="000000"/>
              <w:right w:val="single" w:sz="4" w:space="0" w:color="000000"/>
            </w:tcBorders>
          </w:tcPr>
          <w:p w14:paraId="51C8BCE9" w14:textId="77777777" w:rsidR="00AC1CC5" w:rsidRPr="00297E7C" w:rsidRDefault="00722423" w:rsidP="00297E7C">
            <w:pPr>
              <w:spacing w:after="0" w:line="240" w:lineRule="auto"/>
              <w:rPr>
                <w:rFonts w:ascii="Times New Roman" w:eastAsia="OfficinaSansBookC" w:hAnsi="Times New Roman" w:cs="Times New Roman"/>
                <w:sz w:val="24"/>
                <w:szCs w:val="24"/>
              </w:rPr>
            </w:pPr>
            <w:r w:rsidRPr="00297E7C">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14:paraId="1D041B33" w14:textId="77777777" w:rsidR="00AC1CC5" w:rsidRPr="00297E7C" w:rsidRDefault="00722423" w:rsidP="00297E7C">
            <w:pPr>
              <w:spacing w:after="0" w:line="240" w:lineRule="auto"/>
              <w:jc w:val="center"/>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12</w:t>
            </w:r>
          </w:p>
        </w:tc>
        <w:tc>
          <w:tcPr>
            <w:tcW w:w="2552" w:type="dxa"/>
            <w:vMerge w:val="restart"/>
            <w:tcBorders>
              <w:top w:val="single" w:sz="4" w:space="0" w:color="000000"/>
              <w:left w:val="single" w:sz="4" w:space="0" w:color="000000"/>
              <w:bottom w:val="single" w:sz="4" w:space="0" w:color="000000"/>
              <w:right w:val="single" w:sz="4" w:space="0" w:color="000000"/>
            </w:tcBorders>
          </w:tcPr>
          <w:p w14:paraId="4194443A" w14:textId="77777777" w:rsidR="00AC1CC5" w:rsidRPr="00297E7C" w:rsidRDefault="00AC1CC5" w:rsidP="00297E7C">
            <w:pPr>
              <w:spacing w:after="0" w:line="240" w:lineRule="auto"/>
              <w:rPr>
                <w:rFonts w:ascii="Times New Roman" w:eastAsia="OfficinaSansBookC" w:hAnsi="Times New Roman" w:cs="Times New Roman"/>
                <w:sz w:val="24"/>
                <w:szCs w:val="24"/>
              </w:rPr>
            </w:pPr>
          </w:p>
          <w:p w14:paraId="42A6DB9C" w14:textId="15B9A3B7" w:rsidR="00AA0BAB" w:rsidRPr="00297E7C" w:rsidRDefault="00B93E4F"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ОК</w:t>
            </w:r>
            <w:r w:rsidR="00F32287" w:rsidRPr="00297E7C">
              <w:rPr>
                <w:rFonts w:ascii="Times New Roman" w:eastAsia="OfficinaSansBookC" w:hAnsi="Times New Roman" w:cs="Times New Roman"/>
                <w:sz w:val="24"/>
                <w:szCs w:val="24"/>
              </w:rPr>
              <w:t xml:space="preserve"> </w:t>
            </w:r>
            <w:r w:rsidRPr="00297E7C">
              <w:rPr>
                <w:rFonts w:ascii="Times New Roman" w:eastAsia="OfficinaSansBookC" w:hAnsi="Times New Roman" w:cs="Times New Roman"/>
                <w:sz w:val="24"/>
                <w:szCs w:val="24"/>
              </w:rPr>
              <w:t>01, ОК</w:t>
            </w:r>
            <w:r w:rsidR="00F32287" w:rsidRPr="00297E7C">
              <w:rPr>
                <w:rFonts w:ascii="Times New Roman" w:eastAsia="OfficinaSansBookC" w:hAnsi="Times New Roman" w:cs="Times New Roman"/>
                <w:sz w:val="24"/>
                <w:szCs w:val="24"/>
              </w:rPr>
              <w:t xml:space="preserve"> </w:t>
            </w:r>
            <w:r w:rsidRPr="00297E7C">
              <w:rPr>
                <w:rFonts w:ascii="Times New Roman" w:eastAsia="OfficinaSansBookC" w:hAnsi="Times New Roman" w:cs="Times New Roman"/>
                <w:sz w:val="24"/>
                <w:szCs w:val="24"/>
              </w:rPr>
              <w:t>02,</w:t>
            </w:r>
          </w:p>
          <w:p w14:paraId="700A3098" w14:textId="157E1194" w:rsidR="00AC1CC5" w:rsidRPr="00297E7C" w:rsidRDefault="00B93E4F" w:rsidP="00297E7C">
            <w:pPr>
              <w:spacing w:after="0" w:line="240" w:lineRule="auto"/>
              <w:jc w:val="center"/>
              <w:rPr>
                <w:rFonts w:ascii="Times New Roman" w:eastAsia="OfficinaSansBookC" w:hAnsi="Times New Roman" w:cs="Times New Roman"/>
                <w:b/>
                <w:sz w:val="24"/>
                <w:szCs w:val="24"/>
              </w:rPr>
            </w:pPr>
            <w:r w:rsidRPr="00297E7C">
              <w:rPr>
                <w:rFonts w:ascii="Times New Roman" w:eastAsia="OfficinaSansBookC" w:hAnsi="Times New Roman" w:cs="Times New Roman"/>
                <w:sz w:val="24"/>
                <w:szCs w:val="24"/>
              </w:rPr>
              <w:t>ОК</w:t>
            </w:r>
            <w:r w:rsidR="00F32287" w:rsidRPr="00297E7C">
              <w:rPr>
                <w:rFonts w:ascii="Times New Roman" w:eastAsia="OfficinaSansBookC" w:hAnsi="Times New Roman" w:cs="Times New Roman"/>
                <w:sz w:val="24"/>
                <w:szCs w:val="24"/>
              </w:rPr>
              <w:t xml:space="preserve"> </w:t>
            </w:r>
            <w:r w:rsidRPr="00297E7C">
              <w:rPr>
                <w:rFonts w:ascii="Times New Roman" w:eastAsia="OfficinaSansBookC" w:hAnsi="Times New Roman" w:cs="Times New Roman"/>
                <w:sz w:val="24"/>
                <w:szCs w:val="24"/>
              </w:rPr>
              <w:t>04, ОК</w:t>
            </w:r>
            <w:r w:rsidR="00F32287" w:rsidRPr="00297E7C">
              <w:rPr>
                <w:rFonts w:ascii="Times New Roman" w:eastAsia="OfficinaSansBookC" w:hAnsi="Times New Roman" w:cs="Times New Roman"/>
                <w:sz w:val="24"/>
                <w:szCs w:val="24"/>
              </w:rPr>
              <w:t xml:space="preserve"> </w:t>
            </w:r>
            <w:r w:rsidRPr="00297E7C">
              <w:rPr>
                <w:rFonts w:ascii="Times New Roman" w:eastAsia="OfficinaSansBookC" w:hAnsi="Times New Roman" w:cs="Times New Roman"/>
                <w:sz w:val="24"/>
                <w:szCs w:val="24"/>
              </w:rPr>
              <w:t>09</w:t>
            </w:r>
          </w:p>
        </w:tc>
      </w:tr>
      <w:tr w:rsidR="00AC1CC5" w:rsidRPr="00297E7C" w14:paraId="4777E9C8" w14:textId="77777777">
        <w:trPr>
          <w:trHeight w:val="304"/>
        </w:trPr>
        <w:tc>
          <w:tcPr>
            <w:tcW w:w="3257" w:type="dxa"/>
            <w:gridSpan w:val="2"/>
            <w:vMerge/>
            <w:tcBorders>
              <w:top w:val="single" w:sz="4" w:space="0" w:color="000000"/>
              <w:left w:val="single" w:sz="4" w:space="0" w:color="000000"/>
              <w:bottom w:val="single" w:sz="4" w:space="0" w:color="000000"/>
              <w:right w:val="single" w:sz="4" w:space="0" w:color="000000"/>
            </w:tcBorders>
          </w:tcPr>
          <w:p w14:paraId="149FF5C7"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57A4874B" w14:textId="77777777" w:rsidR="00AC1CC5" w:rsidRPr="00297E7C" w:rsidRDefault="00722423" w:rsidP="00297E7C">
            <w:pPr>
              <w:spacing w:after="0" w:line="240" w:lineRule="auto"/>
              <w:jc w:val="both"/>
              <w:rPr>
                <w:rFonts w:ascii="Times New Roman" w:eastAsia="OfficinaSansBookC" w:hAnsi="Times New Roman" w:cs="Times New Roman"/>
                <w:sz w:val="24"/>
                <w:szCs w:val="24"/>
                <w:lang w:val="en-US"/>
              </w:rPr>
            </w:pPr>
            <w:r w:rsidRPr="00297E7C">
              <w:rPr>
                <w:rFonts w:ascii="Times New Roman" w:eastAsia="OfficinaSansBookC" w:hAnsi="Times New Roman" w:cs="Times New Roman"/>
                <w:sz w:val="24"/>
                <w:szCs w:val="24"/>
              </w:rPr>
              <w:t>Лексика</w:t>
            </w:r>
            <w:r w:rsidRPr="00297E7C">
              <w:rPr>
                <w:rFonts w:ascii="Times New Roman" w:eastAsia="OfficinaSansBookC" w:hAnsi="Times New Roman" w:cs="Times New Roman"/>
                <w:sz w:val="24"/>
                <w:szCs w:val="24"/>
                <w:lang w:val="en-US"/>
              </w:rPr>
              <w:t>:</w:t>
            </w:r>
          </w:p>
          <w:p w14:paraId="5DE72455" w14:textId="77777777" w:rsidR="00AC1CC5" w:rsidRPr="00297E7C" w:rsidRDefault="00722423" w:rsidP="00297E7C">
            <w:pPr>
              <w:spacing w:after="0" w:line="240" w:lineRule="auto"/>
              <w:jc w:val="both"/>
              <w:rPr>
                <w:rFonts w:ascii="Times New Roman" w:eastAsia="OfficinaSansBookC" w:hAnsi="Times New Roman" w:cs="Times New Roman"/>
                <w:sz w:val="24"/>
                <w:szCs w:val="24"/>
                <w:lang w:val="en-US"/>
              </w:rPr>
            </w:pPr>
            <w:r w:rsidRPr="00297E7C">
              <w:rPr>
                <w:rFonts w:ascii="Times New Roman" w:eastAsia="OfficinaSansBookC" w:hAnsi="Times New Roman" w:cs="Times New Roman"/>
                <w:sz w:val="24"/>
                <w:szCs w:val="24"/>
              </w:rPr>
              <w:t>искусство</w:t>
            </w:r>
            <w:r w:rsidRPr="00297E7C">
              <w:rPr>
                <w:rFonts w:ascii="Times New Roman" w:eastAsia="OfficinaSansBookC" w:hAnsi="Times New Roman" w:cs="Times New Roman"/>
                <w:sz w:val="24"/>
                <w:szCs w:val="24"/>
                <w:lang w:val="en-US"/>
              </w:rPr>
              <w:t xml:space="preserve"> (Subsidized theatres, choirs, fine art etc.);</w:t>
            </w:r>
          </w:p>
          <w:p w14:paraId="0769B3CA" w14:textId="77777777" w:rsidR="00AC1CC5" w:rsidRPr="00297E7C" w:rsidRDefault="00722423" w:rsidP="00297E7C">
            <w:pPr>
              <w:spacing w:after="0" w:line="240" w:lineRule="auto"/>
              <w:jc w:val="both"/>
              <w:rPr>
                <w:rFonts w:ascii="Times New Roman" w:eastAsia="OfficinaSansBookC" w:hAnsi="Times New Roman" w:cs="Times New Roman"/>
                <w:sz w:val="24"/>
                <w:szCs w:val="24"/>
                <w:lang w:val="en-US"/>
              </w:rPr>
            </w:pPr>
            <w:r w:rsidRPr="00297E7C">
              <w:rPr>
                <w:rFonts w:ascii="Times New Roman" w:eastAsia="OfficinaSansBookC" w:hAnsi="Times New Roman" w:cs="Times New Roman"/>
                <w:sz w:val="24"/>
                <w:szCs w:val="24"/>
              </w:rPr>
              <w:t>театр</w:t>
            </w:r>
            <w:r w:rsidRPr="00297E7C">
              <w:rPr>
                <w:rFonts w:ascii="Times New Roman" w:eastAsia="OfficinaSansBookC" w:hAnsi="Times New Roman" w:cs="Times New Roman"/>
                <w:sz w:val="24"/>
                <w:szCs w:val="24"/>
                <w:lang w:val="en-US"/>
              </w:rPr>
              <w:t xml:space="preserve"> (theatre, stage, play etc.);</w:t>
            </w:r>
          </w:p>
          <w:p w14:paraId="7D22F6DD" w14:textId="77777777" w:rsidR="00AC1CC5" w:rsidRPr="00297E7C" w:rsidRDefault="00722423" w:rsidP="00297E7C">
            <w:pPr>
              <w:spacing w:after="0" w:line="240" w:lineRule="auto"/>
              <w:jc w:val="both"/>
              <w:rPr>
                <w:rFonts w:ascii="Times New Roman" w:eastAsia="OfficinaSansBookC" w:hAnsi="Times New Roman" w:cs="Times New Roman"/>
                <w:sz w:val="24"/>
                <w:szCs w:val="24"/>
                <w:lang w:val="en-US"/>
              </w:rPr>
            </w:pPr>
            <w:r w:rsidRPr="00297E7C">
              <w:rPr>
                <w:rFonts w:ascii="Times New Roman" w:eastAsia="OfficinaSansBookC" w:hAnsi="Times New Roman" w:cs="Times New Roman"/>
                <w:sz w:val="24"/>
                <w:szCs w:val="24"/>
              </w:rPr>
              <w:t>архитектура</w:t>
            </w:r>
            <w:r w:rsidRPr="00297E7C">
              <w:rPr>
                <w:rFonts w:ascii="Times New Roman" w:eastAsia="OfficinaSansBookC" w:hAnsi="Times New Roman" w:cs="Times New Roman"/>
                <w:sz w:val="24"/>
                <w:szCs w:val="24"/>
                <w:lang w:val="en-US"/>
              </w:rPr>
              <w:t xml:space="preserve"> (architecture, building structure);</w:t>
            </w:r>
          </w:p>
          <w:p w14:paraId="41657C1D" w14:textId="77777777" w:rsidR="00AC1CC5" w:rsidRPr="00297E7C" w:rsidRDefault="00722423" w:rsidP="00297E7C">
            <w:pPr>
              <w:spacing w:after="0" w:line="240" w:lineRule="auto"/>
              <w:jc w:val="both"/>
              <w:rPr>
                <w:rFonts w:ascii="Times New Roman" w:eastAsia="OfficinaSansBookC" w:hAnsi="Times New Roman" w:cs="Times New Roman"/>
                <w:sz w:val="24"/>
                <w:szCs w:val="24"/>
                <w:lang w:val="en-US"/>
              </w:rPr>
            </w:pPr>
            <w:r w:rsidRPr="00297E7C">
              <w:rPr>
                <w:rFonts w:ascii="Times New Roman" w:eastAsia="OfficinaSansBookC" w:hAnsi="Times New Roman" w:cs="Times New Roman"/>
                <w:sz w:val="24"/>
                <w:szCs w:val="24"/>
              </w:rPr>
              <w:t>музыка</w:t>
            </w:r>
            <w:r w:rsidRPr="00297E7C">
              <w:rPr>
                <w:rFonts w:ascii="Times New Roman" w:eastAsia="OfficinaSansBookC" w:hAnsi="Times New Roman" w:cs="Times New Roman"/>
                <w:sz w:val="24"/>
                <w:szCs w:val="24"/>
                <w:lang w:val="en-US"/>
              </w:rPr>
              <w:t xml:space="preserve"> (composer, music, classical music etc.);</w:t>
            </w:r>
          </w:p>
          <w:p w14:paraId="6D5739E0" w14:textId="77777777" w:rsidR="00AC1CC5" w:rsidRPr="00297E7C" w:rsidRDefault="00722423" w:rsidP="00297E7C">
            <w:pPr>
              <w:spacing w:after="0" w:line="240" w:lineRule="auto"/>
              <w:jc w:val="both"/>
              <w:rPr>
                <w:rFonts w:ascii="Times New Roman" w:eastAsia="OfficinaSansBookC" w:hAnsi="Times New Roman" w:cs="Times New Roman"/>
                <w:sz w:val="24"/>
                <w:szCs w:val="24"/>
                <w:lang w:val="en-US"/>
              </w:rPr>
            </w:pPr>
            <w:r w:rsidRPr="00297E7C">
              <w:rPr>
                <w:rFonts w:ascii="Times New Roman" w:eastAsia="OfficinaSansBookC" w:hAnsi="Times New Roman" w:cs="Times New Roman"/>
                <w:sz w:val="24"/>
                <w:szCs w:val="24"/>
              </w:rPr>
              <w:t>живопись</w:t>
            </w:r>
            <w:r w:rsidRPr="00297E7C">
              <w:rPr>
                <w:rFonts w:ascii="Times New Roman" w:eastAsia="OfficinaSansBookC" w:hAnsi="Times New Roman" w:cs="Times New Roman"/>
                <w:sz w:val="24"/>
                <w:szCs w:val="24"/>
                <w:lang w:val="en-US"/>
              </w:rPr>
              <w:t xml:space="preserve"> (paint, draw, fresco, landscape etc.).</w:t>
            </w:r>
          </w:p>
          <w:p w14:paraId="4654424E"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Грамматика:</w:t>
            </w:r>
          </w:p>
          <w:p w14:paraId="298094F6"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причастия I и II;</w:t>
            </w:r>
          </w:p>
          <w:p w14:paraId="44DF670D" w14:textId="77777777" w:rsidR="00AC1CC5" w:rsidRPr="00297E7C" w:rsidRDefault="00722423" w:rsidP="00297E7C">
            <w:pPr>
              <w:spacing w:after="0" w:line="240" w:lineRule="auto"/>
              <w:jc w:val="both"/>
              <w:rPr>
                <w:rFonts w:ascii="Times New Roman" w:eastAsia="OfficinaSansBookC" w:hAnsi="Times New Roman" w:cs="Times New Roman"/>
                <w:sz w:val="24"/>
                <w:szCs w:val="24"/>
                <w:lang w:val="en-US"/>
              </w:rPr>
            </w:pPr>
            <w:r w:rsidRPr="00297E7C">
              <w:rPr>
                <w:rFonts w:ascii="Times New Roman" w:eastAsia="OfficinaSansBookC" w:hAnsi="Times New Roman" w:cs="Times New Roman"/>
                <w:sz w:val="24"/>
                <w:szCs w:val="24"/>
              </w:rPr>
              <w:t>обороты</w:t>
            </w:r>
            <w:r w:rsidRPr="00297E7C">
              <w:rPr>
                <w:rFonts w:ascii="Times New Roman" w:eastAsia="OfficinaSansBookC" w:hAnsi="Times New Roman" w:cs="Times New Roman"/>
                <w:sz w:val="24"/>
                <w:szCs w:val="24"/>
                <w:lang w:val="en-US"/>
              </w:rPr>
              <w:t xml:space="preserve"> to be going to </w:t>
            </w:r>
            <w:r w:rsidRPr="00297E7C">
              <w:rPr>
                <w:rFonts w:ascii="Times New Roman" w:eastAsia="OfficinaSansBookC" w:hAnsi="Times New Roman" w:cs="Times New Roman"/>
                <w:sz w:val="24"/>
                <w:szCs w:val="24"/>
              </w:rPr>
              <w:t>и</w:t>
            </w:r>
            <w:r w:rsidRPr="00297E7C">
              <w:rPr>
                <w:rFonts w:ascii="Times New Roman" w:eastAsia="OfficinaSansBookC" w:hAnsi="Times New Roman" w:cs="Times New Roman"/>
                <w:sz w:val="24"/>
                <w:szCs w:val="24"/>
                <w:lang w:val="en-US"/>
              </w:rPr>
              <w:t xml:space="preserve"> there + to be </w:t>
            </w:r>
            <w:r w:rsidRPr="00297E7C">
              <w:rPr>
                <w:rFonts w:ascii="Times New Roman" w:eastAsia="OfficinaSansBookC" w:hAnsi="Times New Roman" w:cs="Times New Roman"/>
                <w:sz w:val="24"/>
                <w:szCs w:val="24"/>
              </w:rPr>
              <w:t>в</w:t>
            </w:r>
            <w:r w:rsidRPr="00297E7C">
              <w:rPr>
                <w:rFonts w:ascii="Times New Roman" w:eastAsia="OfficinaSansBookC" w:hAnsi="Times New Roman" w:cs="Times New Roman"/>
                <w:sz w:val="24"/>
                <w:szCs w:val="24"/>
                <w:lang w:val="en-US"/>
              </w:rPr>
              <w:t xml:space="preserve"> </w:t>
            </w:r>
            <w:r w:rsidRPr="00297E7C">
              <w:rPr>
                <w:rFonts w:ascii="Times New Roman" w:eastAsia="OfficinaSansBookC" w:hAnsi="Times New Roman" w:cs="Times New Roman"/>
                <w:sz w:val="24"/>
                <w:szCs w:val="24"/>
              </w:rPr>
              <w:t>прошедшем</w:t>
            </w:r>
            <w:r w:rsidRPr="00297E7C">
              <w:rPr>
                <w:rFonts w:ascii="Times New Roman" w:eastAsia="OfficinaSansBookC" w:hAnsi="Times New Roman" w:cs="Times New Roman"/>
                <w:sz w:val="24"/>
                <w:szCs w:val="24"/>
                <w:lang w:val="en-US"/>
              </w:rPr>
              <w:t xml:space="preserve"> </w:t>
            </w:r>
            <w:r w:rsidRPr="00297E7C">
              <w:rPr>
                <w:rFonts w:ascii="Times New Roman" w:eastAsia="OfficinaSansBookC" w:hAnsi="Times New Roman" w:cs="Times New Roman"/>
                <w:sz w:val="24"/>
                <w:szCs w:val="24"/>
              </w:rPr>
              <w:t>времени</w:t>
            </w:r>
            <w:r w:rsidRPr="00297E7C">
              <w:rPr>
                <w:rFonts w:ascii="Times New Roman" w:eastAsia="OfficinaSansBookC" w:hAnsi="Times New Roman" w:cs="Times New Roman"/>
                <w:sz w:val="24"/>
                <w:szCs w:val="24"/>
                <w:lang w:val="en-US"/>
              </w:rPr>
              <w:t>;</w:t>
            </w:r>
          </w:p>
          <w:p w14:paraId="498134B7" w14:textId="12DC2F2A" w:rsidR="00AC1CC5" w:rsidRPr="00297E7C" w:rsidRDefault="00722423" w:rsidP="00297E7C">
            <w:pPr>
              <w:spacing w:after="0" w:line="240" w:lineRule="auto"/>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взаимные и вопросительные местоимения</w:t>
            </w:r>
          </w:p>
        </w:tc>
        <w:tc>
          <w:tcPr>
            <w:tcW w:w="1560" w:type="dxa"/>
            <w:tcBorders>
              <w:top w:val="single" w:sz="4" w:space="0" w:color="000000"/>
              <w:left w:val="single" w:sz="4" w:space="0" w:color="000000"/>
              <w:bottom w:val="single" w:sz="4" w:space="0" w:color="000000"/>
              <w:right w:val="single" w:sz="4" w:space="0" w:color="000000"/>
            </w:tcBorders>
          </w:tcPr>
          <w:p w14:paraId="7CD025E5" w14:textId="77777777" w:rsidR="00AC1CC5" w:rsidRPr="00297E7C" w:rsidRDefault="00AC1CC5" w:rsidP="00297E7C">
            <w:pPr>
              <w:spacing w:after="0" w:line="240" w:lineRule="auto"/>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584AC517"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AC1CC5" w:rsidRPr="00297E7C" w14:paraId="1ADC5C94" w14:textId="77777777">
        <w:trPr>
          <w:trHeight w:val="304"/>
        </w:trPr>
        <w:tc>
          <w:tcPr>
            <w:tcW w:w="3257" w:type="dxa"/>
            <w:gridSpan w:val="2"/>
            <w:vMerge/>
            <w:tcBorders>
              <w:top w:val="single" w:sz="4" w:space="0" w:color="000000"/>
              <w:left w:val="single" w:sz="4" w:space="0" w:color="000000"/>
              <w:bottom w:val="single" w:sz="4" w:space="0" w:color="000000"/>
              <w:right w:val="single" w:sz="4" w:space="0" w:color="000000"/>
            </w:tcBorders>
          </w:tcPr>
          <w:p w14:paraId="5E50831C"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51C2A0C3" w14:textId="77777777" w:rsidR="00AC1CC5" w:rsidRPr="00297E7C" w:rsidRDefault="00722423" w:rsidP="00297E7C">
            <w:pPr>
              <w:spacing w:after="0" w:line="240" w:lineRule="auto"/>
              <w:rPr>
                <w:rFonts w:ascii="Times New Roman" w:eastAsia="OfficinaSansBookC" w:hAnsi="Times New Roman" w:cs="Times New Roman"/>
                <w:sz w:val="24"/>
                <w:szCs w:val="24"/>
              </w:rPr>
            </w:pPr>
            <w:r w:rsidRPr="00297E7C">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14:paraId="329E3FA5" w14:textId="77777777" w:rsidR="00AC1CC5" w:rsidRPr="00297E7C" w:rsidRDefault="00722423" w:rsidP="00297E7C">
            <w:pPr>
              <w:spacing w:after="0" w:line="240" w:lineRule="auto"/>
              <w:jc w:val="center"/>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10</w:t>
            </w:r>
          </w:p>
        </w:tc>
        <w:tc>
          <w:tcPr>
            <w:tcW w:w="2552" w:type="dxa"/>
            <w:vMerge/>
            <w:tcBorders>
              <w:top w:val="single" w:sz="4" w:space="0" w:color="000000"/>
              <w:left w:val="single" w:sz="4" w:space="0" w:color="000000"/>
              <w:bottom w:val="single" w:sz="4" w:space="0" w:color="000000"/>
              <w:right w:val="single" w:sz="4" w:space="0" w:color="000000"/>
            </w:tcBorders>
          </w:tcPr>
          <w:p w14:paraId="7BFC5882"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AC1CC5" w:rsidRPr="00297E7C" w14:paraId="400AD605" w14:textId="77777777">
        <w:trPr>
          <w:trHeight w:val="304"/>
        </w:trPr>
        <w:tc>
          <w:tcPr>
            <w:tcW w:w="3257" w:type="dxa"/>
            <w:gridSpan w:val="2"/>
            <w:vMerge/>
            <w:tcBorders>
              <w:top w:val="single" w:sz="4" w:space="0" w:color="000000"/>
              <w:left w:val="single" w:sz="4" w:space="0" w:color="000000"/>
              <w:bottom w:val="single" w:sz="4" w:space="0" w:color="000000"/>
              <w:right w:val="single" w:sz="4" w:space="0" w:color="000000"/>
            </w:tcBorders>
          </w:tcPr>
          <w:p w14:paraId="12D85C3B"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1156FB55" w14:textId="33AD1012" w:rsidR="00AC1CC5" w:rsidRPr="00297E7C" w:rsidRDefault="00722423" w:rsidP="00297E7C">
            <w:pPr>
              <w:spacing w:after="0" w:line="240" w:lineRule="auto"/>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1.</w:t>
            </w:r>
            <w:r w:rsidR="00051307" w:rsidRPr="00297E7C">
              <w:rPr>
                <w:rFonts w:ascii="Times New Roman" w:eastAsia="OfficinaSansBookC" w:hAnsi="Times New Roman" w:cs="Times New Roman"/>
                <w:sz w:val="24"/>
                <w:szCs w:val="24"/>
              </w:rPr>
              <w:t xml:space="preserve"> </w:t>
            </w:r>
            <w:r w:rsidRPr="00297E7C">
              <w:rPr>
                <w:rFonts w:ascii="Times New Roman" w:eastAsia="OfficinaSansBookC" w:hAnsi="Times New Roman" w:cs="Times New Roman"/>
                <w:sz w:val="24"/>
                <w:szCs w:val="24"/>
              </w:rPr>
              <w:t>Культура. Искусство.</w:t>
            </w:r>
          </w:p>
          <w:p w14:paraId="50F4B2AF" w14:textId="77777777" w:rsidR="00AC1CC5" w:rsidRPr="00297E7C" w:rsidRDefault="00722423" w:rsidP="00297E7C">
            <w:pPr>
              <w:spacing w:after="0" w:line="240" w:lineRule="auto"/>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 Живопись.</w:t>
            </w:r>
          </w:p>
          <w:p w14:paraId="5677D65D" w14:textId="77777777" w:rsidR="00AC1CC5" w:rsidRPr="00297E7C" w:rsidRDefault="00722423" w:rsidP="00297E7C">
            <w:pPr>
              <w:spacing w:after="0" w:line="240" w:lineRule="auto"/>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3. Архитектура. </w:t>
            </w:r>
          </w:p>
          <w:p w14:paraId="4E67921D" w14:textId="77777777" w:rsidR="00AC1CC5" w:rsidRPr="00297E7C" w:rsidRDefault="00722423" w:rsidP="00297E7C">
            <w:pPr>
              <w:spacing w:after="0" w:line="240" w:lineRule="auto"/>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4. Музыка. Театр. </w:t>
            </w:r>
          </w:p>
          <w:p w14:paraId="765D44B0" w14:textId="31DE69EF" w:rsidR="00AC1CC5" w:rsidRPr="00297E7C" w:rsidRDefault="00722423" w:rsidP="00297E7C">
            <w:pPr>
              <w:spacing w:after="0" w:line="240" w:lineRule="auto"/>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5.</w:t>
            </w:r>
            <w:r w:rsidR="00051307" w:rsidRPr="00297E7C">
              <w:rPr>
                <w:rFonts w:ascii="Times New Roman" w:eastAsia="OfficinaSansBookC" w:hAnsi="Times New Roman" w:cs="Times New Roman"/>
                <w:sz w:val="24"/>
                <w:szCs w:val="24"/>
              </w:rPr>
              <w:t xml:space="preserve"> </w:t>
            </w:r>
            <w:r w:rsidRPr="00297E7C">
              <w:rPr>
                <w:rFonts w:ascii="Times New Roman" w:eastAsia="OfficinaSansBookC" w:hAnsi="Times New Roman" w:cs="Times New Roman"/>
                <w:sz w:val="24"/>
                <w:szCs w:val="24"/>
              </w:rPr>
              <w:t>Музеи</w:t>
            </w:r>
          </w:p>
        </w:tc>
        <w:tc>
          <w:tcPr>
            <w:tcW w:w="1560" w:type="dxa"/>
            <w:tcBorders>
              <w:top w:val="single" w:sz="4" w:space="0" w:color="000000"/>
              <w:left w:val="single" w:sz="4" w:space="0" w:color="000000"/>
              <w:bottom w:val="single" w:sz="4" w:space="0" w:color="000000"/>
              <w:right w:val="single" w:sz="4" w:space="0" w:color="000000"/>
            </w:tcBorders>
          </w:tcPr>
          <w:p w14:paraId="73211230" w14:textId="77777777" w:rsidR="00AC1CC5" w:rsidRPr="00297E7C" w:rsidRDefault="00722423"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w:t>
            </w:r>
          </w:p>
          <w:p w14:paraId="56C3BE30" w14:textId="77777777" w:rsidR="00AC1CC5" w:rsidRPr="00297E7C" w:rsidRDefault="00722423"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w:t>
            </w:r>
          </w:p>
          <w:p w14:paraId="2E640FEE" w14:textId="77777777" w:rsidR="00AC1CC5" w:rsidRPr="00297E7C" w:rsidRDefault="00722423"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w:t>
            </w:r>
          </w:p>
          <w:p w14:paraId="4FC3E4CB" w14:textId="77777777" w:rsidR="00AC1CC5" w:rsidRPr="00297E7C" w:rsidRDefault="00722423"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w:t>
            </w:r>
          </w:p>
          <w:p w14:paraId="292D1697" w14:textId="77777777" w:rsidR="00AC1CC5" w:rsidRPr="00297E7C" w:rsidRDefault="00722423"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41C86656"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AC1CC5" w:rsidRPr="00297E7C" w14:paraId="2A5BF5AE" w14:textId="77777777">
        <w:trPr>
          <w:trHeight w:val="304"/>
        </w:trPr>
        <w:tc>
          <w:tcPr>
            <w:tcW w:w="3257" w:type="dxa"/>
            <w:gridSpan w:val="2"/>
            <w:vMerge/>
            <w:tcBorders>
              <w:top w:val="single" w:sz="4" w:space="0" w:color="000000"/>
              <w:left w:val="single" w:sz="4" w:space="0" w:color="000000"/>
              <w:bottom w:val="single" w:sz="4" w:space="0" w:color="000000"/>
              <w:right w:val="single" w:sz="4" w:space="0" w:color="000000"/>
            </w:tcBorders>
          </w:tcPr>
          <w:p w14:paraId="7AC1636A"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680FE566" w14:textId="77777777" w:rsidR="00AC1CC5" w:rsidRPr="00297E7C" w:rsidRDefault="00722423" w:rsidP="00297E7C">
            <w:pPr>
              <w:spacing w:after="0" w:line="240" w:lineRule="auto"/>
              <w:rPr>
                <w:rFonts w:ascii="Times New Roman" w:eastAsia="OfficinaSansBookC" w:hAnsi="Times New Roman" w:cs="Times New Roman"/>
                <w:sz w:val="24"/>
                <w:szCs w:val="24"/>
              </w:rPr>
            </w:pPr>
            <w:r w:rsidRPr="00297E7C">
              <w:rPr>
                <w:rFonts w:ascii="Times New Roman" w:eastAsia="OfficinaSansBookC" w:hAnsi="Times New Roman" w:cs="Times New Roman"/>
                <w:b/>
                <w:sz w:val="24"/>
                <w:szCs w:val="24"/>
              </w:rPr>
              <w:t xml:space="preserve">Контрольная работа </w:t>
            </w:r>
          </w:p>
        </w:tc>
        <w:tc>
          <w:tcPr>
            <w:tcW w:w="1560" w:type="dxa"/>
            <w:tcBorders>
              <w:top w:val="single" w:sz="4" w:space="0" w:color="000000"/>
              <w:left w:val="single" w:sz="4" w:space="0" w:color="000000"/>
              <w:bottom w:val="single" w:sz="4" w:space="0" w:color="000000"/>
              <w:right w:val="single" w:sz="4" w:space="0" w:color="000000"/>
            </w:tcBorders>
          </w:tcPr>
          <w:p w14:paraId="44E058B0" w14:textId="77777777" w:rsidR="00AC1CC5" w:rsidRPr="00297E7C" w:rsidRDefault="00722423"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14:paraId="6DB74195" w14:textId="77777777" w:rsidR="00AC1CC5" w:rsidRPr="00297E7C" w:rsidRDefault="00AC1CC5" w:rsidP="00297E7C">
            <w:pPr>
              <w:spacing w:after="0" w:line="240" w:lineRule="auto"/>
              <w:rPr>
                <w:rFonts w:ascii="Times New Roman" w:eastAsia="OfficinaSansBookC" w:hAnsi="Times New Roman" w:cs="Times New Roman"/>
                <w:b/>
                <w:sz w:val="24"/>
                <w:szCs w:val="24"/>
              </w:rPr>
            </w:pPr>
          </w:p>
        </w:tc>
      </w:tr>
      <w:tr w:rsidR="00AC1CC5" w:rsidRPr="00297E7C" w14:paraId="52B55A9A" w14:textId="77777777">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4B257569" w14:textId="77777777" w:rsidR="00AC1CC5" w:rsidRPr="00297E7C" w:rsidRDefault="00722423" w:rsidP="00297E7C">
            <w:pPr>
              <w:spacing w:after="0" w:line="240" w:lineRule="auto"/>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 xml:space="preserve">Тема 2.3 </w:t>
            </w:r>
          </w:p>
          <w:p w14:paraId="77162212" w14:textId="66BFA3BB" w:rsidR="00AC1CC5" w:rsidRPr="00297E7C" w:rsidRDefault="00722423" w:rsidP="00297E7C">
            <w:pPr>
              <w:spacing w:after="0" w:line="240" w:lineRule="auto"/>
              <w:rPr>
                <w:rFonts w:ascii="Times New Roman" w:eastAsia="OfficinaSansBookC" w:hAnsi="Times New Roman" w:cs="Times New Roman"/>
                <w:b/>
                <w:sz w:val="24"/>
                <w:szCs w:val="24"/>
              </w:rPr>
            </w:pPr>
            <w:r w:rsidRPr="00297E7C">
              <w:rPr>
                <w:rFonts w:ascii="Times New Roman" w:eastAsia="OfficinaSansBookC" w:hAnsi="Times New Roman" w:cs="Times New Roman"/>
                <w:b/>
                <w:color w:val="000000"/>
                <w:sz w:val="24"/>
                <w:szCs w:val="24"/>
              </w:rPr>
              <w:t>Технический прогресс: перспективы и последствия. Современные средства связи</w:t>
            </w:r>
          </w:p>
        </w:tc>
        <w:tc>
          <w:tcPr>
            <w:tcW w:w="8081" w:type="dxa"/>
            <w:tcBorders>
              <w:top w:val="single" w:sz="4" w:space="0" w:color="000000"/>
              <w:left w:val="single" w:sz="4" w:space="0" w:color="000000"/>
              <w:bottom w:val="single" w:sz="4" w:space="0" w:color="000000"/>
              <w:right w:val="single" w:sz="4" w:space="0" w:color="000000"/>
            </w:tcBorders>
            <w:vAlign w:val="bottom"/>
          </w:tcPr>
          <w:p w14:paraId="27260015"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14:paraId="77DDDCB3" w14:textId="6F3EAAEC" w:rsidR="00AC1CC5" w:rsidRPr="00297E7C" w:rsidRDefault="008C258E" w:rsidP="00297E7C">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10</w:t>
            </w:r>
          </w:p>
        </w:tc>
        <w:tc>
          <w:tcPr>
            <w:tcW w:w="2552" w:type="dxa"/>
            <w:vMerge w:val="restart"/>
            <w:tcBorders>
              <w:top w:val="single" w:sz="4" w:space="0" w:color="000000"/>
              <w:left w:val="single" w:sz="4" w:space="0" w:color="000000"/>
              <w:bottom w:val="single" w:sz="4" w:space="0" w:color="000000"/>
              <w:right w:val="single" w:sz="4" w:space="0" w:color="000000"/>
            </w:tcBorders>
          </w:tcPr>
          <w:p w14:paraId="1568AC47" w14:textId="77777777" w:rsidR="00AC1CC5" w:rsidRPr="00297E7C" w:rsidRDefault="00AC1CC5" w:rsidP="00297E7C">
            <w:pPr>
              <w:spacing w:after="0" w:line="240" w:lineRule="auto"/>
              <w:rPr>
                <w:rFonts w:ascii="Times New Roman" w:eastAsia="OfficinaSansBookC" w:hAnsi="Times New Roman" w:cs="Times New Roman"/>
                <w:sz w:val="24"/>
                <w:szCs w:val="24"/>
              </w:rPr>
            </w:pPr>
          </w:p>
          <w:p w14:paraId="569430D2" w14:textId="1B361B54" w:rsidR="00AA0BAB" w:rsidRPr="00297E7C" w:rsidRDefault="00B93E4F"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ОК</w:t>
            </w:r>
            <w:r w:rsidR="00F32287" w:rsidRPr="00297E7C">
              <w:rPr>
                <w:rFonts w:ascii="Times New Roman" w:eastAsia="OfficinaSansBookC" w:hAnsi="Times New Roman" w:cs="Times New Roman"/>
                <w:sz w:val="24"/>
                <w:szCs w:val="24"/>
              </w:rPr>
              <w:t xml:space="preserve"> </w:t>
            </w:r>
            <w:r w:rsidRPr="00297E7C">
              <w:rPr>
                <w:rFonts w:ascii="Times New Roman" w:eastAsia="OfficinaSansBookC" w:hAnsi="Times New Roman" w:cs="Times New Roman"/>
                <w:sz w:val="24"/>
                <w:szCs w:val="24"/>
              </w:rPr>
              <w:t>01, ОК</w:t>
            </w:r>
            <w:r w:rsidR="00F32287" w:rsidRPr="00297E7C">
              <w:rPr>
                <w:rFonts w:ascii="Times New Roman" w:eastAsia="OfficinaSansBookC" w:hAnsi="Times New Roman" w:cs="Times New Roman"/>
                <w:sz w:val="24"/>
                <w:szCs w:val="24"/>
              </w:rPr>
              <w:t xml:space="preserve"> </w:t>
            </w:r>
            <w:r w:rsidRPr="00297E7C">
              <w:rPr>
                <w:rFonts w:ascii="Times New Roman" w:eastAsia="OfficinaSansBookC" w:hAnsi="Times New Roman" w:cs="Times New Roman"/>
                <w:sz w:val="24"/>
                <w:szCs w:val="24"/>
              </w:rPr>
              <w:t>02,</w:t>
            </w:r>
          </w:p>
          <w:p w14:paraId="6BA5CCF9" w14:textId="0081D944" w:rsidR="00AC1CC5" w:rsidRPr="00297E7C" w:rsidRDefault="00B93E4F"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ОК</w:t>
            </w:r>
            <w:r w:rsidR="00F32287" w:rsidRPr="00297E7C">
              <w:rPr>
                <w:rFonts w:ascii="Times New Roman" w:eastAsia="OfficinaSansBookC" w:hAnsi="Times New Roman" w:cs="Times New Roman"/>
                <w:sz w:val="24"/>
                <w:szCs w:val="24"/>
              </w:rPr>
              <w:t xml:space="preserve"> </w:t>
            </w:r>
            <w:r w:rsidRPr="00297E7C">
              <w:rPr>
                <w:rFonts w:ascii="Times New Roman" w:eastAsia="OfficinaSansBookC" w:hAnsi="Times New Roman" w:cs="Times New Roman"/>
                <w:sz w:val="24"/>
                <w:szCs w:val="24"/>
              </w:rPr>
              <w:t>04, ОК</w:t>
            </w:r>
            <w:r w:rsidR="00F32287" w:rsidRPr="00297E7C">
              <w:rPr>
                <w:rFonts w:ascii="Times New Roman" w:eastAsia="OfficinaSansBookC" w:hAnsi="Times New Roman" w:cs="Times New Roman"/>
                <w:sz w:val="24"/>
                <w:szCs w:val="24"/>
              </w:rPr>
              <w:t xml:space="preserve"> </w:t>
            </w:r>
            <w:r w:rsidRPr="00297E7C">
              <w:rPr>
                <w:rFonts w:ascii="Times New Roman" w:eastAsia="OfficinaSansBookC" w:hAnsi="Times New Roman" w:cs="Times New Roman"/>
                <w:sz w:val="24"/>
                <w:szCs w:val="24"/>
              </w:rPr>
              <w:t>09</w:t>
            </w:r>
          </w:p>
        </w:tc>
      </w:tr>
      <w:tr w:rsidR="00AC1CC5" w:rsidRPr="00297E7C" w14:paraId="21307F84" w14:textId="77777777">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1261A063"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14:paraId="4652B2A8" w14:textId="77777777" w:rsidR="00AC1CC5" w:rsidRPr="00297E7C" w:rsidRDefault="00722423" w:rsidP="00297E7C">
            <w:pPr>
              <w:spacing w:after="0" w:line="240" w:lineRule="auto"/>
              <w:jc w:val="both"/>
              <w:rPr>
                <w:rFonts w:ascii="Times New Roman" w:eastAsia="OfficinaSansBookC" w:hAnsi="Times New Roman" w:cs="Times New Roman"/>
                <w:sz w:val="24"/>
                <w:szCs w:val="24"/>
                <w:lang w:val="en-US"/>
              </w:rPr>
            </w:pPr>
            <w:r w:rsidRPr="00297E7C">
              <w:rPr>
                <w:rFonts w:ascii="Times New Roman" w:eastAsia="OfficinaSansBookC" w:hAnsi="Times New Roman" w:cs="Times New Roman"/>
                <w:sz w:val="24"/>
                <w:szCs w:val="24"/>
              </w:rPr>
              <w:t>Лексика</w:t>
            </w:r>
            <w:r w:rsidRPr="00297E7C">
              <w:rPr>
                <w:rFonts w:ascii="Times New Roman" w:eastAsia="OfficinaSansBookC" w:hAnsi="Times New Roman" w:cs="Times New Roman"/>
                <w:sz w:val="24"/>
                <w:szCs w:val="24"/>
                <w:lang w:val="en-US"/>
              </w:rPr>
              <w:t>:</w:t>
            </w:r>
          </w:p>
          <w:p w14:paraId="6D9CB5D0" w14:textId="77777777" w:rsidR="00AC1CC5" w:rsidRPr="00297E7C" w:rsidRDefault="00722423" w:rsidP="00297E7C">
            <w:pPr>
              <w:spacing w:after="0" w:line="240" w:lineRule="auto"/>
              <w:jc w:val="both"/>
              <w:rPr>
                <w:rFonts w:ascii="Times New Roman" w:eastAsia="OfficinaSansBookC" w:hAnsi="Times New Roman" w:cs="Times New Roman"/>
                <w:sz w:val="24"/>
                <w:szCs w:val="24"/>
                <w:lang w:val="en-US"/>
              </w:rPr>
            </w:pPr>
            <w:r w:rsidRPr="00297E7C">
              <w:rPr>
                <w:rFonts w:ascii="Times New Roman" w:eastAsia="OfficinaSansBookC" w:hAnsi="Times New Roman" w:cs="Times New Roman"/>
                <w:sz w:val="24"/>
                <w:szCs w:val="24"/>
                <w:lang w:val="en-US"/>
              </w:rPr>
              <w:t xml:space="preserve">- </w:t>
            </w:r>
            <w:r w:rsidRPr="00297E7C">
              <w:rPr>
                <w:rFonts w:ascii="Times New Roman" w:eastAsia="OfficinaSansBookC" w:hAnsi="Times New Roman" w:cs="Times New Roman"/>
                <w:sz w:val="24"/>
                <w:szCs w:val="24"/>
              </w:rPr>
              <w:t>виды</w:t>
            </w:r>
            <w:r w:rsidRPr="00297E7C">
              <w:rPr>
                <w:rFonts w:ascii="Times New Roman" w:eastAsia="OfficinaSansBookC" w:hAnsi="Times New Roman" w:cs="Times New Roman"/>
                <w:sz w:val="24"/>
                <w:szCs w:val="24"/>
                <w:lang w:val="en-US"/>
              </w:rPr>
              <w:t xml:space="preserve"> </w:t>
            </w:r>
            <w:r w:rsidRPr="00297E7C">
              <w:rPr>
                <w:rFonts w:ascii="Times New Roman" w:eastAsia="OfficinaSansBookC" w:hAnsi="Times New Roman" w:cs="Times New Roman"/>
                <w:sz w:val="24"/>
                <w:szCs w:val="24"/>
              </w:rPr>
              <w:t>наук</w:t>
            </w:r>
            <w:r w:rsidRPr="00297E7C">
              <w:rPr>
                <w:rFonts w:ascii="Times New Roman" w:eastAsia="OfficinaSansBookC" w:hAnsi="Times New Roman" w:cs="Times New Roman"/>
                <w:sz w:val="24"/>
                <w:szCs w:val="24"/>
                <w:lang w:val="en-US"/>
              </w:rPr>
              <w:t xml:space="preserve"> (science, natural sciences, social sciences, etc.)</w:t>
            </w:r>
          </w:p>
          <w:p w14:paraId="2FF7E426"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 названия технических и компьютерных средств (a </w:t>
            </w:r>
            <w:proofErr w:type="spellStart"/>
            <w:r w:rsidRPr="00297E7C">
              <w:rPr>
                <w:rFonts w:ascii="Times New Roman" w:eastAsia="OfficinaSansBookC" w:hAnsi="Times New Roman" w:cs="Times New Roman"/>
                <w:sz w:val="24"/>
                <w:szCs w:val="24"/>
              </w:rPr>
              <w:t>tablet</w:t>
            </w:r>
            <w:proofErr w:type="spellEnd"/>
            <w:r w:rsidRPr="00297E7C">
              <w:rPr>
                <w:rFonts w:ascii="Times New Roman" w:eastAsia="OfficinaSansBookC" w:hAnsi="Times New Roman" w:cs="Times New Roman"/>
                <w:sz w:val="24"/>
                <w:szCs w:val="24"/>
              </w:rPr>
              <w:t xml:space="preserve">, a </w:t>
            </w:r>
            <w:proofErr w:type="spellStart"/>
            <w:r w:rsidRPr="00297E7C">
              <w:rPr>
                <w:rFonts w:ascii="Times New Roman" w:eastAsia="OfficinaSansBookC" w:hAnsi="Times New Roman" w:cs="Times New Roman"/>
                <w:sz w:val="24"/>
                <w:szCs w:val="24"/>
              </w:rPr>
              <w:t>smartphone</w:t>
            </w:r>
            <w:proofErr w:type="spellEnd"/>
            <w:r w:rsidRPr="00297E7C">
              <w:rPr>
                <w:rFonts w:ascii="Times New Roman" w:eastAsia="OfficinaSansBookC" w:hAnsi="Times New Roman" w:cs="Times New Roman"/>
                <w:sz w:val="24"/>
                <w:szCs w:val="24"/>
              </w:rPr>
              <w:t xml:space="preserve">, a </w:t>
            </w:r>
            <w:proofErr w:type="spellStart"/>
            <w:r w:rsidRPr="00297E7C">
              <w:rPr>
                <w:rFonts w:ascii="Times New Roman" w:eastAsia="OfficinaSansBookC" w:hAnsi="Times New Roman" w:cs="Times New Roman"/>
                <w:sz w:val="24"/>
                <w:szCs w:val="24"/>
              </w:rPr>
              <w:t>laptop</w:t>
            </w:r>
            <w:proofErr w:type="spellEnd"/>
            <w:r w:rsidRPr="00297E7C">
              <w:rPr>
                <w:rFonts w:ascii="Times New Roman" w:eastAsia="OfficinaSansBookC" w:hAnsi="Times New Roman" w:cs="Times New Roman"/>
                <w:sz w:val="24"/>
                <w:szCs w:val="24"/>
              </w:rPr>
              <w:t xml:space="preserve">, a </w:t>
            </w:r>
            <w:proofErr w:type="spellStart"/>
            <w:r w:rsidRPr="00297E7C">
              <w:rPr>
                <w:rFonts w:ascii="Times New Roman" w:eastAsia="OfficinaSansBookC" w:hAnsi="Times New Roman" w:cs="Times New Roman"/>
                <w:sz w:val="24"/>
                <w:szCs w:val="24"/>
              </w:rPr>
              <w:t>machine</w:t>
            </w:r>
            <w:proofErr w:type="spellEnd"/>
            <w:r w:rsidRPr="00297E7C">
              <w:rPr>
                <w:rFonts w:ascii="Times New Roman" w:eastAsia="OfficinaSansBookC" w:hAnsi="Times New Roman" w:cs="Times New Roman"/>
                <w:sz w:val="24"/>
                <w:szCs w:val="24"/>
              </w:rPr>
              <w:t xml:space="preserve">, </w:t>
            </w:r>
            <w:proofErr w:type="spellStart"/>
            <w:r w:rsidRPr="00297E7C">
              <w:rPr>
                <w:rFonts w:ascii="Times New Roman" w:eastAsia="OfficinaSansBookC" w:hAnsi="Times New Roman" w:cs="Times New Roman"/>
                <w:sz w:val="24"/>
                <w:szCs w:val="24"/>
              </w:rPr>
              <w:t>etc</w:t>
            </w:r>
            <w:proofErr w:type="spellEnd"/>
            <w:r w:rsidRPr="00297E7C">
              <w:rPr>
                <w:rFonts w:ascii="Times New Roman" w:eastAsia="OfficinaSansBookC" w:hAnsi="Times New Roman" w:cs="Times New Roman"/>
                <w:sz w:val="24"/>
                <w:szCs w:val="24"/>
              </w:rPr>
              <w:t>)</w:t>
            </w:r>
          </w:p>
          <w:p w14:paraId="53F85BBF"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Грамматика: </w:t>
            </w:r>
          </w:p>
          <w:p w14:paraId="79E49556"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 страдательный залог, </w:t>
            </w:r>
          </w:p>
          <w:p w14:paraId="5141F41C" w14:textId="60F925D5" w:rsidR="00AC1CC5" w:rsidRPr="00297E7C" w:rsidRDefault="00722423" w:rsidP="00297E7C">
            <w:pPr>
              <w:spacing w:after="0" w:line="240" w:lineRule="auto"/>
              <w:jc w:val="both"/>
              <w:rPr>
                <w:rFonts w:ascii="Times New Roman" w:eastAsia="OfficinaSansBookC" w:hAnsi="Times New Roman" w:cs="Times New Roman"/>
                <w:b/>
                <w:sz w:val="24"/>
                <w:szCs w:val="24"/>
              </w:rPr>
            </w:pPr>
            <w:r w:rsidRPr="00297E7C">
              <w:rPr>
                <w:rFonts w:ascii="Times New Roman" w:eastAsia="OfficinaSansBookC" w:hAnsi="Times New Roman" w:cs="Times New Roman"/>
                <w:sz w:val="24"/>
                <w:szCs w:val="24"/>
              </w:rPr>
              <w:t>- грамматические структуры предложений, типичные для научно-популярного стиля</w:t>
            </w:r>
          </w:p>
        </w:tc>
        <w:tc>
          <w:tcPr>
            <w:tcW w:w="1560" w:type="dxa"/>
            <w:tcBorders>
              <w:top w:val="single" w:sz="4" w:space="0" w:color="000000"/>
              <w:left w:val="single" w:sz="4" w:space="0" w:color="000000"/>
              <w:bottom w:val="single" w:sz="4" w:space="0" w:color="000000"/>
              <w:right w:val="single" w:sz="4" w:space="0" w:color="000000"/>
            </w:tcBorders>
            <w:vAlign w:val="center"/>
          </w:tcPr>
          <w:p w14:paraId="6A3EB75A" w14:textId="77777777" w:rsidR="00AC1CC5" w:rsidRPr="00297E7C" w:rsidRDefault="00AC1CC5" w:rsidP="00297E7C">
            <w:pPr>
              <w:spacing w:after="0" w:line="240"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030CE817"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AC1CC5" w:rsidRPr="00297E7C" w14:paraId="1669EB5E" w14:textId="77777777">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5C98B788"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14:paraId="69C5BF4F" w14:textId="77777777" w:rsidR="00AC1CC5" w:rsidRPr="00297E7C" w:rsidRDefault="00722423" w:rsidP="00297E7C">
            <w:pPr>
              <w:spacing w:after="0" w:line="240" w:lineRule="auto"/>
              <w:jc w:val="both"/>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14:paraId="624930E9" w14:textId="1B5D50E8" w:rsidR="00AC1CC5" w:rsidRPr="00297E7C" w:rsidRDefault="008C258E" w:rsidP="00297E7C">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8</w:t>
            </w:r>
          </w:p>
        </w:tc>
        <w:tc>
          <w:tcPr>
            <w:tcW w:w="2552" w:type="dxa"/>
            <w:vMerge/>
            <w:tcBorders>
              <w:top w:val="single" w:sz="4" w:space="0" w:color="000000"/>
              <w:left w:val="single" w:sz="4" w:space="0" w:color="000000"/>
              <w:bottom w:val="single" w:sz="4" w:space="0" w:color="000000"/>
              <w:right w:val="single" w:sz="4" w:space="0" w:color="000000"/>
            </w:tcBorders>
          </w:tcPr>
          <w:p w14:paraId="2CE6341C"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AC1CC5" w:rsidRPr="00297E7C" w14:paraId="4F9488D2" w14:textId="77777777">
        <w:trPr>
          <w:trHeight w:val="890"/>
        </w:trPr>
        <w:tc>
          <w:tcPr>
            <w:tcW w:w="3257" w:type="dxa"/>
            <w:gridSpan w:val="2"/>
            <w:vMerge/>
            <w:tcBorders>
              <w:top w:val="single" w:sz="4" w:space="0" w:color="000000"/>
              <w:left w:val="single" w:sz="4" w:space="0" w:color="000000"/>
              <w:bottom w:val="single" w:sz="4" w:space="0" w:color="000000"/>
              <w:right w:val="single" w:sz="4" w:space="0" w:color="000000"/>
            </w:tcBorders>
          </w:tcPr>
          <w:p w14:paraId="78773CC7"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11639103" w14:textId="77777777" w:rsidR="00AC1CC5" w:rsidRPr="00297E7C" w:rsidRDefault="00722423" w:rsidP="00297E7C">
            <w:pPr>
              <w:spacing w:after="0" w:line="240" w:lineRule="auto"/>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1. Достижения науки. </w:t>
            </w:r>
          </w:p>
          <w:p w14:paraId="33BED72A" w14:textId="77777777" w:rsidR="00AC1CC5" w:rsidRPr="00297E7C" w:rsidRDefault="00722423" w:rsidP="00297E7C">
            <w:pPr>
              <w:spacing w:after="0" w:line="240" w:lineRule="auto"/>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 Современные информационные технологии.</w:t>
            </w:r>
          </w:p>
          <w:p w14:paraId="3B512D24" w14:textId="503AC05B" w:rsidR="00AC1CC5" w:rsidRPr="00297E7C" w:rsidRDefault="00722423" w:rsidP="00297E7C">
            <w:pPr>
              <w:spacing w:after="0" w:line="240" w:lineRule="auto"/>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3. ИКТ в профессиональной деятельности</w:t>
            </w:r>
          </w:p>
        </w:tc>
        <w:tc>
          <w:tcPr>
            <w:tcW w:w="1560" w:type="dxa"/>
            <w:tcBorders>
              <w:top w:val="single" w:sz="4" w:space="0" w:color="000000"/>
              <w:left w:val="single" w:sz="4" w:space="0" w:color="000000"/>
              <w:bottom w:val="single" w:sz="4" w:space="0" w:color="000000"/>
              <w:right w:val="single" w:sz="4" w:space="0" w:color="000000"/>
            </w:tcBorders>
          </w:tcPr>
          <w:p w14:paraId="343D9179" w14:textId="4F8FCBFD" w:rsidR="00AC1CC5" w:rsidRPr="00297E7C" w:rsidRDefault="008C258E" w:rsidP="00297E7C">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4</w:t>
            </w:r>
          </w:p>
          <w:p w14:paraId="3902AF2A" w14:textId="77777777" w:rsidR="00AC1CC5" w:rsidRPr="00297E7C" w:rsidRDefault="00722423"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w:t>
            </w:r>
          </w:p>
          <w:p w14:paraId="3706C0CA" w14:textId="4239A227" w:rsidR="00AC1CC5" w:rsidRPr="00297E7C" w:rsidRDefault="008C258E" w:rsidP="00297E7C">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191ED9C1"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AC1CC5" w:rsidRPr="00297E7C" w14:paraId="00E7598A" w14:textId="77777777">
        <w:tc>
          <w:tcPr>
            <w:tcW w:w="3257" w:type="dxa"/>
            <w:gridSpan w:val="2"/>
            <w:vMerge/>
            <w:tcBorders>
              <w:top w:val="single" w:sz="4" w:space="0" w:color="000000"/>
              <w:left w:val="single" w:sz="4" w:space="0" w:color="000000"/>
              <w:bottom w:val="single" w:sz="4" w:space="0" w:color="000000"/>
              <w:right w:val="single" w:sz="4" w:space="0" w:color="000000"/>
            </w:tcBorders>
          </w:tcPr>
          <w:p w14:paraId="1051B39D"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296440EA" w14:textId="77777777" w:rsidR="00AC1CC5" w:rsidRPr="00297E7C" w:rsidRDefault="00722423" w:rsidP="00297E7C">
            <w:pPr>
              <w:spacing w:after="0" w:line="240" w:lineRule="auto"/>
              <w:rPr>
                <w:rFonts w:ascii="Times New Roman" w:eastAsia="OfficinaSansBookC" w:hAnsi="Times New Roman" w:cs="Times New Roman"/>
                <w:sz w:val="24"/>
                <w:szCs w:val="24"/>
              </w:rPr>
            </w:pPr>
            <w:r w:rsidRPr="00297E7C">
              <w:rPr>
                <w:rFonts w:ascii="Times New Roman" w:eastAsia="OfficinaSansBookC" w:hAnsi="Times New Roman" w:cs="Times New Roman"/>
                <w:b/>
                <w:sz w:val="24"/>
                <w:szCs w:val="24"/>
              </w:rPr>
              <w:t xml:space="preserve">Контрольная работа </w:t>
            </w:r>
          </w:p>
        </w:tc>
        <w:tc>
          <w:tcPr>
            <w:tcW w:w="1560" w:type="dxa"/>
            <w:tcBorders>
              <w:top w:val="single" w:sz="4" w:space="0" w:color="000000"/>
              <w:left w:val="single" w:sz="4" w:space="0" w:color="000000"/>
              <w:bottom w:val="single" w:sz="4" w:space="0" w:color="000000"/>
              <w:right w:val="single" w:sz="4" w:space="0" w:color="000000"/>
            </w:tcBorders>
          </w:tcPr>
          <w:p w14:paraId="061B114D" w14:textId="77777777" w:rsidR="00AC1CC5" w:rsidRPr="00297E7C" w:rsidRDefault="00722423"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14:paraId="5773649A" w14:textId="77777777" w:rsidR="00AC1CC5" w:rsidRPr="00297E7C" w:rsidRDefault="00AC1CC5" w:rsidP="00297E7C">
            <w:pPr>
              <w:spacing w:after="0" w:line="240" w:lineRule="auto"/>
              <w:rPr>
                <w:rFonts w:ascii="Times New Roman" w:eastAsia="OfficinaSansBookC" w:hAnsi="Times New Roman" w:cs="Times New Roman"/>
                <w:b/>
                <w:sz w:val="24"/>
                <w:szCs w:val="24"/>
              </w:rPr>
            </w:pPr>
          </w:p>
        </w:tc>
      </w:tr>
      <w:tr w:rsidR="00AC1CC5" w:rsidRPr="00297E7C" w14:paraId="5D37C177" w14:textId="77777777">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6296A4DC" w14:textId="77777777" w:rsidR="00AC1CC5" w:rsidRPr="00297E7C" w:rsidRDefault="00722423" w:rsidP="00297E7C">
            <w:pPr>
              <w:spacing w:after="0" w:line="240" w:lineRule="auto"/>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Тема 2.4</w:t>
            </w:r>
          </w:p>
          <w:p w14:paraId="4504466E" w14:textId="03E2A985" w:rsidR="00AC1CC5" w:rsidRPr="00297E7C" w:rsidRDefault="00722423" w:rsidP="00297E7C">
            <w:pPr>
              <w:spacing w:after="0" w:line="240" w:lineRule="auto"/>
              <w:rPr>
                <w:rFonts w:ascii="Times New Roman" w:eastAsia="OfficinaSansBookC" w:hAnsi="Times New Roman" w:cs="Times New Roman"/>
                <w:b/>
                <w:sz w:val="24"/>
                <w:szCs w:val="24"/>
              </w:rPr>
            </w:pPr>
            <w:r w:rsidRPr="00297E7C">
              <w:rPr>
                <w:rFonts w:ascii="Times New Roman" w:eastAsia="OfficinaSansBookC" w:hAnsi="Times New Roman" w:cs="Times New Roman"/>
                <w:b/>
                <w:color w:val="000000"/>
                <w:sz w:val="24"/>
                <w:szCs w:val="24"/>
              </w:rPr>
              <w:t>Выдающиеся люди родной страны и страны/стран изучаемого языка, их вклад в науку и мировую культуру</w:t>
            </w:r>
          </w:p>
        </w:tc>
        <w:tc>
          <w:tcPr>
            <w:tcW w:w="8081" w:type="dxa"/>
            <w:tcBorders>
              <w:top w:val="single" w:sz="4" w:space="0" w:color="000000"/>
              <w:left w:val="single" w:sz="4" w:space="0" w:color="000000"/>
              <w:bottom w:val="single" w:sz="4" w:space="0" w:color="000000"/>
              <w:right w:val="single" w:sz="4" w:space="0" w:color="000000"/>
            </w:tcBorders>
            <w:vAlign w:val="bottom"/>
          </w:tcPr>
          <w:p w14:paraId="500ED628" w14:textId="77777777" w:rsidR="00AC1CC5" w:rsidRPr="00297E7C" w:rsidRDefault="00722423" w:rsidP="00297E7C">
            <w:pPr>
              <w:spacing w:after="0" w:line="240" w:lineRule="auto"/>
              <w:jc w:val="both"/>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14:paraId="643AA175" w14:textId="2D6A01F4" w:rsidR="00AC1CC5" w:rsidRPr="00297E7C" w:rsidRDefault="008C258E" w:rsidP="00297E7C">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6</w:t>
            </w:r>
          </w:p>
        </w:tc>
        <w:tc>
          <w:tcPr>
            <w:tcW w:w="2552" w:type="dxa"/>
            <w:vMerge w:val="restart"/>
            <w:tcBorders>
              <w:top w:val="single" w:sz="4" w:space="0" w:color="000000"/>
              <w:left w:val="single" w:sz="4" w:space="0" w:color="000000"/>
              <w:bottom w:val="single" w:sz="4" w:space="0" w:color="000000"/>
              <w:right w:val="single" w:sz="4" w:space="0" w:color="000000"/>
            </w:tcBorders>
          </w:tcPr>
          <w:p w14:paraId="3850F90B" w14:textId="77777777" w:rsidR="00AC1CC5" w:rsidRPr="00297E7C" w:rsidRDefault="00AC1CC5" w:rsidP="00297E7C">
            <w:pPr>
              <w:spacing w:after="0" w:line="240" w:lineRule="auto"/>
              <w:rPr>
                <w:rFonts w:ascii="Times New Roman" w:eastAsia="OfficinaSansBookC" w:hAnsi="Times New Roman" w:cs="Times New Roman"/>
                <w:sz w:val="24"/>
                <w:szCs w:val="24"/>
              </w:rPr>
            </w:pPr>
          </w:p>
          <w:p w14:paraId="4CBAE527" w14:textId="6F585031" w:rsidR="00AA0BAB" w:rsidRPr="00297E7C" w:rsidRDefault="00B93E4F"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ОК</w:t>
            </w:r>
            <w:r w:rsidR="00F32287" w:rsidRPr="00297E7C">
              <w:rPr>
                <w:rFonts w:ascii="Times New Roman" w:eastAsia="OfficinaSansBookC" w:hAnsi="Times New Roman" w:cs="Times New Roman"/>
                <w:sz w:val="24"/>
                <w:szCs w:val="24"/>
              </w:rPr>
              <w:t xml:space="preserve"> </w:t>
            </w:r>
            <w:r w:rsidRPr="00297E7C">
              <w:rPr>
                <w:rFonts w:ascii="Times New Roman" w:eastAsia="OfficinaSansBookC" w:hAnsi="Times New Roman" w:cs="Times New Roman"/>
                <w:sz w:val="24"/>
                <w:szCs w:val="24"/>
              </w:rPr>
              <w:t>01, ОК</w:t>
            </w:r>
            <w:r w:rsidR="00F32287" w:rsidRPr="00297E7C">
              <w:rPr>
                <w:rFonts w:ascii="Times New Roman" w:eastAsia="OfficinaSansBookC" w:hAnsi="Times New Roman" w:cs="Times New Roman"/>
                <w:sz w:val="24"/>
                <w:szCs w:val="24"/>
              </w:rPr>
              <w:t xml:space="preserve"> </w:t>
            </w:r>
            <w:r w:rsidRPr="00297E7C">
              <w:rPr>
                <w:rFonts w:ascii="Times New Roman" w:eastAsia="OfficinaSansBookC" w:hAnsi="Times New Roman" w:cs="Times New Roman"/>
                <w:sz w:val="24"/>
                <w:szCs w:val="24"/>
              </w:rPr>
              <w:t>02,</w:t>
            </w:r>
          </w:p>
          <w:p w14:paraId="156EF849" w14:textId="33A13E5C" w:rsidR="00AC1CC5" w:rsidRPr="00297E7C" w:rsidRDefault="00B93E4F" w:rsidP="00297E7C">
            <w:pPr>
              <w:spacing w:after="0" w:line="240" w:lineRule="auto"/>
              <w:jc w:val="center"/>
              <w:rPr>
                <w:rFonts w:ascii="Times New Roman" w:eastAsia="OfficinaSansBookC" w:hAnsi="Times New Roman" w:cs="Times New Roman"/>
                <w:b/>
                <w:sz w:val="24"/>
                <w:szCs w:val="24"/>
              </w:rPr>
            </w:pPr>
            <w:r w:rsidRPr="00297E7C">
              <w:rPr>
                <w:rFonts w:ascii="Times New Roman" w:eastAsia="OfficinaSansBookC" w:hAnsi="Times New Roman" w:cs="Times New Roman"/>
                <w:sz w:val="24"/>
                <w:szCs w:val="24"/>
              </w:rPr>
              <w:t>ОК</w:t>
            </w:r>
            <w:r w:rsidR="00F32287" w:rsidRPr="00297E7C">
              <w:rPr>
                <w:rFonts w:ascii="Times New Roman" w:eastAsia="OfficinaSansBookC" w:hAnsi="Times New Roman" w:cs="Times New Roman"/>
                <w:sz w:val="24"/>
                <w:szCs w:val="24"/>
              </w:rPr>
              <w:t xml:space="preserve"> </w:t>
            </w:r>
            <w:r w:rsidRPr="00297E7C">
              <w:rPr>
                <w:rFonts w:ascii="Times New Roman" w:eastAsia="OfficinaSansBookC" w:hAnsi="Times New Roman" w:cs="Times New Roman"/>
                <w:sz w:val="24"/>
                <w:szCs w:val="24"/>
              </w:rPr>
              <w:t>04, ОК</w:t>
            </w:r>
            <w:r w:rsidR="00F32287" w:rsidRPr="00297E7C">
              <w:rPr>
                <w:rFonts w:ascii="Times New Roman" w:eastAsia="OfficinaSansBookC" w:hAnsi="Times New Roman" w:cs="Times New Roman"/>
                <w:sz w:val="24"/>
                <w:szCs w:val="24"/>
              </w:rPr>
              <w:t xml:space="preserve"> </w:t>
            </w:r>
            <w:r w:rsidRPr="00297E7C">
              <w:rPr>
                <w:rFonts w:ascii="Times New Roman" w:eastAsia="OfficinaSansBookC" w:hAnsi="Times New Roman" w:cs="Times New Roman"/>
                <w:sz w:val="24"/>
                <w:szCs w:val="24"/>
              </w:rPr>
              <w:t>09</w:t>
            </w:r>
          </w:p>
        </w:tc>
      </w:tr>
      <w:tr w:rsidR="00AC1CC5" w:rsidRPr="00297E7C" w14:paraId="6123272B" w14:textId="77777777">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3F05CDDE"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14:paraId="5CB79D1B"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Лексика:</w:t>
            </w:r>
          </w:p>
          <w:p w14:paraId="0B12FE63"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профессионально ориентированная лексика;</w:t>
            </w:r>
          </w:p>
          <w:p w14:paraId="72B5CCD1"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лексика делового общения.</w:t>
            </w:r>
          </w:p>
          <w:p w14:paraId="437F5840"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Грамматика: </w:t>
            </w:r>
          </w:p>
          <w:p w14:paraId="07695F81" w14:textId="77777777" w:rsidR="00AC1CC5" w:rsidRPr="00297E7C" w:rsidRDefault="00722423" w:rsidP="00297E7C">
            <w:pPr>
              <w:spacing w:after="0" w:line="240" w:lineRule="auto"/>
              <w:jc w:val="both"/>
              <w:rPr>
                <w:rFonts w:ascii="Times New Roman" w:eastAsia="OfficinaSansBookC" w:hAnsi="Times New Roman" w:cs="Times New Roman"/>
                <w:b/>
                <w:sz w:val="24"/>
                <w:szCs w:val="24"/>
              </w:rPr>
            </w:pPr>
            <w:r w:rsidRPr="00297E7C">
              <w:rPr>
                <w:rFonts w:ascii="Times New Roman" w:eastAsia="OfficinaSansBookC" w:hAnsi="Times New Roman" w:cs="Times New Roman"/>
                <w:sz w:val="24"/>
                <w:szCs w:val="24"/>
              </w:rPr>
              <w:t>- грамматические конструкции</w:t>
            </w:r>
            <w:r w:rsidRPr="00297E7C">
              <w:rPr>
                <w:rFonts w:ascii="Times New Roman" w:eastAsia="OfficinaSansBookC" w:hAnsi="Times New Roman" w:cs="Times New Roman"/>
                <w:b/>
                <w:sz w:val="24"/>
                <w:szCs w:val="24"/>
              </w:rPr>
              <w:t xml:space="preserve"> </w:t>
            </w:r>
            <w:r w:rsidRPr="00297E7C">
              <w:rPr>
                <w:rFonts w:ascii="Times New Roman" w:eastAsia="OfficinaSansBookC" w:hAnsi="Times New Roman" w:cs="Times New Roman"/>
                <w:sz w:val="24"/>
                <w:szCs w:val="24"/>
              </w:rPr>
              <w:t>типичные для научно-популярного стиля.</w:t>
            </w:r>
          </w:p>
        </w:tc>
        <w:tc>
          <w:tcPr>
            <w:tcW w:w="1560" w:type="dxa"/>
            <w:tcBorders>
              <w:top w:val="single" w:sz="4" w:space="0" w:color="000000"/>
              <w:left w:val="single" w:sz="4" w:space="0" w:color="000000"/>
              <w:bottom w:val="single" w:sz="4" w:space="0" w:color="000000"/>
              <w:right w:val="single" w:sz="4" w:space="0" w:color="000000"/>
            </w:tcBorders>
            <w:vAlign w:val="center"/>
          </w:tcPr>
          <w:p w14:paraId="70817994" w14:textId="77777777" w:rsidR="00AC1CC5" w:rsidRPr="00297E7C" w:rsidRDefault="00AC1CC5" w:rsidP="00297E7C">
            <w:pPr>
              <w:spacing w:after="0" w:line="240"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322218EE"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AC1CC5" w:rsidRPr="00297E7C" w14:paraId="73F3A0BF" w14:textId="77777777">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1CA28C1E"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14:paraId="22E6192A" w14:textId="77777777" w:rsidR="00AC1CC5" w:rsidRPr="00297E7C" w:rsidRDefault="00722423" w:rsidP="00297E7C">
            <w:pPr>
              <w:spacing w:after="0" w:line="240" w:lineRule="auto"/>
              <w:jc w:val="both"/>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14:paraId="706037EC" w14:textId="0A707030" w:rsidR="00AC1CC5" w:rsidRPr="00297E7C" w:rsidRDefault="008C258E" w:rsidP="00297E7C">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14:paraId="364E4681"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AC1CC5" w:rsidRPr="00297E7C" w14:paraId="6902600D" w14:textId="77777777">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646AB014"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6BF1D04C" w14:textId="77777777" w:rsidR="00AC1CC5" w:rsidRPr="00297E7C" w:rsidRDefault="00722423" w:rsidP="00297E7C">
            <w:pPr>
              <w:spacing w:after="0" w:line="240" w:lineRule="auto"/>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1. Известные ученые и их открытия в России.</w:t>
            </w:r>
          </w:p>
          <w:p w14:paraId="18E81456" w14:textId="298DFA81" w:rsidR="00AC1CC5" w:rsidRPr="00297E7C" w:rsidRDefault="00722423" w:rsidP="00297E7C">
            <w:pPr>
              <w:spacing w:after="0" w:line="240" w:lineRule="auto"/>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 Известные ученые и их открытия за рубежом</w:t>
            </w:r>
          </w:p>
        </w:tc>
        <w:tc>
          <w:tcPr>
            <w:tcW w:w="1560" w:type="dxa"/>
            <w:tcBorders>
              <w:top w:val="single" w:sz="4" w:space="0" w:color="000000"/>
              <w:left w:val="single" w:sz="4" w:space="0" w:color="000000"/>
              <w:bottom w:val="single" w:sz="4" w:space="0" w:color="000000"/>
              <w:right w:val="single" w:sz="4" w:space="0" w:color="000000"/>
            </w:tcBorders>
          </w:tcPr>
          <w:p w14:paraId="1A60F1F3" w14:textId="3431BF2C" w:rsidR="00AC1CC5" w:rsidRPr="00297E7C" w:rsidRDefault="008C258E" w:rsidP="00297E7C">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14:paraId="142EAE6D" w14:textId="77777777" w:rsidR="00AC1CC5" w:rsidRPr="00297E7C" w:rsidRDefault="00722423"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5DE65972"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AC1CC5" w:rsidRPr="00297E7C" w14:paraId="0FF8B758" w14:textId="77777777">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1B2BB34F"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768A9658" w14:textId="77777777" w:rsidR="00AC1CC5" w:rsidRPr="00297E7C" w:rsidRDefault="00722423" w:rsidP="00297E7C">
            <w:pPr>
              <w:spacing w:after="0" w:line="240" w:lineRule="auto"/>
              <w:rPr>
                <w:rFonts w:ascii="Times New Roman" w:eastAsia="OfficinaSansBookC" w:hAnsi="Times New Roman" w:cs="Times New Roman"/>
                <w:sz w:val="24"/>
                <w:szCs w:val="24"/>
              </w:rPr>
            </w:pPr>
            <w:r w:rsidRPr="00297E7C">
              <w:rPr>
                <w:rFonts w:ascii="Times New Roman" w:eastAsia="OfficinaSansBookC" w:hAnsi="Times New Roman" w:cs="Times New Roman"/>
                <w:b/>
                <w:sz w:val="24"/>
                <w:szCs w:val="24"/>
              </w:rPr>
              <w:t xml:space="preserve">Контрольная работа </w:t>
            </w:r>
          </w:p>
        </w:tc>
        <w:tc>
          <w:tcPr>
            <w:tcW w:w="1560" w:type="dxa"/>
            <w:tcBorders>
              <w:top w:val="single" w:sz="4" w:space="0" w:color="000000"/>
              <w:left w:val="single" w:sz="4" w:space="0" w:color="000000"/>
              <w:bottom w:val="single" w:sz="4" w:space="0" w:color="000000"/>
              <w:right w:val="single" w:sz="4" w:space="0" w:color="000000"/>
            </w:tcBorders>
          </w:tcPr>
          <w:p w14:paraId="3DB69419" w14:textId="77777777" w:rsidR="00AC1CC5" w:rsidRPr="00297E7C" w:rsidRDefault="00722423"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14:paraId="205C4CBD" w14:textId="77777777" w:rsidR="00AC1CC5" w:rsidRPr="00297E7C" w:rsidRDefault="00AC1CC5" w:rsidP="00297E7C">
            <w:pPr>
              <w:spacing w:after="0" w:line="240" w:lineRule="auto"/>
              <w:rPr>
                <w:rFonts w:ascii="Times New Roman" w:eastAsia="OfficinaSansBookC" w:hAnsi="Times New Roman" w:cs="Times New Roman"/>
                <w:b/>
                <w:sz w:val="24"/>
                <w:szCs w:val="24"/>
              </w:rPr>
            </w:pPr>
          </w:p>
        </w:tc>
      </w:tr>
      <w:tr w:rsidR="00AC1CC5" w:rsidRPr="00297E7C" w14:paraId="5AA5FD1E" w14:textId="77777777">
        <w:trPr>
          <w:trHeight w:val="24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5D3D2344" w14:textId="77777777" w:rsidR="00AC1CC5" w:rsidRPr="00297E7C" w:rsidRDefault="00722423" w:rsidP="00297E7C">
            <w:pPr>
              <w:spacing w:after="0" w:line="240" w:lineRule="auto"/>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Тема 2.5</w:t>
            </w:r>
          </w:p>
          <w:p w14:paraId="0D7EC0B9" w14:textId="77777777" w:rsidR="00AC1CC5" w:rsidRPr="00297E7C" w:rsidRDefault="00722423" w:rsidP="00297E7C">
            <w:pPr>
              <w:spacing w:after="0" w:line="240" w:lineRule="auto"/>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 xml:space="preserve">Деловое общение </w:t>
            </w:r>
          </w:p>
        </w:tc>
        <w:tc>
          <w:tcPr>
            <w:tcW w:w="8081" w:type="dxa"/>
            <w:tcBorders>
              <w:top w:val="single" w:sz="4" w:space="0" w:color="000000"/>
              <w:left w:val="single" w:sz="4" w:space="0" w:color="000000"/>
              <w:bottom w:val="single" w:sz="4" w:space="0" w:color="000000"/>
              <w:right w:val="single" w:sz="4" w:space="0" w:color="000000"/>
            </w:tcBorders>
            <w:vAlign w:val="bottom"/>
          </w:tcPr>
          <w:p w14:paraId="52B42497" w14:textId="77777777" w:rsidR="00AC1CC5" w:rsidRPr="00297E7C" w:rsidRDefault="00722423" w:rsidP="00297E7C">
            <w:pPr>
              <w:spacing w:after="0" w:line="240" w:lineRule="auto"/>
              <w:jc w:val="both"/>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14:paraId="63EC9536" w14:textId="3819BA99" w:rsidR="00AC1CC5" w:rsidRPr="00297E7C" w:rsidRDefault="00CA3AEB" w:rsidP="00297E7C">
            <w:pPr>
              <w:spacing w:after="0" w:line="240" w:lineRule="auto"/>
              <w:jc w:val="center"/>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1</w:t>
            </w:r>
            <w:r w:rsidR="008C258E">
              <w:rPr>
                <w:rFonts w:ascii="Times New Roman" w:eastAsia="OfficinaSansBookC" w:hAnsi="Times New Roman" w:cs="Times New Roman"/>
                <w:b/>
                <w:sz w:val="24"/>
                <w:szCs w:val="24"/>
              </w:rPr>
              <w:t>0</w:t>
            </w:r>
          </w:p>
        </w:tc>
        <w:tc>
          <w:tcPr>
            <w:tcW w:w="2552" w:type="dxa"/>
            <w:tcBorders>
              <w:top w:val="single" w:sz="4" w:space="0" w:color="000000"/>
              <w:left w:val="single" w:sz="4" w:space="0" w:color="000000"/>
              <w:bottom w:val="single" w:sz="4" w:space="0" w:color="000000"/>
              <w:right w:val="single" w:sz="4" w:space="0" w:color="000000"/>
            </w:tcBorders>
          </w:tcPr>
          <w:p w14:paraId="06252917" w14:textId="77777777" w:rsidR="00AC1CC5" w:rsidRPr="00297E7C" w:rsidRDefault="00AC1CC5" w:rsidP="00297E7C">
            <w:pPr>
              <w:spacing w:after="0" w:line="240" w:lineRule="auto"/>
              <w:rPr>
                <w:rFonts w:ascii="Times New Roman" w:eastAsia="OfficinaSansBookC" w:hAnsi="Times New Roman" w:cs="Times New Roman"/>
                <w:sz w:val="24"/>
                <w:szCs w:val="24"/>
              </w:rPr>
            </w:pPr>
          </w:p>
        </w:tc>
      </w:tr>
      <w:tr w:rsidR="00AC1CC5" w:rsidRPr="00297E7C" w14:paraId="62E2D25D" w14:textId="77777777">
        <w:trPr>
          <w:trHeight w:val="240"/>
        </w:trPr>
        <w:tc>
          <w:tcPr>
            <w:tcW w:w="3257" w:type="dxa"/>
            <w:gridSpan w:val="2"/>
            <w:vMerge/>
            <w:tcBorders>
              <w:top w:val="single" w:sz="4" w:space="0" w:color="000000"/>
              <w:left w:val="single" w:sz="4" w:space="0" w:color="000000"/>
              <w:bottom w:val="single" w:sz="4" w:space="0" w:color="000000"/>
              <w:right w:val="single" w:sz="4" w:space="0" w:color="000000"/>
            </w:tcBorders>
          </w:tcPr>
          <w:p w14:paraId="2CEC56B8"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14:paraId="01C79D20"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Лексика:</w:t>
            </w:r>
          </w:p>
          <w:p w14:paraId="61E384A7"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профессионально ориентированная лексика;</w:t>
            </w:r>
          </w:p>
          <w:p w14:paraId="7064E511"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лексика делового общения.</w:t>
            </w:r>
          </w:p>
          <w:p w14:paraId="69B4AB51"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Грамматика: </w:t>
            </w:r>
          </w:p>
          <w:p w14:paraId="531D433A" w14:textId="46D000A1" w:rsidR="00AC1CC5" w:rsidRPr="00297E7C" w:rsidRDefault="00722423" w:rsidP="00297E7C">
            <w:pPr>
              <w:spacing w:after="0" w:line="240" w:lineRule="auto"/>
              <w:rPr>
                <w:rFonts w:ascii="Times New Roman" w:eastAsia="OfficinaSansBookC" w:hAnsi="Times New Roman" w:cs="Times New Roman"/>
                <w:b/>
                <w:sz w:val="24"/>
                <w:szCs w:val="24"/>
              </w:rPr>
            </w:pPr>
            <w:r w:rsidRPr="00297E7C">
              <w:rPr>
                <w:rFonts w:ascii="Times New Roman" w:eastAsia="OfficinaSansBookC" w:hAnsi="Times New Roman" w:cs="Times New Roman"/>
                <w:sz w:val="24"/>
                <w:szCs w:val="24"/>
              </w:rPr>
              <w:t>грамматические конструкции</w:t>
            </w:r>
            <w:r w:rsidRPr="00297E7C">
              <w:rPr>
                <w:rFonts w:ascii="Times New Roman" w:eastAsia="OfficinaSansBookC" w:hAnsi="Times New Roman" w:cs="Times New Roman"/>
                <w:b/>
                <w:sz w:val="24"/>
                <w:szCs w:val="24"/>
              </w:rPr>
              <w:t xml:space="preserve"> </w:t>
            </w:r>
            <w:r w:rsidRPr="00297E7C">
              <w:rPr>
                <w:rFonts w:ascii="Times New Roman" w:eastAsia="OfficinaSansBookC" w:hAnsi="Times New Roman" w:cs="Times New Roman"/>
                <w:sz w:val="24"/>
                <w:szCs w:val="24"/>
              </w:rPr>
              <w:t>типичные для делового стиля</w:t>
            </w:r>
          </w:p>
        </w:tc>
        <w:tc>
          <w:tcPr>
            <w:tcW w:w="1560" w:type="dxa"/>
            <w:tcBorders>
              <w:top w:val="single" w:sz="4" w:space="0" w:color="000000"/>
              <w:left w:val="single" w:sz="4" w:space="0" w:color="000000"/>
              <w:bottom w:val="single" w:sz="4" w:space="0" w:color="000000"/>
              <w:right w:val="single" w:sz="4" w:space="0" w:color="000000"/>
            </w:tcBorders>
            <w:vAlign w:val="center"/>
          </w:tcPr>
          <w:p w14:paraId="24A8EB21" w14:textId="77777777" w:rsidR="00AC1CC5" w:rsidRPr="00297E7C" w:rsidRDefault="00AC1CC5" w:rsidP="00297E7C">
            <w:pPr>
              <w:spacing w:after="0" w:line="240" w:lineRule="auto"/>
              <w:jc w:val="center"/>
              <w:rPr>
                <w:rFonts w:ascii="Times New Roman" w:eastAsia="OfficinaSansBookC" w:hAnsi="Times New Roman" w:cs="Times New Roman"/>
                <w:b/>
                <w:sz w:val="24"/>
                <w:szCs w:val="24"/>
              </w:rPr>
            </w:pPr>
          </w:p>
        </w:tc>
        <w:tc>
          <w:tcPr>
            <w:tcW w:w="2552" w:type="dxa"/>
            <w:vMerge w:val="restart"/>
            <w:tcBorders>
              <w:top w:val="single" w:sz="4" w:space="0" w:color="000000"/>
              <w:left w:val="single" w:sz="4" w:space="0" w:color="000000"/>
              <w:bottom w:val="single" w:sz="4" w:space="0" w:color="000000"/>
              <w:right w:val="single" w:sz="4" w:space="0" w:color="000000"/>
            </w:tcBorders>
          </w:tcPr>
          <w:p w14:paraId="62AF85E4" w14:textId="17BB0990" w:rsidR="00AA0BAB" w:rsidRPr="00297E7C" w:rsidRDefault="00B93E4F"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ОК</w:t>
            </w:r>
            <w:r w:rsidR="00F32287" w:rsidRPr="00297E7C">
              <w:rPr>
                <w:rFonts w:ascii="Times New Roman" w:eastAsia="OfficinaSansBookC" w:hAnsi="Times New Roman" w:cs="Times New Roman"/>
                <w:sz w:val="24"/>
                <w:szCs w:val="24"/>
              </w:rPr>
              <w:t xml:space="preserve"> </w:t>
            </w:r>
            <w:r w:rsidRPr="00297E7C">
              <w:rPr>
                <w:rFonts w:ascii="Times New Roman" w:eastAsia="OfficinaSansBookC" w:hAnsi="Times New Roman" w:cs="Times New Roman"/>
                <w:sz w:val="24"/>
                <w:szCs w:val="24"/>
              </w:rPr>
              <w:t>01, ОК</w:t>
            </w:r>
            <w:r w:rsidR="00F32287" w:rsidRPr="00297E7C">
              <w:rPr>
                <w:rFonts w:ascii="Times New Roman" w:eastAsia="OfficinaSansBookC" w:hAnsi="Times New Roman" w:cs="Times New Roman"/>
                <w:sz w:val="24"/>
                <w:szCs w:val="24"/>
              </w:rPr>
              <w:t xml:space="preserve"> </w:t>
            </w:r>
            <w:r w:rsidRPr="00297E7C">
              <w:rPr>
                <w:rFonts w:ascii="Times New Roman" w:eastAsia="OfficinaSansBookC" w:hAnsi="Times New Roman" w:cs="Times New Roman"/>
                <w:sz w:val="24"/>
                <w:szCs w:val="24"/>
              </w:rPr>
              <w:t>02,</w:t>
            </w:r>
          </w:p>
          <w:p w14:paraId="7F510968" w14:textId="618CB126" w:rsidR="00AC1CC5" w:rsidRPr="00297E7C" w:rsidRDefault="00B93E4F"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ОК</w:t>
            </w:r>
            <w:r w:rsidR="00F32287" w:rsidRPr="00297E7C">
              <w:rPr>
                <w:rFonts w:ascii="Times New Roman" w:eastAsia="OfficinaSansBookC" w:hAnsi="Times New Roman" w:cs="Times New Roman"/>
                <w:sz w:val="24"/>
                <w:szCs w:val="24"/>
              </w:rPr>
              <w:t xml:space="preserve"> </w:t>
            </w:r>
            <w:r w:rsidRPr="00297E7C">
              <w:rPr>
                <w:rFonts w:ascii="Times New Roman" w:eastAsia="OfficinaSansBookC" w:hAnsi="Times New Roman" w:cs="Times New Roman"/>
                <w:sz w:val="24"/>
                <w:szCs w:val="24"/>
              </w:rPr>
              <w:t>04, ОК</w:t>
            </w:r>
            <w:r w:rsidR="00F32287" w:rsidRPr="00297E7C">
              <w:rPr>
                <w:rFonts w:ascii="Times New Roman" w:eastAsia="OfficinaSansBookC" w:hAnsi="Times New Roman" w:cs="Times New Roman"/>
                <w:sz w:val="24"/>
                <w:szCs w:val="24"/>
              </w:rPr>
              <w:t xml:space="preserve"> </w:t>
            </w:r>
            <w:r w:rsidRPr="00297E7C">
              <w:rPr>
                <w:rFonts w:ascii="Times New Roman" w:eastAsia="OfficinaSansBookC" w:hAnsi="Times New Roman" w:cs="Times New Roman"/>
                <w:sz w:val="24"/>
                <w:szCs w:val="24"/>
              </w:rPr>
              <w:t>09</w:t>
            </w:r>
          </w:p>
        </w:tc>
      </w:tr>
      <w:tr w:rsidR="00AC1CC5" w:rsidRPr="00297E7C" w14:paraId="4F89B20F" w14:textId="77777777">
        <w:trPr>
          <w:trHeight w:val="240"/>
        </w:trPr>
        <w:tc>
          <w:tcPr>
            <w:tcW w:w="3257" w:type="dxa"/>
            <w:gridSpan w:val="2"/>
            <w:vMerge/>
            <w:tcBorders>
              <w:top w:val="single" w:sz="4" w:space="0" w:color="000000"/>
              <w:left w:val="single" w:sz="4" w:space="0" w:color="000000"/>
              <w:bottom w:val="single" w:sz="4" w:space="0" w:color="000000"/>
              <w:right w:val="single" w:sz="4" w:space="0" w:color="000000"/>
            </w:tcBorders>
          </w:tcPr>
          <w:p w14:paraId="32AD3618"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14:paraId="3A00F74F" w14:textId="77777777" w:rsidR="00AC1CC5" w:rsidRPr="00297E7C" w:rsidRDefault="00722423" w:rsidP="00297E7C">
            <w:pPr>
              <w:spacing w:after="0" w:line="240" w:lineRule="auto"/>
              <w:jc w:val="both"/>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14:paraId="521C5B34" w14:textId="18C94349" w:rsidR="00AC1CC5" w:rsidRPr="00297E7C" w:rsidRDefault="008C258E" w:rsidP="00297E7C">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8</w:t>
            </w:r>
          </w:p>
        </w:tc>
        <w:tc>
          <w:tcPr>
            <w:tcW w:w="2552" w:type="dxa"/>
            <w:vMerge/>
            <w:tcBorders>
              <w:top w:val="single" w:sz="4" w:space="0" w:color="000000"/>
              <w:left w:val="single" w:sz="4" w:space="0" w:color="000000"/>
              <w:bottom w:val="single" w:sz="4" w:space="0" w:color="000000"/>
              <w:right w:val="single" w:sz="4" w:space="0" w:color="000000"/>
            </w:tcBorders>
          </w:tcPr>
          <w:p w14:paraId="24E3BB00"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AC1CC5" w:rsidRPr="00297E7C" w14:paraId="3C8094A5" w14:textId="77777777">
        <w:trPr>
          <w:trHeight w:val="240"/>
        </w:trPr>
        <w:tc>
          <w:tcPr>
            <w:tcW w:w="3257" w:type="dxa"/>
            <w:gridSpan w:val="2"/>
            <w:vMerge/>
            <w:tcBorders>
              <w:top w:val="single" w:sz="4" w:space="0" w:color="000000"/>
              <w:left w:val="single" w:sz="4" w:space="0" w:color="000000"/>
              <w:bottom w:val="single" w:sz="4" w:space="0" w:color="000000"/>
              <w:right w:val="single" w:sz="4" w:space="0" w:color="000000"/>
            </w:tcBorders>
          </w:tcPr>
          <w:p w14:paraId="7080D917"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14:paraId="1A1539EC" w14:textId="77777777" w:rsidR="00AC1CC5" w:rsidRPr="00297E7C" w:rsidRDefault="00722423" w:rsidP="00297E7C">
            <w:pPr>
              <w:spacing w:after="0" w:line="240" w:lineRule="auto"/>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1. Публичное выступление</w:t>
            </w:r>
          </w:p>
          <w:p w14:paraId="3B5BE23C" w14:textId="77777777" w:rsidR="00AC1CC5" w:rsidRPr="00297E7C" w:rsidRDefault="00722423" w:rsidP="00297E7C">
            <w:pPr>
              <w:spacing w:after="0" w:line="240" w:lineRule="auto"/>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 Искусство эффективных презентаций</w:t>
            </w:r>
          </w:p>
          <w:p w14:paraId="4F02E6EC" w14:textId="77777777" w:rsidR="00AC1CC5" w:rsidRPr="00297E7C" w:rsidRDefault="00722423" w:rsidP="00297E7C">
            <w:pPr>
              <w:spacing w:after="0" w:line="240" w:lineRule="auto"/>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3. Продвижение в СМИ</w:t>
            </w:r>
          </w:p>
          <w:p w14:paraId="3D61BE61" w14:textId="77777777" w:rsidR="00AC1CC5" w:rsidRPr="00297E7C" w:rsidRDefault="00722423" w:rsidP="00297E7C">
            <w:pPr>
              <w:spacing w:after="0" w:line="240" w:lineRule="auto"/>
              <w:rPr>
                <w:rFonts w:ascii="Times New Roman" w:eastAsia="OfficinaSansBookC" w:hAnsi="Times New Roman" w:cs="Times New Roman"/>
                <w:b/>
                <w:sz w:val="24"/>
                <w:szCs w:val="24"/>
              </w:rPr>
            </w:pPr>
            <w:r w:rsidRPr="00297E7C">
              <w:rPr>
                <w:rFonts w:ascii="Times New Roman" w:eastAsia="OfficinaSansBookC" w:hAnsi="Times New Roman" w:cs="Times New Roman"/>
                <w:sz w:val="24"/>
                <w:szCs w:val="24"/>
              </w:rPr>
              <w:t>4. Работа в команде</w:t>
            </w:r>
          </w:p>
        </w:tc>
        <w:tc>
          <w:tcPr>
            <w:tcW w:w="1560" w:type="dxa"/>
            <w:tcBorders>
              <w:top w:val="single" w:sz="4" w:space="0" w:color="000000"/>
              <w:left w:val="single" w:sz="4" w:space="0" w:color="000000"/>
              <w:bottom w:val="single" w:sz="4" w:space="0" w:color="000000"/>
              <w:right w:val="single" w:sz="4" w:space="0" w:color="000000"/>
            </w:tcBorders>
            <w:vAlign w:val="center"/>
          </w:tcPr>
          <w:p w14:paraId="69D1767D" w14:textId="77777777" w:rsidR="00AC1CC5" w:rsidRPr="00297E7C" w:rsidRDefault="00722423"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w:t>
            </w:r>
          </w:p>
          <w:p w14:paraId="23BB7ECA" w14:textId="77777777" w:rsidR="00AC1CC5" w:rsidRPr="00297E7C" w:rsidRDefault="00722423"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w:t>
            </w:r>
          </w:p>
          <w:p w14:paraId="6AFBDC01" w14:textId="78C9EDC1" w:rsidR="00AC1CC5" w:rsidRPr="00297E7C" w:rsidRDefault="008C258E" w:rsidP="00297E7C">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14:paraId="5B33FD49" w14:textId="77777777" w:rsidR="00AC1CC5" w:rsidRPr="00297E7C" w:rsidRDefault="00722423"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7488BB26"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AC1CC5" w:rsidRPr="00297E7C" w14:paraId="2B630B08" w14:textId="77777777">
        <w:trPr>
          <w:trHeight w:val="240"/>
        </w:trPr>
        <w:tc>
          <w:tcPr>
            <w:tcW w:w="3257" w:type="dxa"/>
            <w:gridSpan w:val="2"/>
            <w:vMerge/>
            <w:tcBorders>
              <w:top w:val="single" w:sz="4" w:space="0" w:color="000000"/>
              <w:left w:val="single" w:sz="4" w:space="0" w:color="000000"/>
              <w:bottom w:val="single" w:sz="4" w:space="0" w:color="000000"/>
              <w:right w:val="single" w:sz="4" w:space="0" w:color="000000"/>
            </w:tcBorders>
          </w:tcPr>
          <w:p w14:paraId="2BD350E3"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14:paraId="64D2F139" w14:textId="77777777" w:rsidR="00AC1CC5" w:rsidRPr="00297E7C" w:rsidRDefault="00722423" w:rsidP="00297E7C">
            <w:pPr>
              <w:spacing w:after="0" w:line="240" w:lineRule="auto"/>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 xml:space="preserve">Контрольная работа </w:t>
            </w:r>
          </w:p>
        </w:tc>
        <w:tc>
          <w:tcPr>
            <w:tcW w:w="1560" w:type="dxa"/>
            <w:tcBorders>
              <w:top w:val="single" w:sz="4" w:space="0" w:color="000000"/>
              <w:left w:val="single" w:sz="4" w:space="0" w:color="000000"/>
              <w:bottom w:val="single" w:sz="4" w:space="0" w:color="000000"/>
              <w:right w:val="single" w:sz="4" w:space="0" w:color="000000"/>
            </w:tcBorders>
            <w:vAlign w:val="center"/>
          </w:tcPr>
          <w:p w14:paraId="0B7D12F8" w14:textId="77777777" w:rsidR="00AC1CC5" w:rsidRPr="00297E7C" w:rsidRDefault="00722423"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14:paraId="584D5FDA" w14:textId="77777777" w:rsidR="00AC1CC5" w:rsidRPr="00297E7C" w:rsidRDefault="00AC1CC5" w:rsidP="00297E7C">
            <w:pPr>
              <w:spacing w:after="0" w:line="240" w:lineRule="auto"/>
              <w:rPr>
                <w:rFonts w:ascii="Times New Roman" w:eastAsia="OfficinaSansBookC" w:hAnsi="Times New Roman" w:cs="Times New Roman"/>
                <w:sz w:val="24"/>
                <w:szCs w:val="24"/>
              </w:rPr>
            </w:pPr>
          </w:p>
        </w:tc>
      </w:tr>
      <w:tr w:rsidR="00AC1CC5" w:rsidRPr="00297E7C" w14:paraId="24B98C17" w14:textId="77777777">
        <w:tc>
          <w:tcPr>
            <w:tcW w:w="11338" w:type="dxa"/>
            <w:gridSpan w:val="3"/>
            <w:tcBorders>
              <w:top w:val="single" w:sz="4" w:space="0" w:color="000000"/>
              <w:left w:val="single" w:sz="4" w:space="0" w:color="000000"/>
              <w:bottom w:val="single" w:sz="4" w:space="0" w:color="000000"/>
              <w:right w:val="single" w:sz="4" w:space="0" w:color="000000"/>
            </w:tcBorders>
          </w:tcPr>
          <w:p w14:paraId="72F1274D" w14:textId="77777777" w:rsidR="00AC1CC5" w:rsidRPr="00297E7C" w:rsidRDefault="00722423" w:rsidP="00297E7C">
            <w:pPr>
              <w:spacing w:after="0" w:line="240" w:lineRule="auto"/>
              <w:jc w:val="right"/>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Промежуточная аттестация (экзамен)</w:t>
            </w:r>
          </w:p>
        </w:tc>
        <w:tc>
          <w:tcPr>
            <w:tcW w:w="1560" w:type="dxa"/>
            <w:tcBorders>
              <w:top w:val="single" w:sz="4" w:space="0" w:color="000000"/>
              <w:left w:val="single" w:sz="4" w:space="0" w:color="000000"/>
              <w:bottom w:val="single" w:sz="4" w:space="0" w:color="000000"/>
              <w:right w:val="single" w:sz="4" w:space="0" w:color="000000"/>
            </w:tcBorders>
            <w:vAlign w:val="center"/>
          </w:tcPr>
          <w:p w14:paraId="287DA212" w14:textId="23BE4C14" w:rsidR="00AC1CC5" w:rsidRPr="00297E7C" w:rsidRDefault="002277D3" w:rsidP="00297E7C">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1</w:t>
            </w:r>
            <w:r w:rsidR="00297E7C">
              <w:rPr>
                <w:rFonts w:ascii="Times New Roman" w:eastAsia="OfficinaSansBookC" w:hAnsi="Times New Roman" w:cs="Times New Roman"/>
                <w:b/>
                <w:sz w:val="24"/>
                <w:szCs w:val="24"/>
              </w:rPr>
              <w:t>8</w:t>
            </w:r>
          </w:p>
        </w:tc>
        <w:tc>
          <w:tcPr>
            <w:tcW w:w="2552" w:type="dxa"/>
            <w:tcBorders>
              <w:top w:val="single" w:sz="4" w:space="0" w:color="000000"/>
              <w:left w:val="single" w:sz="4" w:space="0" w:color="000000"/>
              <w:bottom w:val="single" w:sz="4" w:space="0" w:color="000000"/>
              <w:right w:val="single" w:sz="4" w:space="0" w:color="000000"/>
            </w:tcBorders>
          </w:tcPr>
          <w:p w14:paraId="76BF51FF" w14:textId="77777777" w:rsidR="00AC1CC5" w:rsidRPr="00297E7C" w:rsidRDefault="00AC1CC5" w:rsidP="00297E7C">
            <w:pPr>
              <w:spacing w:after="0" w:line="240" w:lineRule="auto"/>
              <w:rPr>
                <w:rFonts w:ascii="Times New Roman" w:eastAsia="OfficinaSansBookC" w:hAnsi="Times New Roman" w:cs="Times New Roman"/>
                <w:b/>
                <w:sz w:val="24"/>
                <w:szCs w:val="24"/>
              </w:rPr>
            </w:pPr>
          </w:p>
        </w:tc>
      </w:tr>
      <w:tr w:rsidR="00AC1CC5" w:rsidRPr="00297E7C" w14:paraId="2CA24267" w14:textId="77777777">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14:paraId="7D4009EC" w14:textId="77777777" w:rsidR="00AC1CC5" w:rsidRPr="00297E7C" w:rsidRDefault="00722423" w:rsidP="00297E7C">
            <w:pPr>
              <w:spacing w:after="0" w:line="240" w:lineRule="auto"/>
              <w:jc w:val="right"/>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Всего:</w:t>
            </w:r>
          </w:p>
        </w:tc>
        <w:tc>
          <w:tcPr>
            <w:tcW w:w="1560" w:type="dxa"/>
            <w:tcBorders>
              <w:top w:val="single" w:sz="4" w:space="0" w:color="000000"/>
              <w:left w:val="single" w:sz="4" w:space="0" w:color="000000"/>
              <w:bottom w:val="single" w:sz="4" w:space="0" w:color="000000"/>
              <w:right w:val="single" w:sz="4" w:space="0" w:color="000000"/>
            </w:tcBorders>
            <w:vAlign w:val="center"/>
          </w:tcPr>
          <w:p w14:paraId="1CC98C16" w14:textId="77777777" w:rsidR="00AC1CC5" w:rsidRPr="00297E7C" w:rsidRDefault="00722423" w:rsidP="00297E7C">
            <w:pPr>
              <w:spacing w:after="0" w:line="240" w:lineRule="auto"/>
              <w:jc w:val="center"/>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144</w:t>
            </w:r>
          </w:p>
        </w:tc>
        <w:tc>
          <w:tcPr>
            <w:tcW w:w="2552" w:type="dxa"/>
            <w:tcBorders>
              <w:top w:val="single" w:sz="4" w:space="0" w:color="000000"/>
              <w:left w:val="single" w:sz="4" w:space="0" w:color="000000"/>
              <w:bottom w:val="single" w:sz="4" w:space="0" w:color="000000"/>
              <w:right w:val="single" w:sz="4" w:space="0" w:color="000000"/>
            </w:tcBorders>
          </w:tcPr>
          <w:p w14:paraId="7B0FEA73" w14:textId="77777777" w:rsidR="00AC1CC5" w:rsidRPr="00297E7C" w:rsidRDefault="00AC1CC5" w:rsidP="00297E7C">
            <w:pPr>
              <w:spacing w:after="0" w:line="240" w:lineRule="auto"/>
              <w:rPr>
                <w:rFonts w:ascii="Times New Roman" w:eastAsia="OfficinaSansBookC" w:hAnsi="Times New Roman" w:cs="Times New Roman"/>
                <w:b/>
                <w:sz w:val="24"/>
                <w:szCs w:val="24"/>
              </w:rPr>
            </w:pPr>
          </w:p>
        </w:tc>
      </w:tr>
    </w:tbl>
    <w:p w14:paraId="44381F8A" w14:textId="77777777" w:rsidR="00AB5D0D" w:rsidRPr="00297E7C" w:rsidRDefault="00AB5D0D" w:rsidP="00297E7C">
      <w:pPr>
        <w:suppressAutoHyphens/>
        <w:spacing w:after="0" w:line="240" w:lineRule="auto"/>
        <w:jc w:val="both"/>
        <w:rPr>
          <w:rFonts w:ascii="Times New Roman" w:eastAsia="Times New Roman" w:hAnsi="Times New Roman" w:cs="Times New Roman"/>
          <w:bCs/>
          <w:i/>
          <w:sz w:val="24"/>
          <w:szCs w:val="24"/>
          <w:lang w:eastAsia="ru-RU"/>
        </w:rPr>
      </w:pPr>
    </w:p>
    <w:p w14:paraId="0F7D4E38" w14:textId="77777777" w:rsidR="00AB5D0D" w:rsidRPr="00297E7C" w:rsidRDefault="00AB5D0D" w:rsidP="00297E7C">
      <w:pPr>
        <w:suppressAutoHyphens/>
        <w:spacing w:after="0" w:line="240" w:lineRule="auto"/>
        <w:jc w:val="both"/>
        <w:rPr>
          <w:rFonts w:ascii="Times New Roman" w:eastAsia="Times New Roman" w:hAnsi="Times New Roman" w:cs="Times New Roman"/>
          <w:bCs/>
          <w:i/>
          <w:sz w:val="24"/>
          <w:szCs w:val="24"/>
          <w:lang w:eastAsia="ru-RU"/>
        </w:rPr>
      </w:pPr>
    </w:p>
    <w:p w14:paraId="67DA305F" w14:textId="77777777" w:rsidR="00AC1CC5" w:rsidRPr="00297E7C" w:rsidRDefault="00AC1CC5" w:rsidP="00297E7C">
      <w:pPr>
        <w:spacing w:after="0" w:line="240" w:lineRule="auto"/>
        <w:rPr>
          <w:rFonts w:ascii="Times New Roman" w:eastAsia="OfficinaSansBookC" w:hAnsi="Times New Roman" w:cs="Times New Roman"/>
          <w:b/>
          <w:sz w:val="24"/>
          <w:szCs w:val="24"/>
        </w:rPr>
        <w:sectPr w:rsidR="00AC1CC5" w:rsidRPr="00297E7C">
          <w:pgSz w:w="16838" w:h="11906" w:orient="landscape"/>
          <w:pgMar w:top="851" w:right="1134" w:bottom="851" w:left="992" w:header="709" w:footer="709" w:gutter="0"/>
          <w:cols w:space="720"/>
        </w:sectPr>
      </w:pPr>
    </w:p>
    <w:p w14:paraId="387EAD3D" w14:textId="76961926" w:rsidR="00AC1CC5" w:rsidRPr="00297E7C" w:rsidRDefault="00051307" w:rsidP="00297E7C">
      <w:pPr>
        <w:pStyle w:val="1"/>
        <w:spacing w:before="0" w:line="240" w:lineRule="auto"/>
        <w:jc w:val="center"/>
        <w:rPr>
          <w:rFonts w:ascii="Times New Roman" w:eastAsia="OfficinaSansBookC" w:hAnsi="Times New Roman" w:cs="Times New Roman"/>
          <w:b/>
          <w:bCs/>
          <w:color w:val="auto"/>
          <w:sz w:val="24"/>
          <w:szCs w:val="24"/>
        </w:rPr>
      </w:pPr>
      <w:bookmarkStart w:id="35" w:name="_Toc124787837"/>
      <w:r w:rsidRPr="00297E7C">
        <w:rPr>
          <w:rFonts w:ascii="Times New Roman" w:eastAsia="OfficinaSansBookC" w:hAnsi="Times New Roman" w:cs="Times New Roman"/>
          <w:b/>
          <w:bCs/>
          <w:color w:val="auto"/>
          <w:sz w:val="24"/>
          <w:szCs w:val="24"/>
        </w:rPr>
        <w:lastRenderedPageBreak/>
        <w:t>3. Условия реализации программы общеобразовательной дисциплины</w:t>
      </w:r>
      <w:bookmarkEnd w:id="35"/>
    </w:p>
    <w:p w14:paraId="6EC8D93F" w14:textId="77777777" w:rsidR="00AC1CC5" w:rsidRPr="00297E7C" w:rsidRDefault="00722423" w:rsidP="00297E7C">
      <w:pPr>
        <w:spacing w:after="0" w:line="240" w:lineRule="auto"/>
        <w:jc w:val="both"/>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3.1. Материально-технические условия реализации дисциплины</w:t>
      </w:r>
    </w:p>
    <w:p w14:paraId="2A4328CB" w14:textId="1898F973" w:rsidR="00AC1CC5" w:rsidRPr="00297E7C" w:rsidRDefault="00722423" w:rsidP="00297E7C">
      <w:pPr>
        <w:spacing w:after="0" w:line="240" w:lineRule="auto"/>
        <w:ind w:firstLine="709"/>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Для реализации программы дисциплины предусмотрены следующие специальные помещения:</w:t>
      </w:r>
    </w:p>
    <w:p w14:paraId="6D80C497" w14:textId="3031B0DA" w:rsidR="00AC1CC5" w:rsidRPr="00297E7C" w:rsidRDefault="00722423" w:rsidP="00297E7C">
      <w:pPr>
        <w:spacing w:after="0" w:line="240" w:lineRule="auto"/>
        <w:ind w:firstLine="709"/>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Помещение кабинета соответств</w:t>
      </w:r>
      <w:r w:rsidR="00986E25">
        <w:rPr>
          <w:rFonts w:ascii="Times New Roman" w:eastAsia="OfficinaSansBookC" w:hAnsi="Times New Roman" w:cs="Times New Roman"/>
          <w:sz w:val="24"/>
          <w:szCs w:val="24"/>
        </w:rPr>
        <w:t>ует</w:t>
      </w:r>
      <w:r w:rsidRPr="00297E7C">
        <w:rPr>
          <w:rFonts w:ascii="Times New Roman" w:eastAsia="OfficinaSansBookC" w:hAnsi="Times New Roman" w:cs="Times New Roman"/>
          <w:sz w:val="24"/>
          <w:szCs w:val="24"/>
        </w:rPr>
        <w:t xml:space="preserve"> требованиям Санитарно-эпидемиологических правил и нормативов (СанПиН 2.4.2 №178-02): оснащено типовым оборудованием, в том числе специализированной учебной мебелью и средствами обучения, необходимыми для выполнения требований к уровню подготовки обучающихся. </w:t>
      </w:r>
    </w:p>
    <w:p w14:paraId="0002D4B0" w14:textId="77777777" w:rsidR="00AC1CC5" w:rsidRPr="00297E7C" w:rsidRDefault="00722423" w:rsidP="00297E7C">
      <w:pPr>
        <w:spacing w:after="0" w:line="240" w:lineRule="auto"/>
        <w:ind w:firstLine="709"/>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Кабинет «Иностранного языка» оснащен оборудованием: доской учебной, рабочим местом преподавателя, столами, стульями (по числу обучающихся), шкафами для хранения раздаточного дидактического материала и др.; техническими средствами обучения (компьютером, средствами </w:t>
      </w:r>
      <w:proofErr w:type="spellStart"/>
      <w:r w:rsidRPr="00297E7C">
        <w:rPr>
          <w:rFonts w:ascii="Times New Roman" w:eastAsia="OfficinaSansBookC" w:hAnsi="Times New Roman" w:cs="Times New Roman"/>
          <w:sz w:val="24"/>
          <w:szCs w:val="24"/>
        </w:rPr>
        <w:t>аудиовизуализации</w:t>
      </w:r>
      <w:proofErr w:type="spellEnd"/>
      <w:r w:rsidRPr="00297E7C">
        <w:rPr>
          <w:rFonts w:ascii="Times New Roman" w:eastAsia="OfficinaSansBookC" w:hAnsi="Times New Roman" w:cs="Times New Roman"/>
          <w:sz w:val="24"/>
          <w:szCs w:val="24"/>
        </w:rPr>
        <w:t>, мультимедийным проектором).</w:t>
      </w:r>
    </w:p>
    <w:p w14:paraId="07A612EC" w14:textId="77777777" w:rsidR="00AC1CC5" w:rsidRPr="00297E7C" w:rsidRDefault="00722423" w:rsidP="00297E7C">
      <w:pPr>
        <w:spacing w:after="0" w:line="240" w:lineRule="auto"/>
        <w:ind w:firstLine="709"/>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В состав учебно-методического и материально-технического обеспечения программы учебной дисциплины «Иностранный язык» входят:  </w:t>
      </w:r>
    </w:p>
    <w:p w14:paraId="093096F2" w14:textId="77777777" w:rsidR="00AC1CC5" w:rsidRPr="00297E7C" w:rsidRDefault="00722423" w:rsidP="00297E7C">
      <w:pPr>
        <w:spacing w:after="0" w:line="240" w:lineRule="auto"/>
        <w:ind w:firstLine="709"/>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 многофункциональный комплекс преподавателя; </w:t>
      </w:r>
    </w:p>
    <w:p w14:paraId="281B6D7F" w14:textId="77777777" w:rsidR="00AC1CC5" w:rsidRPr="00297E7C" w:rsidRDefault="00722423" w:rsidP="00297E7C">
      <w:pPr>
        <w:spacing w:after="0" w:line="240" w:lineRule="auto"/>
        <w:ind w:firstLine="709"/>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 наглядные пособия (комплекты учебных таблиц, плакатов, портретов выдающихся ученых, поэтов, писателей и др.); </w:t>
      </w:r>
    </w:p>
    <w:p w14:paraId="3F4468A1" w14:textId="77777777" w:rsidR="00AC1CC5" w:rsidRPr="00297E7C" w:rsidRDefault="00722423" w:rsidP="00297E7C">
      <w:pPr>
        <w:spacing w:after="0" w:line="240" w:lineRule="auto"/>
        <w:ind w:firstLine="709"/>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 информационно-коммуникативные средства; </w:t>
      </w:r>
    </w:p>
    <w:p w14:paraId="3E6EB627" w14:textId="77777777" w:rsidR="00AC1CC5" w:rsidRPr="00297E7C" w:rsidRDefault="00722423" w:rsidP="00297E7C">
      <w:pPr>
        <w:spacing w:after="0" w:line="240" w:lineRule="auto"/>
        <w:ind w:firstLine="709"/>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 библиотечный фонд. </w:t>
      </w:r>
    </w:p>
    <w:p w14:paraId="1096F33D" w14:textId="77777777" w:rsidR="00AC1CC5" w:rsidRPr="00297E7C" w:rsidRDefault="00AC1CC5" w:rsidP="00297E7C">
      <w:pPr>
        <w:spacing w:after="0" w:line="240" w:lineRule="auto"/>
        <w:jc w:val="both"/>
        <w:rPr>
          <w:rFonts w:ascii="Times New Roman" w:eastAsia="OfficinaSansBookC" w:hAnsi="Times New Roman" w:cs="Times New Roman"/>
          <w:b/>
          <w:sz w:val="24"/>
          <w:szCs w:val="24"/>
        </w:rPr>
      </w:pPr>
    </w:p>
    <w:p w14:paraId="09FE33EB" w14:textId="77777777" w:rsidR="00AC1CC5" w:rsidRPr="00297E7C" w:rsidRDefault="00722423" w:rsidP="00297E7C">
      <w:pPr>
        <w:spacing w:after="0" w:line="240" w:lineRule="auto"/>
        <w:jc w:val="both"/>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3.2. Информационное обеспечение реализации программы</w:t>
      </w:r>
    </w:p>
    <w:p w14:paraId="53449BB8" w14:textId="57A9DAC8" w:rsidR="005A000C" w:rsidRDefault="005A000C" w:rsidP="00297E7C">
      <w:pPr>
        <w:suppressAutoHyphens/>
        <w:spacing w:after="0" w:line="240" w:lineRule="auto"/>
        <w:ind w:firstLine="709"/>
        <w:jc w:val="both"/>
        <w:rPr>
          <w:rFonts w:ascii="Times New Roman" w:eastAsia="Times New Roman" w:hAnsi="Times New Roman" w:cs="Times New Roman"/>
          <w:sz w:val="24"/>
          <w:szCs w:val="24"/>
          <w:lang w:eastAsia="ru-RU"/>
        </w:rPr>
      </w:pPr>
      <w:r w:rsidRPr="00297E7C">
        <w:rPr>
          <w:rFonts w:ascii="Times New Roman" w:eastAsia="Times New Roman" w:hAnsi="Times New Roman" w:cs="Times New Roman"/>
          <w:bCs/>
          <w:sz w:val="24"/>
          <w:szCs w:val="24"/>
          <w:lang w:eastAsia="ru-RU"/>
        </w:rPr>
        <w:t>1. Для реализации программы библиотечный фонд образовательной организации име</w:t>
      </w:r>
      <w:r w:rsidR="005B707A">
        <w:rPr>
          <w:rFonts w:ascii="Times New Roman" w:eastAsia="Times New Roman" w:hAnsi="Times New Roman" w:cs="Times New Roman"/>
          <w:bCs/>
          <w:sz w:val="24"/>
          <w:szCs w:val="24"/>
          <w:lang w:eastAsia="ru-RU"/>
        </w:rPr>
        <w:t>е</w:t>
      </w:r>
      <w:r w:rsidRPr="00297E7C">
        <w:rPr>
          <w:rFonts w:ascii="Times New Roman" w:eastAsia="Times New Roman" w:hAnsi="Times New Roman" w:cs="Times New Roman"/>
          <w:bCs/>
          <w:sz w:val="24"/>
          <w:szCs w:val="24"/>
          <w:lang w:eastAsia="ru-RU"/>
        </w:rPr>
        <w:t>т п</w:t>
      </w:r>
      <w:r w:rsidRPr="00297E7C">
        <w:rPr>
          <w:rFonts w:ascii="Times New Roman" w:eastAsia="Times New Roman" w:hAnsi="Times New Roman" w:cs="Times New Roman"/>
          <w:sz w:val="24"/>
          <w:szCs w:val="24"/>
          <w:lang w:eastAsia="ru-RU"/>
        </w:rPr>
        <w:t xml:space="preserve">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14:paraId="2A3B1462" w14:textId="77777777" w:rsidR="005B707A" w:rsidRPr="00297E7C" w:rsidRDefault="005B707A" w:rsidP="00297E7C">
      <w:pPr>
        <w:suppressAutoHyphens/>
        <w:spacing w:after="0" w:line="240" w:lineRule="auto"/>
        <w:ind w:firstLine="709"/>
        <w:jc w:val="both"/>
        <w:rPr>
          <w:rFonts w:ascii="Times New Roman" w:eastAsia="Times New Roman" w:hAnsi="Times New Roman" w:cs="Times New Roman"/>
          <w:sz w:val="24"/>
          <w:szCs w:val="24"/>
          <w:lang w:eastAsia="ru-RU"/>
        </w:rPr>
      </w:pPr>
    </w:p>
    <w:p w14:paraId="6B5E01A3" w14:textId="46A5F086" w:rsidR="005B707A" w:rsidRPr="005B707A" w:rsidRDefault="005B707A" w:rsidP="005B707A">
      <w:pPr>
        <w:pBdr>
          <w:top w:val="nil"/>
          <w:left w:val="nil"/>
          <w:bottom w:val="nil"/>
          <w:right w:val="nil"/>
          <w:between w:val="nil"/>
        </w:pBdr>
        <w:shd w:val="clear" w:color="auto" w:fill="FFFFFF" w:themeFill="background1"/>
        <w:spacing w:after="0" w:line="240" w:lineRule="auto"/>
        <w:jc w:val="both"/>
        <w:rPr>
          <w:rFonts w:ascii="Times New Roman" w:eastAsia="OfficinaSansBookC" w:hAnsi="Times New Roman" w:cs="Times New Roman"/>
          <w:b/>
          <w:sz w:val="24"/>
          <w:szCs w:val="24"/>
        </w:rPr>
      </w:pPr>
      <w:r w:rsidRPr="005B707A">
        <w:rPr>
          <w:rFonts w:ascii="Times New Roman" w:eastAsia="OfficinaSansBookC" w:hAnsi="Times New Roman" w:cs="Times New Roman"/>
          <w:b/>
          <w:sz w:val="24"/>
          <w:szCs w:val="24"/>
        </w:rPr>
        <w:t>Основные печатные издания</w:t>
      </w:r>
    </w:p>
    <w:p w14:paraId="1071CD58"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1.</w:t>
      </w:r>
      <w:r w:rsidRPr="005B707A">
        <w:rPr>
          <w:rFonts w:ascii="Times New Roman" w:eastAsia="OfficinaSansBookC" w:hAnsi="Times New Roman" w:cs="Times New Roman"/>
          <w:b/>
          <w:sz w:val="24"/>
          <w:szCs w:val="24"/>
        </w:rPr>
        <w:t xml:space="preserve"> </w:t>
      </w:r>
      <w:r w:rsidRPr="005B707A">
        <w:rPr>
          <w:rFonts w:ascii="Times New Roman" w:eastAsia="OfficinaSansBookC" w:hAnsi="Times New Roman" w:cs="Times New Roman"/>
          <w:sz w:val="24"/>
          <w:szCs w:val="24"/>
        </w:rPr>
        <w:t>Афанасьева, О.В. Английский в фокусе. 10 класс. Учебник. ФГОС ФП / О.В. Афанасьева, Д. Дули, И.В. Михеева. – Москва: Просвещение, 2018. – 248 с. – ISBN: 978-5- 09-068073-8. – Текст: непосредственный.</w:t>
      </w:r>
    </w:p>
    <w:p w14:paraId="78DF57A5"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2. Афанасьева, О.В. Английский в фокусе. 11 класс. Учебник. ФГОС ФП / </w:t>
      </w:r>
      <w:proofErr w:type="spellStart"/>
      <w:r w:rsidRPr="005B707A">
        <w:rPr>
          <w:rFonts w:ascii="Times New Roman" w:eastAsia="OfficinaSansBookC" w:hAnsi="Times New Roman" w:cs="Times New Roman"/>
          <w:sz w:val="24"/>
          <w:szCs w:val="24"/>
        </w:rPr>
        <w:t>О.В.Афанасьева</w:t>
      </w:r>
      <w:proofErr w:type="spellEnd"/>
      <w:r w:rsidRPr="005B707A">
        <w:rPr>
          <w:rFonts w:ascii="Times New Roman" w:eastAsia="OfficinaSansBookC" w:hAnsi="Times New Roman" w:cs="Times New Roman"/>
          <w:sz w:val="24"/>
          <w:szCs w:val="24"/>
        </w:rPr>
        <w:t xml:space="preserve">, </w:t>
      </w:r>
      <w:proofErr w:type="spellStart"/>
      <w:r w:rsidRPr="005B707A">
        <w:rPr>
          <w:rFonts w:ascii="Times New Roman" w:eastAsia="OfficinaSansBookC" w:hAnsi="Times New Roman" w:cs="Times New Roman"/>
          <w:sz w:val="24"/>
          <w:szCs w:val="24"/>
        </w:rPr>
        <w:t>Д.Дули</w:t>
      </w:r>
      <w:proofErr w:type="spellEnd"/>
      <w:r w:rsidRPr="005B707A">
        <w:rPr>
          <w:rFonts w:ascii="Times New Roman" w:eastAsia="OfficinaSansBookC" w:hAnsi="Times New Roman" w:cs="Times New Roman"/>
          <w:sz w:val="24"/>
          <w:szCs w:val="24"/>
        </w:rPr>
        <w:t xml:space="preserve">, И.В. Михеева. – Москва: Просвещение, 2018. – 240 с. – ISBN: 978-5-09-019656-7. -Текст: непосредственный. </w:t>
      </w:r>
    </w:p>
    <w:p w14:paraId="2B325B5D"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3. </w:t>
      </w:r>
      <w:proofErr w:type="spellStart"/>
      <w:r w:rsidRPr="005B707A">
        <w:rPr>
          <w:rFonts w:ascii="Times New Roman" w:eastAsia="OfficinaSansBookC" w:hAnsi="Times New Roman" w:cs="Times New Roman"/>
          <w:sz w:val="24"/>
          <w:szCs w:val="24"/>
        </w:rPr>
        <w:t>Безкоровайная</w:t>
      </w:r>
      <w:proofErr w:type="spellEnd"/>
      <w:r w:rsidRPr="005B707A">
        <w:rPr>
          <w:rFonts w:ascii="Times New Roman" w:eastAsia="OfficinaSansBookC" w:hAnsi="Times New Roman" w:cs="Times New Roman"/>
          <w:sz w:val="24"/>
          <w:szCs w:val="24"/>
        </w:rPr>
        <w:t xml:space="preserve"> Г.Т., </w:t>
      </w:r>
      <w:proofErr w:type="spellStart"/>
      <w:r w:rsidRPr="005B707A">
        <w:rPr>
          <w:rFonts w:ascii="Times New Roman" w:eastAsia="OfficinaSansBookC" w:hAnsi="Times New Roman" w:cs="Times New Roman"/>
          <w:sz w:val="24"/>
          <w:szCs w:val="24"/>
        </w:rPr>
        <w:t>Койранская</w:t>
      </w:r>
      <w:proofErr w:type="spellEnd"/>
      <w:r w:rsidRPr="005B707A">
        <w:rPr>
          <w:rFonts w:ascii="Times New Roman" w:eastAsia="OfficinaSansBookC" w:hAnsi="Times New Roman" w:cs="Times New Roman"/>
          <w:sz w:val="24"/>
          <w:szCs w:val="24"/>
        </w:rPr>
        <w:t xml:space="preserve"> Е.А., Соколова Н.И., </w:t>
      </w:r>
      <w:proofErr w:type="spellStart"/>
      <w:r w:rsidRPr="005B707A">
        <w:rPr>
          <w:rFonts w:ascii="Times New Roman" w:eastAsia="OfficinaSansBookC" w:hAnsi="Times New Roman" w:cs="Times New Roman"/>
          <w:sz w:val="24"/>
          <w:szCs w:val="24"/>
        </w:rPr>
        <w:t>Лаврик</w:t>
      </w:r>
      <w:proofErr w:type="spellEnd"/>
      <w:r w:rsidRPr="005B707A">
        <w:rPr>
          <w:rFonts w:ascii="Times New Roman" w:eastAsia="OfficinaSansBookC" w:hAnsi="Times New Roman" w:cs="Times New Roman"/>
          <w:sz w:val="24"/>
          <w:szCs w:val="24"/>
        </w:rPr>
        <w:t xml:space="preserve"> Г.В. </w:t>
      </w:r>
      <w:proofErr w:type="spellStart"/>
      <w:r w:rsidRPr="005B707A">
        <w:rPr>
          <w:rFonts w:ascii="Times New Roman" w:eastAsia="OfficinaSansBookC" w:hAnsi="Times New Roman" w:cs="Times New Roman"/>
          <w:sz w:val="24"/>
          <w:szCs w:val="24"/>
        </w:rPr>
        <w:t>Planet</w:t>
      </w:r>
      <w:proofErr w:type="spellEnd"/>
      <w:r w:rsidRPr="005B707A">
        <w:rPr>
          <w:rFonts w:ascii="Times New Roman" w:eastAsia="OfficinaSansBookC" w:hAnsi="Times New Roman" w:cs="Times New Roman"/>
          <w:sz w:val="24"/>
          <w:szCs w:val="24"/>
        </w:rPr>
        <w:t xml:space="preserve"> </w:t>
      </w:r>
      <w:proofErr w:type="spellStart"/>
      <w:r w:rsidRPr="005B707A">
        <w:rPr>
          <w:rFonts w:ascii="Times New Roman" w:eastAsia="OfficinaSansBookC" w:hAnsi="Times New Roman" w:cs="Times New Roman"/>
          <w:sz w:val="24"/>
          <w:szCs w:val="24"/>
        </w:rPr>
        <w:t>of</w:t>
      </w:r>
      <w:proofErr w:type="spellEnd"/>
      <w:r w:rsidRPr="005B707A">
        <w:rPr>
          <w:rFonts w:ascii="Times New Roman" w:eastAsia="OfficinaSansBookC" w:hAnsi="Times New Roman" w:cs="Times New Roman"/>
          <w:sz w:val="24"/>
          <w:szCs w:val="24"/>
        </w:rPr>
        <w:t xml:space="preserve"> </w:t>
      </w:r>
      <w:proofErr w:type="spellStart"/>
      <w:r w:rsidRPr="005B707A">
        <w:rPr>
          <w:rFonts w:ascii="Times New Roman" w:eastAsia="OfficinaSansBookC" w:hAnsi="Times New Roman" w:cs="Times New Roman"/>
          <w:sz w:val="24"/>
          <w:szCs w:val="24"/>
        </w:rPr>
        <w:t>English</w:t>
      </w:r>
      <w:proofErr w:type="spellEnd"/>
      <w:r w:rsidRPr="005B707A">
        <w:rPr>
          <w:rFonts w:ascii="Times New Roman" w:eastAsia="OfficinaSansBookC" w:hAnsi="Times New Roman" w:cs="Times New Roman"/>
          <w:sz w:val="24"/>
          <w:szCs w:val="24"/>
        </w:rPr>
        <w:t>:</w:t>
      </w:r>
    </w:p>
    <w:p w14:paraId="45E7D387" w14:textId="77777777" w:rsidR="005B707A" w:rsidRPr="005B707A" w:rsidRDefault="005B707A" w:rsidP="005B707A">
      <w:pPr>
        <w:spacing w:after="0" w:line="240" w:lineRule="auto"/>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электронный учебно-методический комплекс английского языка для учреждений СПО. – М., 2021. – 256с. – ISBN: 978-5-4468-9407-9. - Текст: непосредственный.</w:t>
      </w:r>
    </w:p>
    <w:p w14:paraId="69AACC97"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3. </w:t>
      </w:r>
      <w:proofErr w:type="spellStart"/>
      <w:r w:rsidRPr="005B707A">
        <w:rPr>
          <w:rFonts w:ascii="Times New Roman" w:eastAsia="OfficinaSansBookC" w:hAnsi="Times New Roman" w:cs="Times New Roman"/>
          <w:sz w:val="24"/>
          <w:szCs w:val="24"/>
        </w:rPr>
        <w:t>Биболетова</w:t>
      </w:r>
      <w:proofErr w:type="spellEnd"/>
      <w:r w:rsidRPr="005B707A">
        <w:rPr>
          <w:rFonts w:ascii="Times New Roman" w:eastAsia="OfficinaSansBookC" w:hAnsi="Times New Roman" w:cs="Times New Roman"/>
          <w:sz w:val="24"/>
          <w:szCs w:val="24"/>
        </w:rPr>
        <w:t xml:space="preserve"> М.З. Английский с удовольствием. 10 класс. Учебник. ФГОС ФП / М.З. </w:t>
      </w:r>
      <w:proofErr w:type="spellStart"/>
      <w:r w:rsidRPr="005B707A">
        <w:rPr>
          <w:rFonts w:ascii="Times New Roman" w:eastAsia="OfficinaSansBookC" w:hAnsi="Times New Roman" w:cs="Times New Roman"/>
          <w:sz w:val="24"/>
          <w:szCs w:val="24"/>
        </w:rPr>
        <w:t>Биболетова</w:t>
      </w:r>
      <w:proofErr w:type="spellEnd"/>
      <w:r w:rsidRPr="005B707A">
        <w:rPr>
          <w:rFonts w:ascii="Times New Roman" w:eastAsia="OfficinaSansBookC" w:hAnsi="Times New Roman" w:cs="Times New Roman"/>
          <w:sz w:val="24"/>
          <w:szCs w:val="24"/>
        </w:rPr>
        <w:t xml:space="preserve">, Е.Е. </w:t>
      </w:r>
      <w:proofErr w:type="spellStart"/>
      <w:r w:rsidRPr="005B707A">
        <w:rPr>
          <w:rFonts w:ascii="Times New Roman" w:eastAsia="OfficinaSansBookC" w:hAnsi="Times New Roman" w:cs="Times New Roman"/>
          <w:sz w:val="24"/>
          <w:szCs w:val="24"/>
        </w:rPr>
        <w:t>Бабушис</w:t>
      </w:r>
      <w:proofErr w:type="spellEnd"/>
      <w:r w:rsidRPr="005B707A">
        <w:rPr>
          <w:rFonts w:ascii="Times New Roman" w:eastAsia="OfficinaSansBookC" w:hAnsi="Times New Roman" w:cs="Times New Roman"/>
          <w:sz w:val="24"/>
          <w:szCs w:val="24"/>
        </w:rPr>
        <w:t xml:space="preserve">, Н.Д. Снежко. – Москва: Просвещение, 2020. – 216 с. – ISBN: 978-5-358-20853-7. – Текст: непосредственный. </w:t>
      </w:r>
    </w:p>
    <w:p w14:paraId="5877A1EF"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4. </w:t>
      </w:r>
      <w:proofErr w:type="spellStart"/>
      <w:r w:rsidRPr="005B707A">
        <w:rPr>
          <w:rFonts w:ascii="Times New Roman" w:eastAsia="OfficinaSansBookC" w:hAnsi="Times New Roman" w:cs="Times New Roman"/>
          <w:sz w:val="24"/>
          <w:szCs w:val="24"/>
        </w:rPr>
        <w:t>Биболетова</w:t>
      </w:r>
      <w:proofErr w:type="spellEnd"/>
      <w:r w:rsidRPr="005B707A">
        <w:rPr>
          <w:rFonts w:ascii="Times New Roman" w:eastAsia="OfficinaSansBookC" w:hAnsi="Times New Roman" w:cs="Times New Roman"/>
          <w:sz w:val="24"/>
          <w:szCs w:val="24"/>
        </w:rPr>
        <w:t xml:space="preserve"> М.З. Английский с удовольствием. 11 класс. Учебник. ФГОС ФП / М.З. </w:t>
      </w:r>
      <w:proofErr w:type="spellStart"/>
      <w:r w:rsidRPr="005B707A">
        <w:rPr>
          <w:rFonts w:ascii="Times New Roman" w:eastAsia="OfficinaSansBookC" w:hAnsi="Times New Roman" w:cs="Times New Roman"/>
          <w:sz w:val="24"/>
          <w:szCs w:val="24"/>
        </w:rPr>
        <w:t>Биболетова</w:t>
      </w:r>
      <w:proofErr w:type="spellEnd"/>
      <w:r w:rsidRPr="005B707A">
        <w:rPr>
          <w:rFonts w:ascii="Times New Roman" w:eastAsia="OfficinaSansBookC" w:hAnsi="Times New Roman" w:cs="Times New Roman"/>
          <w:sz w:val="24"/>
          <w:szCs w:val="24"/>
        </w:rPr>
        <w:t xml:space="preserve">, Е.Е. </w:t>
      </w:r>
      <w:proofErr w:type="spellStart"/>
      <w:r w:rsidRPr="005B707A">
        <w:rPr>
          <w:rFonts w:ascii="Times New Roman" w:eastAsia="OfficinaSansBookC" w:hAnsi="Times New Roman" w:cs="Times New Roman"/>
          <w:sz w:val="24"/>
          <w:szCs w:val="24"/>
        </w:rPr>
        <w:t>Бабушис</w:t>
      </w:r>
      <w:proofErr w:type="spellEnd"/>
      <w:r w:rsidRPr="005B707A">
        <w:rPr>
          <w:rFonts w:ascii="Times New Roman" w:eastAsia="OfficinaSansBookC" w:hAnsi="Times New Roman" w:cs="Times New Roman"/>
          <w:sz w:val="24"/>
          <w:szCs w:val="24"/>
        </w:rPr>
        <w:t>, Н.Д. Снежко. – Москва: Просвещение, 2019. – 216 с. – ISBN: 978-5-358-17772-7. – Текст: непосредственный.</w:t>
      </w:r>
    </w:p>
    <w:p w14:paraId="008C28F1"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lang w:val="en-US"/>
        </w:rPr>
      </w:pPr>
      <w:r w:rsidRPr="005B707A">
        <w:rPr>
          <w:rFonts w:ascii="Times New Roman" w:eastAsia="OfficinaSansBookC" w:hAnsi="Times New Roman" w:cs="Times New Roman"/>
          <w:sz w:val="24"/>
          <w:szCs w:val="24"/>
        </w:rPr>
        <w:t xml:space="preserve"> </w:t>
      </w:r>
      <w:r w:rsidRPr="005B707A">
        <w:rPr>
          <w:rFonts w:ascii="Times New Roman" w:eastAsia="OfficinaSansBookC" w:hAnsi="Times New Roman" w:cs="Times New Roman"/>
          <w:sz w:val="24"/>
          <w:szCs w:val="24"/>
          <w:lang w:val="en-US"/>
        </w:rPr>
        <w:t xml:space="preserve">5. </w:t>
      </w:r>
      <w:proofErr w:type="spellStart"/>
      <w:r w:rsidRPr="005B707A">
        <w:rPr>
          <w:rFonts w:ascii="Times New Roman" w:eastAsia="OfficinaSansBookC" w:hAnsi="Times New Roman" w:cs="Times New Roman"/>
          <w:sz w:val="24"/>
          <w:szCs w:val="24"/>
          <w:lang w:val="en-US"/>
        </w:rPr>
        <w:t>Joathan</w:t>
      </w:r>
      <w:proofErr w:type="spellEnd"/>
      <w:r w:rsidRPr="005B707A">
        <w:rPr>
          <w:rFonts w:ascii="Times New Roman" w:eastAsia="OfficinaSansBookC" w:hAnsi="Times New Roman" w:cs="Times New Roman"/>
          <w:sz w:val="24"/>
          <w:szCs w:val="24"/>
          <w:lang w:val="en-US"/>
        </w:rPr>
        <w:t xml:space="preserve"> Marks. English Pronunciation in Use - elementary. Cambridge University Press/ J. Marks. – </w:t>
      </w:r>
      <w:proofErr w:type="gramStart"/>
      <w:r w:rsidRPr="005B707A">
        <w:rPr>
          <w:rFonts w:ascii="Times New Roman" w:eastAsia="OfficinaSansBookC" w:hAnsi="Times New Roman" w:cs="Times New Roman"/>
          <w:sz w:val="24"/>
          <w:szCs w:val="24"/>
          <w:lang w:val="en-US"/>
        </w:rPr>
        <w:t>Cambridge :</w:t>
      </w:r>
      <w:proofErr w:type="gramEnd"/>
      <w:r w:rsidRPr="005B707A">
        <w:rPr>
          <w:rFonts w:ascii="Times New Roman" w:eastAsia="OfficinaSansBookC" w:hAnsi="Times New Roman" w:cs="Times New Roman"/>
          <w:sz w:val="24"/>
          <w:szCs w:val="24"/>
          <w:lang w:val="en-US"/>
        </w:rPr>
        <w:t xml:space="preserve"> Cambridge University Press, 2017. – 168 p. ISBN: 9781108403528. – </w:t>
      </w:r>
      <w:r w:rsidRPr="005B707A">
        <w:rPr>
          <w:rFonts w:ascii="Times New Roman" w:eastAsia="OfficinaSansBookC" w:hAnsi="Times New Roman" w:cs="Times New Roman"/>
          <w:sz w:val="24"/>
          <w:szCs w:val="24"/>
        </w:rPr>
        <w:t>Текст</w:t>
      </w:r>
      <w:r w:rsidRPr="005B707A">
        <w:rPr>
          <w:rFonts w:ascii="Times New Roman" w:eastAsia="OfficinaSansBookC" w:hAnsi="Times New Roman" w:cs="Times New Roman"/>
          <w:sz w:val="24"/>
          <w:szCs w:val="24"/>
          <w:lang w:val="en-US"/>
        </w:rPr>
        <w:t xml:space="preserve">: </w:t>
      </w:r>
      <w:r w:rsidRPr="005B707A">
        <w:rPr>
          <w:rFonts w:ascii="Times New Roman" w:eastAsia="OfficinaSansBookC" w:hAnsi="Times New Roman" w:cs="Times New Roman"/>
          <w:sz w:val="24"/>
          <w:szCs w:val="24"/>
        </w:rPr>
        <w:t>непосредственный</w:t>
      </w:r>
      <w:r w:rsidRPr="005B707A">
        <w:rPr>
          <w:rFonts w:ascii="Times New Roman" w:eastAsia="OfficinaSansBookC" w:hAnsi="Times New Roman" w:cs="Times New Roman"/>
          <w:sz w:val="24"/>
          <w:szCs w:val="24"/>
          <w:lang w:val="en-US"/>
        </w:rPr>
        <w:t>.</w:t>
      </w:r>
    </w:p>
    <w:p w14:paraId="1C0B543C"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6. Логинова, В. О. Английский язык для педагогических специальностей. (СПО). </w:t>
      </w:r>
      <w:proofErr w:type="gramStart"/>
      <w:r w:rsidRPr="005B707A">
        <w:rPr>
          <w:rFonts w:ascii="Times New Roman" w:eastAsia="OfficinaSansBookC" w:hAnsi="Times New Roman" w:cs="Times New Roman"/>
          <w:sz w:val="24"/>
          <w:szCs w:val="24"/>
        </w:rPr>
        <w:t>Учебник./</w:t>
      </w:r>
      <w:proofErr w:type="gramEnd"/>
      <w:r w:rsidRPr="005B707A">
        <w:rPr>
          <w:rFonts w:ascii="Times New Roman" w:eastAsia="OfficinaSansBookC" w:hAnsi="Times New Roman" w:cs="Times New Roman"/>
          <w:sz w:val="24"/>
          <w:szCs w:val="24"/>
        </w:rPr>
        <w:t xml:space="preserve"> В.О. Логинова. – Москва: </w:t>
      </w:r>
      <w:proofErr w:type="spellStart"/>
      <w:r w:rsidRPr="005B707A">
        <w:rPr>
          <w:rFonts w:ascii="Times New Roman" w:eastAsia="OfficinaSansBookC" w:hAnsi="Times New Roman" w:cs="Times New Roman"/>
          <w:sz w:val="24"/>
          <w:szCs w:val="24"/>
        </w:rPr>
        <w:t>КноРус</w:t>
      </w:r>
      <w:proofErr w:type="spellEnd"/>
      <w:r w:rsidRPr="005B707A">
        <w:rPr>
          <w:rFonts w:ascii="Times New Roman" w:eastAsia="OfficinaSansBookC" w:hAnsi="Times New Roman" w:cs="Times New Roman"/>
          <w:sz w:val="24"/>
          <w:szCs w:val="24"/>
        </w:rPr>
        <w:t xml:space="preserve">, 2020. – 200 с. – ISBN: 978-5-406- 07964-5. – Текст: непосредственный. </w:t>
      </w:r>
    </w:p>
    <w:p w14:paraId="79AB3B7D" w14:textId="77777777" w:rsidR="005B707A" w:rsidRPr="005B707A" w:rsidRDefault="005B707A" w:rsidP="005B707A">
      <w:pPr>
        <w:spacing w:after="0" w:line="240" w:lineRule="auto"/>
        <w:ind w:firstLine="709"/>
        <w:jc w:val="both"/>
        <w:rPr>
          <w:rFonts w:ascii="Times New Roman" w:eastAsia="OfficinaSansBookC" w:hAnsi="Times New Roman" w:cs="Times New Roman"/>
          <w:b/>
          <w:sz w:val="24"/>
          <w:szCs w:val="24"/>
        </w:rPr>
      </w:pPr>
    </w:p>
    <w:p w14:paraId="391630DF" w14:textId="5D23CFE3" w:rsidR="005B707A" w:rsidRPr="005B707A" w:rsidRDefault="005B707A" w:rsidP="005B707A">
      <w:pPr>
        <w:spacing w:after="0" w:line="240" w:lineRule="auto"/>
        <w:jc w:val="both"/>
        <w:rPr>
          <w:rFonts w:ascii="Times New Roman" w:eastAsia="OfficinaSansBookC" w:hAnsi="Times New Roman" w:cs="Times New Roman"/>
          <w:b/>
          <w:sz w:val="24"/>
          <w:szCs w:val="24"/>
        </w:rPr>
      </w:pPr>
      <w:r w:rsidRPr="005B707A">
        <w:rPr>
          <w:rFonts w:ascii="Times New Roman" w:eastAsia="OfficinaSansBookC" w:hAnsi="Times New Roman" w:cs="Times New Roman"/>
          <w:b/>
          <w:sz w:val="24"/>
          <w:szCs w:val="24"/>
        </w:rPr>
        <w:t>Электронные издания</w:t>
      </w:r>
    </w:p>
    <w:p w14:paraId="235DA006"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1. Английский язык для естественно-научных </w:t>
      </w:r>
      <w:proofErr w:type="gramStart"/>
      <w:r w:rsidRPr="005B707A">
        <w:rPr>
          <w:rFonts w:ascii="Times New Roman" w:eastAsia="OfficinaSansBookC" w:hAnsi="Times New Roman" w:cs="Times New Roman"/>
          <w:sz w:val="24"/>
          <w:szCs w:val="24"/>
        </w:rPr>
        <w:t>направлений :</w:t>
      </w:r>
      <w:proofErr w:type="gramEnd"/>
      <w:r w:rsidRPr="005B707A">
        <w:rPr>
          <w:rFonts w:ascii="Times New Roman" w:eastAsia="OfficinaSansBookC" w:hAnsi="Times New Roman" w:cs="Times New Roman"/>
          <w:sz w:val="24"/>
          <w:szCs w:val="24"/>
        </w:rPr>
        <w:t xml:space="preserve"> учебник и практикум для вузов / Л. В. </w:t>
      </w:r>
      <w:proofErr w:type="spellStart"/>
      <w:r w:rsidRPr="005B707A">
        <w:rPr>
          <w:rFonts w:ascii="Times New Roman" w:eastAsia="OfficinaSansBookC" w:hAnsi="Times New Roman" w:cs="Times New Roman"/>
          <w:sz w:val="24"/>
          <w:szCs w:val="24"/>
        </w:rPr>
        <w:t>Полубиченко</w:t>
      </w:r>
      <w:proofErr w:type="spellEnd"/>
      <w:r w:rsidRPr="005B707A">
        <w:rPr>
          <w:rFonts w:ascii="Times New Roman" w:eastAsia="OfficinaSansBookC" w:hAnsi="Times New Roman" w:cs="Times New Roman"/>
          <w:sz w:val="24"/>
          <w:szCs w:val="24"/>
        </w:rPr>
        <w:t xml:space="preserve">, Е. Э. </w:t>
      </w:r>
      <w:proofErr w:type="spellStart"/>
      <w:r w:rsidRPr="005B707A">
        <w:rPr>
          <w:rFonts w:ascii="Times New Roman" w:eastAsia="OfficinaSansBookC" w:hAnsi="Times New Roman" w:cs="Times New Roman"/>
          <w:sz w:val="24"/>
          <w:szCs w:val="24"/>
        </w:rPr>
        <w:t>Кожарская</w:t>
      </w:r>
      <w:proofErr w:type="spellEnd"/>
      <w:r w:rsidRPr="005B707A">
        <w:rPr>
          <w:rFonts w:ascii="Times New Roman" w:eastAsia="OfficinaSansBookC" w:hAnsi="Times New Roman" w:cs="Times New Roman"/>
          <w:sz w:val="24"/>
          <w:szCs w:val="24"/>
        </w:rPr>
        <w:t xml:space="preserve">, Н. Л. Моргун, Л. Н. </w:t>
      </w:r>
      <w:proofErr w:type="spellStart"/>
      <w:r w:rsidRPr="005B707A">
        <w:rPr>
          <w:rFonts w:ascii="Times New Roman" w:eastAsia="OfficinaSansBookC" w:hAnsi="Times New Roman" w:cs="Times New Roman"/>
          <w:sz w:val="24"/>
          <w:szCs w:val="24"/>
        </w:rPr>
        <w:t>Шевырдяева</w:t>
      </w:r>
      <w:proofErr w:type="spellEnd"/>
      <w:r w:rsidRPr="005B707A">
        <w:rPr>
          <w:rFonts w:ascii="Times New Roman" w:eastAsia="OfficinaSansBookC" w:hAnsi="Times New Roman" w:cs="Times New Roman"/>
          <w:sz w:val="24"/>
          <w:szCs w:val="24"/>
        </w:rPr>
        <w:t xml:space="preserve"> ; под </w:t>
      </w:r>
      <w:r w:rsidRPr="005B707A">
        <w:rPr>
          <w:rFonts w:ascii="Times New Roman" w:eastAsia="OfficinaSansBookC" w:hAnsi="Times New Roman" w:cs="Times New Roman"/>
          <w:sz w:val="24"/>
          <w:szCs w:val="24"/>
        </w:rPr>
        <w:lastRenderedPageBreak/>
        <w:t xml:space="preserve">редакцией Л. В. </w:t>
      </w:r>
      <w:proofErr w:type="spellStart"/>
      <w:r w:rsidRPr="005B707A">
        <w:rPr>
          <w:rFonts w:ascii="Times New Roman" w:eastAsia="OfficinaSansBookC" w:hAnsi="Times New Roman" w:cs="Times New Roman"/>
          <w:sz w:val="24"/>
          <w:szCs w:val="24"/>
        </w:rPr>
        <w:t>Полубиченко</w:t>
      </w:r>
      <w:proofErr w:type="spellEnd"/>
      <w:r w:rsidRPr="005B707A">
        <w:rPr>
          <w:rFonts w:ascii="Times New Roman" w:eastAsia="OfficinaSansBookC" w:hAnsi="Times New Roman" w:cs="Times New Roman"/>
          <w:sz w:val="24"/>
          <w:szCs w:val="24"/>
        </w:rPr>
        <w:t xml:space="preserve">. — </w:t>
      </w:r>
      <w:proofErr w:type="gramStart"/>
      <w:r w:rsidRPr="005B707A">
        <w:rPr>
          <w:rFonts w:ascii="Times New Roman" w:eastAsia="OfficinaSansBookC" w:hAnsi="Times New Roman" w:cs="Times New Roman"/>
          <w:sz w:val="24"/>
          <w:szCs w:val="24"/>
        </w:rPr>
        <w:t>Москва :</w:t>
      </w:r>
      <w:proofErr w:type="gramEnd"/>
      <w:r w:rsidRPr="005B707A">
        <w:rPr>
          <w:rFonts w:ascii="Times New Roman" w:eastAsia="OfficinaSansBookC" w:hAnsi="Times New Roman" w:cs="Times New Roman"/>
          <w:sz w:val="24"/>
          <w:szCs w:val="24"/>
        </w:rPr>
        <w:t xml:space="preserve"> Издательство </w:t>
      </w:r>
      <w:proofErr w:type="spellStart"/>
      <w:r w:rsidRPr="005B707A">
        <w:rPr>
          <w:rFonts w:ascii="Times New Roman" w:eastAsia="OfficinaSansBookC" w:hAnsi="Times New Roman" w:cs="Times New Roman"/>
          <w:sz w:val="24"/>
          <w:szCs w:val="24"/>
        </w:rPr>
        <w:t>Юрайт</w:t>
      </w:r>
      <w:proofErr w:type="spellEnd"/>
      <w:r w:rsidRPr="005B707A">
        <w:rPr>
          <w:rFonts w:ascii="Times New Roman" w:eastAsia="OfficinaSansBookC" w:hAnsi="Times New Roman" w:cs="Times New Roman"/>
          <w:sz w:val="24"/>
          <w:szCs w:val="24"/>
        </w:rPr>
        <w:t xml:space="preserve">, 2022. — 311 с. — (Высшее образование). — ISBN 978-5-534-15168-8. — </w:t>
      </w:r>
      <w:proofErr w:type="gramStart"/>
      <w:r w:rsidRPr="005B707A">
        <w:rPr>
          <w:rFonts w:ascii="Times New Roman" w:eastAsia="OfficinaSansBookC" w:hAnsi="Times New Roman" w:cs="Times New Roman"/>
          <w:sz w:val="24"/>
          <w:szCs w:val="24"/>
        </w:rPr>
        <w:t>Текст :</w:t>
      </w:r>
      <w:proofErr w:type="gramEnd"/>
      <w:r w:rsidRPr="005B707A">
        <w:rPr>
          <w:rFonts w:ascii="Times New Roman" w:eastAsia="OfficinaSansBookC" w:hAnsi="Times New Roman" w:cs="Times New Roman"/>
          <w:sz w:val="24"/>
          <w:szCs w:val="24"/>
        </w:rPr>
        <w:t xml:space="preserve"> электронный // Образовательная платформа </w:t>
      </w:r>
      <w:proofErr w:type="spellStart"/>
      <w:r w:rsidRPr="005B707A">
        <w:rPr>
          <w:rFonts w:ascii="Times New Roman" w:eastAsia="OfficinaSansBookC" w:hAnsi="Times New Roman" w:cs="Times New Roman"/>
          <w:sz w:val="24"/>
          <w:szCs w:val="24"/>
        </w:rPr>
        <w:t>Юрайт</w:t>
      </w:r>
      <w:proofErr w:type="spellEnd"/>
      <w:r w:rsidRPr="005B707A">
        <w:rPr>
          <w:rFonts w:ascii="Times New Roman" w:eastAsia="OfficinaSansBookC" w:hAnsi="Times New Roman" w:cs="Times New Roman"/>
          <w:sz w:val="24"/>
          <w:szCs w:val="24"/>
        </w:rPr>
        <w:t xml:space="preserve"> [сайт]. — URL: https://urait.ru/bcode/489569 (дата обращения: 20.02.2022).</w:t>
      </w:r>
    </w:p>
    <w:p w14:paraId="59D0C4D2" w14:textId="77777777" w:rsidR="005B707A" w:rsidRPr="005B707A" w:rsidRDefault="005B707A" w:rsidP="005B707A">
      <w:pPr>
        <w:keepNext/>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2.Английский язык для гуманитариев (B1–B2). </w:t>
      </w:r>
      <w:proofErr w:type="spellStart"/>
      <w:r w:rsidRPr="005B707A">
        <w:rPr>
          <w:rFonts w:ascii="Times New Roman" w:eastAsia="OfficinaSansBookC" w:hAnsi="Times New Roman" w:cs="Times New Roman"/>
          <w:sz w:val="24"/>
          <w:szCs w:val="24"/>
        </w:rPr>
        <w:t>English</w:t>
      </w:r>
      <w:proofErr w:type="spellEnd"/>
      <w:r w:rsidRPr="005B707A">
        <w:rPr>
          <w:rFonts w:ascii="Times New Roman" w:eastAsia="OfficinaSansBookC" w:hAnsi="Times New Roman" w:cs="Times New Roman"/>
          <w:sz w:val="24"/>
          <w:szCs w:val="24"/>
        </w:rPr>
        <w:t xml:space="preserve"> </w:t>
      </w:r>
      <w:proofErr w:type="spellStart"/>
      <w:r w:rsidRPr="005B707A">
        <w:rPr>
          <w:rFonts w:ascii="Times New Roman" w:eastAsia="OfficinaSansBookC" w:hAnsi="Times New Roman" w:cs="Times New Roman"/>
          <w:sz w:val="24"/>
          <w:szCs w:val="24"/>
        </w:rPr>
        <w:t>for</w:t>
      </w:r>
      <w:proofErr w:type="spellEnd"/>
      <w:r w:rsidRPr="005B707A">
        <w:rPr>
          <w:rFonts w:ascii="Times New Roman" w:eastAsia="OfficinaSansBookC" w:hAnsi="Times New Roman" w:cs="Times New Roman"/>
          <w:sz w:val="24"/>
          <w:szCs w:val="24"/>
        </w:rPr>
        <w:t xml:space="preserve"> </w:t>
      </w:r>
      <w:proofErr w:type="spellStart"/>
      <w:proofErr w:type="gramStart"/>
      <w:r w:rsidRPr="005B707A">
        <w:rPr>
          <w:rFonts w:ascii="Times New Roman" w:eastAsia="OfficinaSansBookC" w:hAnsi="Times New Roman" w:cs="Times New Roman"/>
          <w:sz w:val="24"/>
          <w:szCs w:val="24"/>
        </w:rPr>
        <w:t>Humanities</w:t>
      </w:r>
      <w:proofErr w:type="spellEnd"/>
      <w:r w:rsidRPr="005B707A">
        <w:rPr>
          <w:rFonts w:ascii="Times New Roman" w:eastAsia="OfficinaSansBookC" w:hAnsi="Times New Roman" w:cs="Times New Roman"/>
          <w:sz w:val="24"/>
          <w:szCs w:val="24"/>
        </w:rPr>
        <w:t> :</w:t>
      </w:r>
      <w:proofErr w:type="gramEnd"/>
      <w:r w:rsidRPr="005B707A">
        <w:rPr>
          <w:rFonts w:ascii="Times New Roman" w:eastAsia="OfficinaSansBookC" w:hAnsi="Times New Roman" w:cs="Times New Roman"/>
          <w:sz w:val="24"/>
          <w:szCs w:val="24"/>
        </w:rPr>
        <w:t xml:space="preserve"> учебное пособие для вузов / О. Н. </w:t>
      </w:r>
      <w:proofErr w:type="spellStart"/>
      <w:r w:rsidRPr="005B707A">
        <w:rPr>
          <w:rFonts w:ascii="Times New Roman" w:eastAsia="OfficinaSansBookC" w:hAnsi="Times New Roman" w:cs="Times New Roman"/>
          <w:sz w:val="24"/>
          <w:szCs w:val="24"/>
        </w:rPr>
        <w:t>Стогниева</w:t>
      </w:r>
      <w:proofErr w:type="spellEnd"/>
      <w:r w:rsidRPr="005B707A">
        <w:rPr>
          <w:rFonts w:ascii="Times New Roman" w:eastAsia="OfficinaSansBookC" w:hAnsi="Times New Roman" w:cs="Times New Roman"/>
          <w:sz w:val="24"/>
          <w:szCs w:val="24"/>
        </w:rPr>
        <w:t>, А. В. Бакулев, Г. А. Павловская, Е. М. </w:t>
      </w:r>
      <w:proofErr w:type="spellStart"/>
      <w:r w:rsidRPr="005B707A">
        <w:rPr>
          <w:rFonts w:ascii="Times New Roman" w:eastAsia="OfficinaSansBookC" w:hAnsi="Times New Roman" w:cs="Times New Roman"/>
          <w:sz w:val="24"/>
          <w:szCs w:val="24"/>
        </w:rPr>
        <w:t>Муковникова</w:t>
      </w:r>
      <w:proofErr w:type="spellEnd"/>
      <w:r w:rsidRPr="005B707A">
        <w:rPr>
          <w:rFonts w:ascii="Times New Roman" w:eastAsia="OfficinaSansBookC" w:hAnsi="Times New Roman" w:cs="Times New Roman"/>
          <w:sz w:val="24"/>
          <w:szCs w:val="24"/>
        </w:rPr>
        <w:t xml:space="preserve">. — </w:t>
      </w:r>
      <w:proofErr w:type="gramStart"/>
      <w:r w:rsidRPr="005B707A">
        <w:rPr>
          <w:rFonts w:ascii="Times New Roman" w:eastAsia="OfficinaSansBookC" w:hAnsi="Times New Roman" w:cs="Times New Roman"/>
          <w:sz w:val="24"/>
          <w:szCs w:val="24"/>
        </w:rPr>
        <w:t>Москва :</w:t>
      </w:r>
      <w:proofErr w:type="gramEnd"/>
      <w:r w:rsidRPr="005B707A">
        <w:rPr>
          <w:rFonts w:ascii="Times New Roman" w:eastAsia="OfficinaSansBookC" w:hAnsi="Times New Roman" w:cs="Times New Roman"/>
          <w:sz w:val="24"/>
          <w:szCs w:val="24"/>
        </w:rPr>
        <w:t xml:space="preserve"> Издательство </w:t>
      </w:r>
      <w:proofErr w:type="spellStart"/>
      <w:r w:rsidRPr="005B707A">
        <w:rPr>
          <w:rFonts w:ascii="Times New Roman" w:eastAsia="OfficinaSansBookC" w:hAnsi="Times New Roman" w:cs="Times New Roman"/>
          <w:sz w:val="24"/>
          <w:szCs w:val="24"/>
        </w:rPr>
        <w:t>Юрайт</w:t>
      </w:r>
      <w:proofErr w:type="spellEnd"/>
      <w:r w:rsidRPr="005B707A">
        <w:rPr>
          <w:rFonts w:ascii="Times New Roman" w:eastAsia="OfficinaSansBookC" w:hAnsi="Times New Roman" w:cs="Times New Roman"/>
          <w:sz w:val="24"/>
          <w:szCs w:val="24"/>
        </w:rPr>
        <w:t xml:space="preserve">, 2022. — 178 с. — (Высшее образование). — ISBN 978-5-534-14982-1. — </w:t>
      </w:r>
      <w:proofErr w:type="gramStart"/>
      <w:r w:rsidRPr="005B707A">
        <w:rPr>
          <w:rFonts w:ascii="Times New Roman" w:eastAsia="OfficinaSansBookC" w:hAnsi="Times New Roman" w:cs="Times New Roman"/>
          <w:sz w:val="24"/>
          <w:szCs w:val="24"/>
        </w:rPr>
        <w:t>Текст :</w:t>
      </w:r>
      <w:proofErr w:type="gramEnd"/>
      <w:r w:rsidRPr="005B707A">
        <w:rPr>
          <w:rFonts w:ascii="Times New Roman" w:eastAsia="OfficinaSansBookC" w:hAnsi="Times New Roman" w:cs="Times New Roman"/>
          <w:sz w:val="24"/>
          <w:szCs w:val="24"/>
        </w:rPr>
        <w:t xml:space="preserve"> электронный // Образовательная платформа </w:t>
      </w:r>
      <w:proofErr w:type="spellStart"/>
      <w:r w:rsidRPr="005B707A">
        <w:rPr>
          <w:rFonts w:ascii="Times New Roman" w:eastAsia="OfficinaSansBookC" w:hAnsi="Times New Roman" w:cs="Times New Roman"/>
          <w:sz w:val="24"/>
          <w:szCs w:val="24"/>
        </w:rPr>
        <w:t>Юрайт</w:t>
      </w:r>
      <w:proofErr w:type="spellEnd"/>
      <w:r w:rsidRPr="005B707A">
        <w:rPr>
          <w:rFonts w:ascii="Times New Roman" w:eastAsia="OfficinaSansBookC" w:hAnsi="Times New Roman" w:cs="Times New Roman"/>
          <w:sz w:val="24"/>
          <w:szCs w:val="24"/>
        </w:rPr>
        <w:t xml:space="preserve"> [сайт]. — URL: </w:t>
      </w:r>
      <w:hyperlink r:id="rId12">
        <w:r w:rsidRPr="005B707A">
          <w:rPr>
            <w:rFonts w:ascii="Times New Roman" w:eastAsia="OfficinaSansBookC" w:hAnsi="Times New Roman" w:cs="Times New Roman"/>
            <w:sz w:val="24"/>
            <w:szCs w:val="24"/>
            <w:u w:val="single"/>
          </w:rPr>
          <w:t>https://urait.ru/bcode/494395</w:t>
        </w:r>
      </w:hyperlink>
      <w:r w:rsidRPr="005B707A">
        <w:rPr>
          <w:rFonts w:ascii="Times New Roman" w:eastAsia="OfficinaSansBookC" w:hAnsi="Times New Roman" w:cs="Times New Roman"/>
          <w:sz w:val="24"/>
          <w:szCs w:val="24"/>
        </w:rPr>
        <w:t> (дата обращения: 19.02.2022).</w:t>
      </w:r>
    </w:p>
    <w:p w14:paraId="391B806F"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2. Английский язык для академических целей. </w:t>
      </w:r>
      <w:proofErr w:type="spellStart"/>
      <w:r w:rsidRPr="005B707A">
        <w:rPr>
          <w:rFonts w:ascii="Times New Roman" w:eastAsia="OfficinaSansBookC" w:hAnsi="Times New Roman" w:cs="Times New Roman"/>
          <w:sz w:val="24"/>
          <w:szCs w:val="24"/>
        </w:rPr>
        <w:t>English</w:t>
      </w:r>
      <w:proofErr w:type="spellEnd"/>
      <w:r w:rsidRPr="005B707A">
        <w:rPr>
          <w:rFonts w:ascii="Times New Roman" w:eastAsia="OfficinaSansBookC" w:hAnsi="Times New Roman" w:cs="Times New Roman"/>
          <w:sz w:val="24"/>
          <w:szCs w:val="24"/>
        </w:rPr>
        <w:t xml:space="preserve"> </w:t>
      </w:r>
      <w:proofErr w:type="spellStart"/>
      <w:r w:rsidRPr="005B707A">
        <w:rPr>
          <w:rFonts w:ascii="Times New Roman" w:eastAsia="OfficinaSansBookC" w:hAnsi="Times New Roman" w:cs="Times New Roman"/>
          <w:sz w:val="24"/>
          <w:szCs w:val="24"/>
        </w:rPr>
        <w:t>for</w:t>
      </w:r>
      <w:proofErr w:type="spellEnd"/>
      <w:r w:rsidRPr="005B707A">
        <w:rPr>
          <w:rFonts w:ascii="Times New Roman" w:eastAsia="OfficinaSansBookC" w:hAnsi="Times New Roman" w:cs="Times New Roman"/>
          <w:sz w:val="24"/>
          <w:szCs w:val="24"/>
        </w:rPr>
        <w:t xml:space="preserve"> </w:t>
      </w:r>
      <w:proofErr w:type="spellStart"/>
      <w:r w:rsidRPr="005B707A">
        <w:rPr>
          <w:rFonts w:ascii="Times New Roman" w:eastAsia="OfficinaSansBookC" w:hAnsi="Times New Roman" w:cs="Times New Roman"/>
          <w:sz w:val="24"/>
          <w:szCs w:val="24"/>
        </w:rPr>
        <w:t>Academic</w:t>
      </w:r>
      <w:proofErr w:type="spellEnd"/>
      <w:r w:rsidRPr="005B707A">
        <w:rPr>
          <w:rFonts w:ascii="Times New Roman" w:eastAsia="OfficinaSansBookC" w:hAnsi="Times New Roman" w:cs="Times New Roman"/>
          <w:sz w:val="24"/>
          <w:szCs w:val="24"/>
        </w:rPr>
        <w:t xml:space="preserve"> </w:t>
      </w:r>
      <w:proofErr w:type="spellStart"/>
      <w:proofErr w:type="gramStart"/>
      <w:r w:rsidRPr="005B707A">
        <w:rPr>
          <w:rFonts w:ascii="Times New Roman" w:eastAsia="OfficinaSansBookC" w:hAnsi="Times New Roman" w:cs="Times New Roman"/>
          <w:sz w:val="24"/>
          <w:szCs w:val="24"/>
        </w:rPr>
        <w:t>Purposes</w:t>
      </w:r>
      <w:proofErr w:type="spellEnd"/>
      <w:r w:rsidRPr="005B707A">
        <w:rPr>
          <w:rFonts w:ascii="Times New Roman" w:eastAsia="OfficinaSansBookC" w:hAnsi="Times New Roman" w:cs="Times New Roman"/>
          <w:sz w:val="24"/>
          <w:szCs w:val="24"/>
        </w:rPr>
        <w:t> :</w:t>
      </w:r>
      <w:proofErr w:type="gramEnd"/>
      <w:r w:rsidRPr="005B707A">
        <w:rPr>
          <w:rFonts w:ascii="Times New Roman" w:eastAsia="OfficinaSansBookC" w:hAnsi="Times New Roman" w:cs="Times New Roman"/>
          <w:sz w:val="24"/>
          <w:szCs w:val="24"/>
        </w:rPr>
        <w:t xml:space="preserve"> учебное пособие для вузов / Т. А. Барановская, А. В. Захарова, Т. Б. Поспелова, Ю. А. Суворова ; под редакцией Т. А. Барановской. — 2-е изд., </w:t>
      </w:r>
      <w:proofErr w:type="spellStart"/>
      <w:r w:rsidRPr="005B707A">
        <w:rPr>
          <w:rFonts w:ascii="Times New Roman" w:eastAsia="OfficinaSansBookC" w:hAnsi="Times New Roman" w:cs="Times New Roman"/>
          <w:sz w:val="24"/>
          <w:szCs w:val="24"/>
        </w:rPr>
        <w:t>перераб</w:t>
      </w:r>
      <w:proofErr w:type="spellEnd"/>
      <w:r w:rsidRPr="005B707A">
        <w:rPr>
          <w:rFonts w:ascii="Times New Roman" w:eastAsia="OfficinaSansBookC" w:hAnsi="Times New Roman" w:cs="Times New Roman"/>
          <w:sz w:val="24"/>
          <w:szCs w:val="24"/>
        </w:rPr>
        <w:t xml:space="preserve">. и доп. — </w:t>
      </w:r>
      <w:proofErr w:type="gramStart"/>
      <w:r w:rsidRPr="005B707A">
        <w:rPr>
          <w:rFonts w:ascii="Times New Roman" w:eastAsia="OfficinaSansBookC" w:hAnsi="Times New Roman" w:cs="Times New Roman"/>
          <w:sz w:val="24"/>
          <w:szCs w:val="24"/>
        </w:rPr>
        <w:t>Москва :</w:t>
      </w:r>
      <w:proofErr w:type="gramEnd"/>
      <w:r w:rsidRPr="005B707A">
        <w:rPr>
          <w:rFonts w:ascii="Times New Roman" w:eastAsia="OfficinaSansBookC" w:hAnsi="Times New Roman" w:cs="Times New Roman"/>
          <w:sz w:val="24"/>
          <w:szCs w:val="24"/>
        </w:rPr>
        <w:t xml:space="preserve"> Издательство </w:t>
      </w:r>
      <w:proofErr w:type="spellStart"/>
      <w:r w:rsidRPr="005B707A">
        <w:rPr>
          <w:rFonts w:ascii="Times New Roman" w:eastAsia="OfficinaSansBookC" w:hAnsi="Times New Roman" w:cs="Times New Roman"/>
          <w:sz w:val="24"/>
          <w:szCs w:val="24"/>
        </w:rPr>
        <w:t>Юрайт</w:t>
      </w:r>
      <w:proofErr w:type="spellEnd"/>
      <w:r w:rsidRPr="005B707A">
        <w:rPr>
          <w:rFonts w:ascii="Times New Roman" w:eastAsia="OfficinaSansBookC" w:hAnsi="Times New Roman" w:cs="Times New Roman"/>
          <w:sz w:val="24"/>
          <w:szCs w:val="24"/>
        </w:rPr>
        <w:t xml:space="preserve">, 2022. — 220 с. — (Высшее образование). — ISBN 978-5-534-13839-9. — </w:t>
      </w:r>
      <w:proofErr w:type="gramStart"/>
      <w:r w:rsidRPr="005B707A">
        <w:rPr>
          <w:rFonts w:ascii="Times New Roman" w:eastAsia="OfficinaSansBookC" w:hAnsi="Times New Roman" w:cs="Times New Roman"/>
          <w:sz w:val="24"/>
          <w:szCs w:val="24"/>
        </w:rPr>
        <w:t>Текст :</w:t>
      </w:r>
      <w:proofErr w:type="gramEnd"/>
      <w:r w:rsidRPr="005B707A">
        <w:rPr>
          <w:rFonts w:ascii="Times New Roman" w:eastAsia="OfficinaSansBookC" w:hAnsi="Times New Roman" w:cs="Times New Roman"/>
          <w:sz w:val="24"/>
          <w:szCs w:val="24"/>
        </w:rPr>
        <w:t xml:space="preserve"> электронный // Образовательная платформа </w:t>
      </w:r>
      <w:proofErr w:type="spellStart"/>
      <w:r w:rsidRPr="005B707A">
        <w:rPr>
          <w:rFonts w:ascii="Times New Roman" w:eastAsia="OfficinaSansBookC" w:hAnsi="Times New Roman" w:cs="Times New Roman"/>
          <w:sz w:val="24"/>
          <w:szCs w:val="24"/>
        </w:rPr>
        <w:t>Юрайт</w:t>
      </w:r>
      <w:proofErr w:type="spellEnd"/>
      <w:r w:rsidRPr="005B707A">
        <w:rPr>
          <w:rFonts w:ascii="Times New Roman" w:eastAsia="OfficinaSansBookC" w:hAnsi="Times New Roman" w:cs="Times New Roman"/>
          <w:sz w:val="24"/>
          <w:szCs w:val="24"/>
        </w:rPr>
        <w:t xml:space="preserve"> [сайт]. — URL: </w:t>
      </w:r>
      <w:hyperlink r:id="rId13">
        <w:r w:rsidRPr="005B707A">
          <w:rPr>
            <w:rFonts w:ascii="Times New Roman" w:eastAsia="OfficinaSansBookC" w:hAnsi="Times New Roman" w:cs="Times New Roman"/>
            <w:sz w:val="24"/>
            <w:szCs w:val="24"/>
            <w:u w:val="single"/>
          </w:rPr>
          <w:t>https://urait.ru/bcode/489787</w:t>
        </w:r>
      </w:hyperlink>
      <w:r w:rsidRPr="005B707A">
        <w:rPr>
          <w:rFonts w:ascii="Times New Roman" w:eastAsia="OfficinaSansBookC" w:hAnsi="Times New Roman" w:cs="Times New Roman"/>
          <w:sz w:val="24"/>
          <w:szCs w:val="24"/>
        </w:rPr>
        <w:t> (дата обращения: 19.02.2022).</w:t>
      </w:r>
    </w:p>
    <w:p w14:paraId="6F1AFB7D" w14:textId="77777777" w:rsidR="005B707A" w:rsidRPr="005B707A" w:rsidRDefault="005B707A" w:rsidP="005B707A">
      <w:pPr>
        <w:keepNext/>
        <w:spacing w:after="0" w:line="240" w:lineRule="auto"/>
        <w:ind w:firstLine="709"/>
        <w:jc w:val="both"/>
        <w:rPr>
          <w:rFonts w:ascii="Times New Roman" w:eastAsia="OfficinaSansBookC" w:hAnsi="Times New Roman" w:cs="Times New Roman"/>
          <w:i/>
          <w:sz w:val="24"/>
          <w:szCs w:val="24"/>
        </w:rPr>
      </w:pPr>
      <w:r w:rsidRPr="005B707A">
        <w:rPr>
          <w:rFonts w:ascii="Times New Roman" w:eastAsia="OfficinaSansBookC" w:hAnsi="Times New Roman" w:cs="Times New Roman"/>
          <w:sz w:val="24"/>
          <w:szCs w:val="24"/>
        </w:rPr>
        <w:t xml:space="preserve">3. Английский язык. Экология, почвоведение и природопользование: учебное пособие для среднего профессионального образования / О. А. Егорова, О. Н. Козлова, Е. Э. </w:t>
      </w:r>
      <w:proofErr w:type="spellStart"/>
      <w:proofErr w:type="gramStart"/>
      <w:r w:rsidRPr="005B707A">
        <w:rPr>
          <w:rFonts w:ascii="Times New Roman" w:eastAsia="OfficinaSansBookC" w:hAnsi="Times New Roman" w:cs="Times New Roman"/>
          <w:sz w:val="24"/>
          <w:szCs w:val="24"/>
        </w:rPr>
        <w:t>Кожарская</w:t>
      </w:r>
      <w:proofErr w:type="spellEnd"/>
      <w:r w:rsidRPr="005B707A">
        <w:rPr>
          <w:rFonts w:ascii="Times New Roman" w:eastAsia="OfficinaSansBookC" w:hAnsi="Times New Roman" w:cs="Times New Roman"/>
          <w:sz w:val="24"/>
          <w:szCs w:val="24"/>
        </w:rPr>
        <w:t xml:space="preserve"> ;</w:t>
      </w:r>
      <w:proofErr w:type="gramEnd"/>
      <w:r w:rsidRPr="005B707A">
        <w:rPr>
          <w:rFonts w:ascii="Times New Roman" w:eastAsia="OfficinaSansBookC" w:hAnsi="Times New Roman" w:cs="Times New Roman"/>
          <w:sz w:val="24"/>
          <w:szCs w:val="24"/>
        </w:rPr>
        <w:t xml:space="preserve"> ответственный редактор Л. В. </w:t>
      </w:r>
      <w:proofErr w:type="spellStart"/>
      <w:r w:rsidRPr="005B707A">
        <w:rPr>
          <w:rFonts w:ascii="Times New Roman" w:eastAsia="OfficinaSansBookC" w:hAnsi="Times New Roman" w:cs="Times New Roman"/>
          <w:sz w:val="24"/>
          <w:szCs w:val="24"/>
        </w:rPr>
        <w:t>Полубиченко</w:t>
      </w:r>
      <w:proofErr w:type="spellEnd"/>
      <w:r w:rsidRPr="005B707A">
        <w:rPr>
          <w:rFonts w:ascii="Times New Roman" w:eastAsia="OfficinaSansBookC" w:hAnsi="Times New Roman" w:cs="Times New Roman"/>
          <w:sz w:val="24"/>
          <w:szCs w:val="24"/>
        </w:rPr>
        <w:t xml:space="preserve">. — </w:t>
      </w:r>
      <w:proofErr w:type="gramStart"/>
      <w:r w:rsidRPr="005B707A">
        <w:rPr>
          <w:rFonts w:ascii="Times New Roman" w:eastAsia="OfficinaSansBookC" w:hAnsi="Times New Roman" w:cs="Times New Roman"/>
          <w:sz w:val="24"/>
          <w:szCs w:val="24"/>
        </w:rPr>
        <w:t>Москва :</w:t>
      </w:r>
      <w:proofErr w:type="gramEnd"/>
      <w:r w:rsidRPr="005B707A">
        <w:rPr>
          <w:rFonts w:ascii="Times New Roman" w:eastAsia="OfficinaSansBookC" w:hAnsi="Times New Roman" w:cs="Times New Roman"/>
          <w:sz w:val="24"/>
          <w:szCs w:val="24"/>
        </w:rPr>
        <w:t xml:space="preserve"> Издательство </w:t>
      </w:r>
      <w:proofErr w:type="spellStart"/>
      <w:r w:rsidRPr="005B707A">
        <w:rPr>
          <w:rFonts w:ascii="Times New Roman" w:eastAsia="OfficinaSansBookC" w:hAnsi="Times New Roman" w:cs="Times New Roman"/>
          <w:sz w:val="24"/>
          <w:szCs w:val="24"/>
        </w:rPr>
        <w:t>Юрайт</w:t>
      </w:r>
      <w:proofErr w:type="spellEnd"/>
      <w:r w:rsidRPr="005B707A">
        <w:rPr>
          <w:rFonts w:ascii="Times New Roman" w:eastAsia="OfficinaSansBookC" w:hAnsi="Times New Roman" w:cs="Times New Roman"/>
          <w:sz w:val="24"/>
          <w:szCs w:val="24"/>
        </w:rPr>
        <w:t xml:space="preserve">, 2022. — 112 с. — (Профессиональное образование). — ISBN 978-5-534-08000-1. — </w:t>
      </w:r>
      <w:proofErr w:type="gramStart"/>
      <w:r w:rsidRPr="005B707A">
        <w:rPr>
          <w:rFonts w:ascii="Times New Roman" w:eastAsia="OfficinaSansBookC" w:hAnsi="Times New Roman" w:cs="Times New Roman"/>
          <w:sz w:val="24"/>
          <w:szCs w:val="24"/>
        </w:rPr>
        <w:t>Текст :</w:t>
      </w:r>
      <w:proofErr w:type="gramEnd"/>
      <w:r w:rsidRPr="005B707A">
        <w:rPr>
          <w:rFonts w:ascii="Times New Roman" w:eastAsia="OfficinaSansBookC" w:hAnsi="Times New Roman" w:cs="Times New Roman"/>
          <w:sz w:val="24"/>
          <w:szCs w:val="24"/>
        </w:rPr>
        <w:t xml:space="preserve"> электронный // Образовательная платформа </w:t>
      </w:r>
      <w:proofErr w:type="spellStart"/>
      <w:r w:rsidRPr="005B707A">
        <w:rPr>
          <w:rFonts w:ascii="Times New Roman" w:eastAsia="OfficinaSansBookC" w:hAnsi="Times New Roman" w:cs="Times New Roman"/>
          <w:sz w:val="24"/>
          <w:szCs w:val="24"/>
        </w:rPr>
        <w:t>Юрайт</w:t>
      </w:r>
      <w:proofErr w:type="spellEnd"/>
      <w:r w:rsidRPr="005B707A">
        <w:rPr>
          <w:rFonts w:ascii="Times New Roman" w:eastAsia="OfficinaSansBookC" w:hAnsi="Times New Roman" w:cs="Times New Roman"/>
          <w:sz w:val="24"/>
          <w:szCs w:val="24"/>
        </w:rPr>
        <w:t xml:space="preserve"> [сайт]. — URL: https://urait.ru/bcode/492283 (дата обращения: 20.02.2022).</w:t>
      </w:r>
    </w:p>
    <w:p w14:paraId="792ECA17" w14:textId="77777777" w:rsidR="005B707A" w:rsidRPr="005B707A" w:rsidRDefault="005B707A" w:rsidP="005B707A">
      <w:pPr>
        <w:spacing w:after="0" w:line="240" w:lineRule="auto"/>
        <w:ind w:firstLine="709"/>
        <w:jc w:val="both"/>
        <w:rPr>
          <w:rFonts w:ascii="Times New Roman" w:eastAsia="OfficinaSansBookC" w:hAnsi="Times New Roman" w:cs="Times New Roman"/>
          <w:b/>
          <w:sz w:val="24"/>
          <w:szCs w:val="24"/>
        </w:rPr>
      </w:pPr>
    </w:p>
    <w:p w14:paraId="130BD2EA" w14:textId="43858931" w:rsidR="005B707A" w:rsidRPr="005B707A" w:rsidRDefault="005B707A" w:rsidP="005B707A">
      <w:pPr>
        <w:spacing w:after="0" w:line="240" w:lineRule="auto"/>
        <w:jc w:val="both"/>
        <w:rPr>
          <w:rFonts w:ascii="Times New Roman" w:eastAsia="OfficinaSansBookC" w:hAnsi="Times New Roman" w:cs="Times New Roman"/>
          <w:i/>
          <w:sz w:val="24"/>
          <w:szCs w:val="24"/>
        </w:rPr>
      </w:pPr>
      <w:r w:rsidRPr="005B707A">
        <w:rPr>
          <w:rFonts w:ascii="Times New Roman" w:eastAsia="OfficinaSansBookC" w:hAnsi="Times New Roman" w:cs="Times New Roman"/>
          <w:b/>
          <w:sz w:val="24"/>
          <w:szCs w:val="24"/>
        </w:rPr>
        <w:t xml:space="preserve">Дополнительные источники </w:t>
      </w:r>
    </w:p>
    <w:p w14:paraId="47A7068A"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1. Видеоуроки в интернет: [сайт]. – ООО «</w:t>
      </w:r>
      <w:proofErr w:type="spellStart"/>
      <w:r w:rsidRPr="005B707A">
        <w:rPr>
          <w:rFonts w:ascii="Times New Roman" w:eastAsia="OfficinaSansBookC" w:hAnsi="Times New Roman" w:cs="Times New Roman"/>
          <w:sz w:val="24"/>
          <w:szCs w:val="24"/>
        </w:rPr>
        <w:t>Мультиурок</w:t>
      </w:r>
      <w:proofErr w:type="spellEnd"/>
      <w:r w:rsidRPr="005B707A">
        <w:rPr>
          <w:rFonts w:ascii="Times New Roman" w:eastAsia="OfficinaSansBookC" w:hAnsi="Times New Roman" w:cs="Times New Roman"/>
          <w:sz w:val="24"/>
          <w:szCs w:val="24"/>
        </w:rPr>
        <w:t>», 2020 – URL: http://videouroki.net (дата обращения: 06.02.2022) – Текст: электронный.</w:t>
      </w:r>
    </w:p>
    <w:p w14:paraId="6DB2CA6D"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2. Единая коллекция цифровых образовательных ресурсов. - URL: http://school-collection.edu.ru/ (дата обращения: 08.02.2022). – Текст: электронный.</w:t>
      </w:r>
    </w:p>
    <w:p w14:paraId="7F0C9FD2"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3. Информационная система «Единое окно доступа к образовательным ресурсам». - URL: http://window.edu.ru/ (дата обращения: 02.02.2022). – Текст: электронный.</w:t>
      </w:r>
    </w:p>
    <w:p w14:paraId="225C2E9B"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4. Онлайн-словари ABBYY </w:t>
      </w:r>
      <w:proofErr w:type="spellStart"/>
      <w:r w:rsidRPr="005B707A">
        <w:rPr>
          <w:rFonts w:ascii="Times New Roman" w:eastAsia="OfficinaSansBookC" w:hAnsi="Times New Roman" w:cs="Times New Roman"/>
          <w:sz w:val="24"/>
          <w:szCs w:val="24"/>
        </w:rPr>
        <w:t>Lingvo</w:t>
      </w:r>
      <w:proofErr w:type="spellEnd"/>
      <w:r w:rsidRPr="005B707A">
        <w:rPr>
          <w:rFonts w:ascii="Times New Roman" w:eastAsia="OfficinaSansBookC" w:hAnsi="Times New Roman" w:cs="Times New Roman"/>
          <w:sz w:val="24"/>
          <w:szCs w:val="24"/>
        </w:rPr>
        <w:t xml:space="preserve">. - </w:t>
      </w:r>
      <w:proofErr w:type="gramStart"/>
      <w:r w:rsidRPr="005B707A">
        <w:rPr>
          <w:rFonts w:ascii="Times New Roman" w:eastAsia="OfficinaSansBookC" w:hAnsi="Times New Roman" w:cs="Times New Roman"/>
          <w:sz w:val="24"/>
          <w:szCs w:val="24"/>
        </w:rPr>
        <w:t>URL:http://www.abbyyonline.ru</w:t>
      </w:r>
      <w:proofErr w:type="gramEnd"/>
      <w:r w:rsidRPr="005B707A">
        <w:rPr>
          <w:rFonts w:ascii="Times New Roman" w:eastAsia="OfficinaSansBookC" w:hAnsi="Times New Roman" w:cs="Times New Roman"/>
          <w:sz w:val="24"/>
          <w:szCs w:val="24"/>
        </w:rPr>
        <w:t xml:space="preserve"> (дата обращения: 11.02.2022). – Текст: электронный.</w:t>
      </w:r>
    </w:p>
    <w:p w14:paraId="4574B8C4"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5. Онлайн-словари </w:t>
      </w:r>
      <w:proofErr w:type="spellStart"/>
      <w:r w:rsidRPr="005B707A">
        <w:rPr>
          <w:rFonts w:ascii="Times New Roman" w:eastAsia="OfficinaSansBookC" w:hAnsi="Times New Roman" w:cs="Times New Roman"/>
          <w:sz w:val="24"/>
          <w:szCs w:val="24"/>
        </w:rPr>
        <w:t>Мультитран</w:t>
      </w:r>
      <w:proofErr w:type="spellEnd"/>
      <w:r w:rsidRPr="005B707A">
        <w:rPr>
          <w:rFonts w:ascii="Times New Roman" w:eastAsia="OfficinaSansBookC" w:hAnsi="Times New Roman" w:cs="Times New Roman"/>
          <w:sz w:val="24"/>
          <w:szCs w:val="24"/>
        </w:rPr>
        <w:t xml:space="preserve">». - </w:t>
      </w:r>
      <w:proofErr w:type="gramStart"/>
      <w:r w:rsidRPr="005B707A">
        <w:rPr>
          <w:rFonts w:ascii="Times New Roman" w:eastAsia="OfficinaSansBookC" w:hAnsi="Times New Roman" w:cs="Times New Roman"/>
          <w:sz w:val="24"/>
          <w:szCs w:val="24"/>
        </w:rPr>
        <w:t>URL:http://www.multitran.ru</w:t>
      </w:r>
      <w:proofErr w:type="gramEnd"/>
      <w:r w:rsidRPr="005B707A">
        <w:rPr>
          <w:rFonts w:ascii="Times New Roman" w:eastAsia="OfficinaSansBookC" w:hAnsi="Times New Roman" w:cs="Times New Roman"/>
          <w:sz w:val="24"/>
          <w:szCs w:val="24"/>
        </w:rPr>
        <w:t xml:space="preserve"> (дата обращения: 11.02.2022). – Текст: электронный.</w:t>
      </w:r>
    </w:p>
    <w:p w14:paraId="29E1037B"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6. Федеральный центр информационно-образовательных ресурсов. - URL: http://fcior.edu.ru/ (дата обращения: 01.07.2021). - Режим доступа: свободный. – Текст: электронный.</w:t>
      </w:r>
    </w:p>
    <w:p w14:paraId="384F5C14"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7. Энциклопедия «Британника»: [сайт]. – </w:t>
      </w:r>
      <w:proofErr w:type="spellStart"/>
      <w:r w:rsidRPr="005B707A">
        <w:rPr>
          <w:rFonts w:ascii="Times New Roman" w:eastAsia="OfficinaSansBookC" w:hAnsi="Times New Roman" w:cs="Times New Roman"/>
          <w:sz w:val="24"/>
          <w:szCs w:val="24"/>
        </w:rPr>
        <w:t>Encyclop</w:t>
      </w:r>
      <w:r w:rsidRPr="005B707A">
        <w:rPr>
          <w:rFonts w:ascii="Times New Roman" w:hAnsi="Times New Roman" w:cs="Times New Roman"/>
          <w:sz w:val="24"/>
          <w:szCs w:val="24"/>
        </w:rPr>
        <w:t>æ</w:t>
      </w:r>
      <w:r w:rsidRPr="005B707A">
        <w:rPr>
          <w:rFonts w:ascii="Times New Roman" w:eastAsia="OfficinaSansBookC" w:hAnsi="Times New Roman" w:cs="Times New Roman"/>
          <w:sz w:val="24"/>
          <w:szCs w:val="24"/>
        </w:rPr>
        <w:t>dia</w:t>
      </w:r>
      <w:proofErr w:type="spellEnd"/>
      <w:r w:rsidRPr="005B707A">
        <w:rPr>
          <w:rFonts w:ascii="Times New Roman" w:eastAsia="OfficinaSansBookC" w:hAnsi="Times New Roman" w:cs="Times New Roman"/>
          <w:sz w:val="24"/>
          <w:szCs w:val="24"/>
        </w:rPr>
        <w:t xml:space="preserve"> </w:t>
      </w:r>
      <w:proofErr w:type="spellStart"/>
      <w:r w:rsidRPr="005B707A">
        <w:rPr>
          <w:rFonts w:ascii="Times New Roman" w:eastAsia="OfficinaSansBookC" w:hAnsi="Times New Roman" w:cs="Times New Roman"/>
          <w:sz w:val="24"/>
          <w:szCs w:val="24"/>
        </w:rPr>
        <w:t>Britannica</w:t>
      </w:r>
      <w:proofErr w:type="spellEnd"/>
      <w:r w:rsidRPr="005B707A">
        <w:rPr>
          <w:rFonts w:ascii="Times New Roman" w:eastAsia="OfficinaSansBookC" w:hAnsi="Times New Roman" w:cs="Times New Roman"/>
          <w:sz w:val="24"/>
          <w:szCs w:val="24"/>
        </w:rPr>
        <w:t xml:space="preserve">, </w:t>
      </w:r>
      <w:proofErr w:type="spellStart"/>
      <w:r w:rsidRPr="005B707A">
        <w:rPr>
          <w:rFonts w:ascii="Times New Roman" w:eastAsia="OfficinaSansBookC" w:hAnsi="Times New Roman" w:cs="Times New Roman"/>
          <w:sz w:val="24"/>
          <w:szCs w:val="24"/>
        </w:rPr>
        <w:t>Inc</w:t>
      </w:r>
      <w:proofErr w:type="spellEnd"/>
      <w:r w:rsidRPr="005B707A">
        <w:rPr>
          <w:rFonts w:ascii="Times New Roman" w:eastAsia="OfficinaSansBookC" w:hAnsi="Times New Roman" w:cs="Times New Roman"/>
          <w:sz w:val="24"/>
          <w:szCs w:val="24"/>
        </w:rPr>
        <w:t>., 2020 – URL: www.britannica.com (дата обращения: 26.04.2020) – Текст: электронный.</w:t>
      </w:r>
    </w:p>
    <w:p w14:paraId="578C2F4D"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8. </w:t>
      </w:r>
      <w:proofErr w:type="spellStart"/>
      <w:r w:rsidRPr="005B707A">
        <w:rPr>
          <w:rFonts w:ascii="Times New Roman" w:eastAsia="OfficinaSansBookC" w:hAnsi="Times New Roman" w:cs="Times New Roman"/>
          <w:sz w:val="24"/>
          <w:szCs w:val="24"/>
        </w:rPr>
        <w:t>Cambridge</w:t>
      </w:r>
      <w:proofErr w:type="spellEnd"/>
      <w:r w:rsidRPr="005B707A">
        <w:rPr>
          <w:rFonts w:ascii="Times New Roman" w:eastAsia="OfficinaSansBookC" w:hAnsi="Times New Roman" w:cs="Times New Roman"/>
          <w:sz w:val="24"/>
          <w:szCs w:val="24"/>
        </w:rPr>
        <w:t xml:space="preserve"> </w:t>
      </w:r>
      <w:proofErr w:type="spellStart"/>
      <w:r w:rsidRPr="005B707A">
        <w:rPr>
          <w:rFonts w:ascii="Times New Roman" w:eastAsia="OfficinaSansBookC" w:hAnsi="Times New Roman" w:cs="Times New Roman"/>
          <w:sz w:val="24"/>
          <w:szCs w:val="24"/>
        </w:rPr>
        <w:t>Dictionaries</w:t>
      </w:r>
      <w:proofErr w:type="spellEnd"/>
      <w:r w:rsidRPr="005B707A">
        <w:rPr>
          <w:rFonts w:ascii="Times New Roman" w:eastAsia="OfficinaSansBookC" w:hAnsi="Times New Roman" w:cs="Times New Roman"/>
          <w:sz w:val="24"/>
          <w:szCs w:val="24"/>
        </w:rPr>
        <w:t xml:space="preserve"> </w:t>
      </w:r>
      <w:proofErr w:type="spellStart"/>
      <w:r w:rsidRPr="005B707A">
        <w:rPr>
          <w:rFonts w:ascii="Times New Roman" w:eastAsia="OfficinaSansBookC" w:hAnsi="Times New Roman" w:cs="Times New Roman"/>
          <w:sz w:val="24"/>
          <w:szCs w:val="24"/>
        </w:rPr>
        <w:t>Online</w:t>
      </w:r>
      <w:proofErr w:type="spellEnd"/>
      <w:r w:rsidRPr="005B707A">
        <w:rPr>
          <w:rFonts w:ascii="Times New Roman" w:eastAsia="OfficinaSansBookC" w:hAnsi="Times New Roman" w:cs="Times New Roman"/>
          <w:sz w:val="24"/>
          <w:szCs w:val="24"/>
        </w:rPr>
        <w:t xml:space="preserve">. - </w:t>
      </w:r>
      <w:proofErr w:type="gramStart"/>
      <w:r w:rsidRPr="005B707A">
        <w:rPr>
          <w:rFonts w:ascii="Times New Roman" w:eastAsia="OfficinaSansBookC" w:hAnsi="Times New Roman" w:cs="Times New Roman"/>
          <w:sz w:val="24"/>
          <w:szCs w:val="24"/>
        </w:rPr>
        <w:t>URL:http://dictionary.cambridge.or</w:t>
      </w:r>
      <w:proofErr w:type="gramEnd"/>
      <w:r w:rsidRPr="005B707A">
        <w:rPr>
          <w:rFonts w:ascii="Times New Roman" w:eastAsia="OfficinaSansBookC" w:hAnsi="Times New Roman" w:cs="Times New Roman"/>
          <w:sz w:val="24"/>
          <w:szCs w:val="24"/>
        </w:rPr>
        <w:t xml:space="preserve"> (дата обращения: 11.02.2022). – Текст: электронный.</w:t>
      </w:r>
    </w:p>
    <w:p w14:paraId="37FF741D"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9. </w:t>
      </w:r>
      <w:proofErr w:type="spellStart"/>
      <w:r w:rsidRPr="005B707A">
        <w:rPr>
          <w:rFonts w:ascii="Times New Roman" w:eastAsia="OfficinaSansBookC" w:hAnsi="Times New Roman" w:cs="Times New Roman"/>
          <w:sz w:val="24"/>
          <w:szCs w:val="24"/>
        </w:rPr>
        <w:t>Macmillan</w:t>
      </w:r>
      <w:proofErr w:type="spellEnd"/>
      <w:r w:rsidRPr="005B707A">
        <w:rPr>
          <w:rFonts w:ascii="Times New Roman" w:eastAsia="OfficinaSansBookC" w:hAnsi="Times New Roman" w:cs="Times New Roman"/>
          <w:sz w:val="24"/>
          <w:szCs w:val="24"/>
        </w:rPr>
        <w:t xml:space="preserve"> </w:t>
      </w:r>
      <w:proofErr w:type="spellStart"/>
      <w:r w:rsidRPr="005B707A">
        <w:rPr>
          <w:rFonts w:ascii="Times New Roman" w:eastAsia="OfficinaSansBookC" w:hAnsi="Times New Roman" w:cs="Times New Roman"/>
          <w:sz w:val="24"/>
          <w:szCs w:val="24"/>
        </w:rPr>
        <w:t>Dictionary</w:t>
      </w:r>
      <w:proofErr w:type="spellEnd"/>
      <w:r w:rsidRPr="005B707A">
        <w:rPr>
          <w:rFonts w:ascii="Times New Roman" w:eastAsia="OfficinaSansBookC" w:hAnsi="Times New Roman" w:cs="Times New Roman"/>
          <w:sz w:val="24"/>
          <w:szCs w:val="24"/>
        </w:rPr>
        <w:t xml:space="preserve"> с возможностью прослушать произношение слов: [сайт]. – </w:t>
      </w:r>
      <w:proofErr w:type="spellStart"/>
      <w:r w:rsidRPr="005B707A">
        <w:rPr>
          <w:rFonts w:ascii="Times New Roman" w:eastAsia="OfficinaSansBookC" w:hAnsi="Times New Roman" w:cs="Times New Roman"/>
          <w:sz w:val="24"/>
          <w:szCs w:val="24"/>
        </w:rPr>
        <w:t>Macmillan</w:t>
      </w:r>
      <w:proofErr w:type="spellEnd"/>
      <w:r w:rsidRPr="005B707A">
        <w:rPr>
          <w:rFonts w:ascii="Times New Roman" w:eastAsia="OfficinaSansBookC" w:hAnsi="Times New Roman" w:cs="Times New Roman"/>
          <w:sz w:val="24"/>
          <w:szCs w:val="24"/>
        </w:rPr>
        <w:t xml:space="preserve"> </w:t>
      </w:r>
      <w:proofErr w:type="spellStart"/>
      <w:r w:rsidRPr="005B707A">
        <w:rPr>
          <w:rFonts w:ascii="Times New Roman" w:eastAsia="OfficinaSansBookC" w:hAnsi="Times New Roman" w:cs="Times New Roman"/>
          <w:sz w:val="24"/>
          <w:szCs w:val="24"/>
        </w:rPr>
        <w:t>Education</w:t>
      </w:r>
      <w:proofErr w:type="spellEnd"/>
      <w:r w:rsidRPr="005B707A">
        <w:rPr>
          <w:rFonts w:ascii="Times New Roman" w:eastAsia="OfficinaSansBookC" w:hAnsi="Times New Roman" w:cs="Times New Roman"/>
          <w:sz w:val="24"/>
          <w:szCs w:val="24"/>
        </w:rPr>
        <w:t xml:space="preserve"> </w:t>
      </w:r>
      <w:proofErr w:type="spellStart"/>
      <w:r w:rsidRPr="005B707A">
        <w:rPr>
          <w:rFonts w:ascii="Times New Roman" w:eastAsia="OfficinaSansBookC" w:hAnsi="Times New Roman" w:cs="Times New Roman"/>
          <w:sz w:val="24"/>
          <w:szCs w:val="24"/>
        </w:rPr>
        <w:t>Limited</w:t>
      </w:r>
      <w:proofErr w:type="spellEnd"/>
      <w:r w:rsidRPr="005B707A">
        <w:rPr>
          <w:rFonts w:ascii="Times New Roman" w:eastAsia="OfficinaSansBookC" w:hAnsi="Times New Roman" w:cs="Times New Roman"/>
          <w:sz w:val="24"/>
          <w:szCs w:val="24"/>
        </w:rPr>
        <w:t xml:space="preserve">, 2009-2020 – URL: </w:t>
      </w:r>
      <w:hyperlink r:id="rId14">
        <w:r w:rsidRPr="005B707A">
          <w:rPr>
            <w:rFonts w:ascii="Times New Roman" w:eastAsia="OfficinaSansBookC" w:hAnsi="Times New Roman" w:cs="Times New Roman"/>
            <w:sz w:val="24"/>
            <w:szCs w:val="24"/>
            <w:u w:val="single"/>
          </w:rPr>
          <w:t>www.macmillandictionary.com</w:t>
        </w:r>
      </w:hyperlink>
      <w:r w:rsidRPr="005B707A">
        <w:rPr>
          <w:rFonts w:ascii="Times New Roman" w:eastAsia="OfficinaSansBookC" w:hAnsi="Times New Roman" w:cs="Times New Roman"/>
          <w:sz w:val="24"/>
          <w:szCs w:val="24"/>
        </w:rPr>
        <w:t xml:space="preserve"> (дата обращения: 08.02.2022) – Текст: электронный.</w:t>
      </w:r>
    </w:p>
    <w:p w14:paraId="5E165FE3" w14:textId="77777777" w:rsidR="005B707A" w:rsidRPr="005B707A" w:rsidRDefault="005B707A" w:rsidP="005B707A">
      <w:pPr>
        <w:pBdr>
          <w:top w:val="nil"/>
          <w:left w:val="nil"/>
          <w:bottom w:val="nil"/>
          <w:right w:val="nil"/>
          <w:between w:val="nil"/>
        </w:pBdr>
        <w:shd w:val="clear" w:color="auto" w:fill="FFFFFF" w:themeFill="background1"/>
        <w:spacing w:after="0" w:line="240" w:lineRule="auto"/>
        <w:jc w:val="both"/>
        <w:rPr>
          <w:rFonts w:ascii="Times New Roman" w:eastAsia="OfficinaSansBookC" w:hAnsi="Times New Roman" w:cs="Times New Roman"/>
          <w:b/>
          <w:bCs/>
          <w:sz w:val="24"/>
          <w:szCs w:val="24"/>
          <w:lang w:val="en-US"/>
        </w:rPr>
      </w:pPr>
      <w:r w:rsidRPr="005B707A">
        <w:rPr>
          <w:rFonts w:ascii="Times New Roman" w:eastAsia="OfficinaSansBookC" w:hAnsi="Times New Roman" w:cs="Times New Roman"/>
          <w:sz w:val="24"/>
          <w:szCs w:val="24"/>
          <w:lang w:val="en-US"/>
        </w:rPr>
        <w:t>10. News in Levels. World news for students of English: [</w:t>
      </w:r>
      <w:r w:rsidRPr="005B707A">
        <w:rPr>
          <w:rFonts w:ascii="Times New Roman" w:eastAsia="OfficinaSansBookC" w:hAnsi="Times New Roman" w:cs="Times New Roman"/>
          <w:sz w:val="24"/>
          <w:szCs w:val="24"/>
        </w:rPr>
        <w:t>сайт</w:t>
      </w:r>
      <w:r w:rsidRPr="005B707A">
        <w:rPr>
          <w:rFonts w:ascii="Times New Roman" w:eastAsia="OfficinaSansBookC" w:hAnsi="Times New Roman" w:cs="Times New Roman"/>
          <w:sz w:val="24"/>
          <w:szCs w:val="24"/>
          <w:lang w:val="en-US"/>
        </w:rPr>
        <w:t>]. – URL: https://www.newsinlevels.com (</w:t>
      </w:r>
      <w:r w:rsidRPr="005B707A">
        <w:rPr>
          <w:rFonts w:ascii="Times New Roman" w:eastAsia="OfficinaSansBookC" w:hAnsi="Times New Roman" w:cs="Times New Roman"/>
          <w:sz w:val="24"/>
          <w:szCs w:val="24"/>
        </w:rPr>
        <w:t>дата</w:t>
      </w:r>
      <w:r w:rsidRPr="005B707A">
        <w:rPr>
          <w:rFonts w:ascii="Times New Roman" w:eastAsia="OfficinaSansBookC" w:hAnsi="Times New Roman" w:cs="Times New Roman"/>
          <w:sz w:val="24"/>
          <w:szCs w:val="24"/>
          <w:lang w:val="en-US"/>
        </w:rPr>
        <w:t xml:space="preserve"> </w:t>
      </w:r>
      <w:r w:rsidRPr="005B707A">
        <w:rPr>
          <w:rFonts w:ascii="Times New Roman" w:eastAsia="OfficinaSansBookC" w:hAnsi="Times New Roman" w:cs="Times New Roman"/>
          <w:sz w:val="24"/>
          <w:szCs w:val="24"/>
        </w:rPr>
        <w:t>обращения</w:t>
      </w:r>
      <w:r w:rsidRPr="005B707A">
        <w:rPr>
          <w:rFonts w:ascii="Times New Roman" w:eastAsia="OfficinaSansBookC" w:hAnsi="Times New Roman" w:cs="Times New Roman"/>
          <w:sz w:val="24"/>
          <w:szCs w:val="24"/>
          <w:lang w:val="en-US"/>
        </w:rPr>
        <w:t xml:space="preserve">: 06.02.2022) – </w:t>
      </w:r>
      <w:r w:rsidRPr="005B707A">
        <w:rPr>
          <w:rFonts w:ascii="Times New Roman" w:eastAsia="OfficinaSansBookC" w:hAnsi="Times New Roman" w:cs="Times New Roman"/>
          <w:sz w:val="24"/>
          <w:szCs w:val="24"/>
        </w:rPr>
        <w:t>Текст</w:t>
      </w:r>
      <w:r w:rsidRPr="005B707A">
        <w:rPr>
          <w:rFonts w:ascii="Times New Roman" w:eastAsia="OfficinaSansBookC" w:hAnsi="Times New Roman" w:cs="Times New Roman"/>
          <w:sz w:val="24"/>
          <w:szCs w:val="24"/>
          <w:lang w:val="en-US"/>
        </w:rPr>
        <w:t xml:space="preserve">: </w:t>
      </w:r>
      <w:r w:rsidRPr="005B707A">
        <w:rPr>
          <w:rFonts w:ascii="Times New Roman" w:eastAsia="OfficinaSansBookC" w:hAnsi="Times New Roman" w:cs="Times New Roman"/>
          <w:sz w:val="24"/>
          <w:szCs w:val="24"/>
        </w:rPr>
        <w:t>электронный</w:t>
      </w:r>
    </w:p>
    <w:p w14:paraId="1B698220" w14:textId="77777777" w:rsidR="005B707A" w:rsidRPr="0044237B" w:rsidRDefault="005B707A" w:rsidP="005B707A">
      <w:pPr>
        <w:rPr>
          <w:rFonts w:ascii="OfficinaSansBookC" w:eastAsia="Arial" w:hAnsi="OfficinaSansBookC" w:cs="Arial"/>
          <w:b/>
          <w:bCs/>
          <w:sz w:val="24"/>
          <w:szCs w:val="24"/>
          <w:lang w:val="en-US"/>
        </w:rPr>
      </w:pPr>
      <w:r w:rsidRPr="0044237B">
        <w:rPr>
          <w:rFonts w:ascii="OfficinaSansBookC" w:hAnsi="OfficinaSansBookC"/>
          <w:b/>
          <w:bCs/>
          <w:sz w:val="24"/>
          <w:szCs w:val="24"/>
          <w:lang w:val="en-US"/>
        </w:rPr>
        <w:br w:type="page"/>
      </w:r>
    </w:p>
    <w:p w14:paraId="27FD6C1C" w14:textId="04A929A0" w:rsidR="0083109B" w:rsidRPr="005B707A" w:rsidRDefault="0083109B" w:rsidP="00297E7C">
      <w:pPr>
        <w:spacing w:after="0" w:line="240" w:lineRule="auto"/>
        <w:rPr>
          <w:rFonts w:ascii="Times New Roman" w:eastAsia="OfficinaSansBookC" w:hAnsi="Times New Roman" w:cs="Times New Roman"/>
          <w:b/>
          <w:sz w:val="24"/>
          <w:szCs w:val="24"/>
          <w:lang w:val="en-US"/>
        </w:rPr>
        <w:sectPr w:rsidR="0083109B" w:rsidRPr="005B707A">
          <w:pgSz w:w="11906" w:h="16838"/>
          <w:pgMar w:top="1134" w:right="850" w:bottom="1134" w:left="1701" w:header="708" w:footer="708" w:gutter="0"/>
          <w:cols w:space="720"/>
        </w:sectPr>
      </w:pPr>
    </w:p>
    <w:p w14:paraId="5DA8ADCA" w14:textId="7A329E2A" w:rsidR="00AC1CC5" w:rsidRPr="00297E7C" w:rsidRDefault="00051307" w:rsidP="00297E7C">
      <w:pPr>
        <w:pStyle w:val="1"/>
        <w:spacing w:before="0" w:line="240" w:lineRule="auto"/>
        <w:jc w:val="center"/>
        <w:rPr>
          <w:rFonts w:ascii="Times New Roman" w:eastAsia="OfficinaSansBookC" w:hAnsi="Times New Roman" w:cs="Times New Roman"/>
          <w:b/>
          <w:bCs/>
          <w:color w:val="auto"/>
          <w:sz w:val="24"/>
          <w:szCs w:val="24"/>
        </w:rPr>
      </w:pPr>
      <w:bookmarkStart w:id="36" w:name="_Toc124787838"/>
      <w:r w:rsidRPr="00297E7C">
        <w:rPr>
          <w:rFonts w:ascii="Times New Roman" w:eastAsia="OfficinaSansBookC" w:hAnsi="Times New Roman" w:cs="Times New Roman"/>
          <w:b/>
          <w:bCs/>
          <w:color w:val="auto"/>
          <w:sz w:val="24"/>
          <w:szCs w:val="24"/>
        </w:rPr>
        <w:lastRenderedPageBreak/>
        <w:t>4. Контроль и оценка результатов освоения общеобразовательной дисциплины</w:t>
      </w:r>
      <w:bookmarkEnd w:id="36"/>
    </w:p>
    <w:p w14:paraId="2E32D37D" w14:textId="77777777" w:rsidR="001B1390" w:rsidRPr="00297E7C" w:rsidRDefault="001B1390" w:rsidP="00297E7C">
      <w:pPr>
        <w:spacing w:after="0" w:line="240" w:lineRule="auto"/>
        <w:ind w:firstLine="720"/>
        <w:jc w:val="both"/>
        <w:rPr>
          <w:rFonts w:ascii="Times New Roman" w:eastAsia="OfficinaSansBookC" w:hAnsi="Times New Roman" w:cs="Times New Roman"/>
          <w:b/>
          <w:sz w:val="24"/>
          <w:szCs w:val="24"/>
        </w:rPr>
      </w:pPr>
    </w:p>
    <w:p w14:paraId="7561B81D" w14:textId="6448E5FE" w:rsidR="0083109B" w:rsidRPr="00297E7C" w:rsidRDefault="006D562A" w:rsidP="00297E7C">
      <w:pPr>
        <w:spacing w:after="0" w:line="240" w:lineRule="auto"/>
        <w:ind w:left="142"/>
        <w:contextualSpacing/>
        <w:jc w:val="both"/>
        <w:rPr>
          <w:rFonts w:ascii="Times New Roman" w:eastAsia="Times New Roman" w:hAnsi="Times New Roman" w:cs="Times New Roman"/>
          <w:b/>
          <w:sz w:val="24"/>
          <w:szCs w:val="24"/>
          <w:lang w:eastAsia="ru-RU"/>
        </w:rPr>
      </w:pPr>
      <w:r w:rsidRPr="00297E7C">
        <w:rPr>
          <w:rFonts w:ascii="Times New Roman" w:hAnsi="Times New Roman" w:cs="Times New Roman"/>
          <w:b/>
          <w:sz w:val="24"/>
          <w:szCs w:val="24"/>
        </w:rPr>
        <w:t>Контроль</w:t>
      </w:r>
      <w:r w:rsidRPr="00297E7C">
        <w:rPr>
          <w:rFonts w:ascii="Times New Roman" w:hAnsi="Times New Roman" w:cs="Times New Roman"/>
          <w:sz w:val="24"/>
          <w:szCs w:val="24"/>
        </w:rPr>
        <w:t xml:space="preserve"> </w:t>
      </w:r>
      <w:r w:rsidRPr="00297E7C">
        <w:rPr>
          <w:rFonts w:ascii="Times New Roman" w:hAnsi="Times New Roman" w:cs="Times New Roman"/>
          <w:b/>
          <w:sz w:val="24"/>
          <w:szCs w:val="24"/>
        </w:rPr>
        <w:t>и оценка</w:t>
      </w:r>
      <w:r w:rsidRPr="00297E7C">
        <w:rPr>
          <w:rFonts w:ascii="Times New Roman" w:hAnsi="Times New Roman" w:cs="Times New Roman"/>
          <w:sz w:val="24"/>
          <w:szCs w:val="24"/>
        </w:rPr>
        <w:t xml:space="preserve"> раскрываются через усвоенные знания и приобретенные студентами умения, направленные на формирование общих и профессиональных компетенций.</w:t>
      </w:r>
      <w:r w:rsidR="0047302B" w:rsidRPr="00297E7C">
        <w:rPr>
          <w:rFonts w:ascii="Times New Roman" w:hAnsi="Times New Roman" w:cs="Times New Roman"/>
          <w:sz w:val="24"/>
          <w:szCs w:val="24"/>
        </w:rPr>
        <w:t xml:space="preserve"> </w:t>
      </w:r>
    </w:p>
    <w:tbl>
      <w:tblPr>
        <w:tblStyle w:val="ac"/>
        <w:tblW w:w="8930" w:type="dxa"/>
        <w:tblInd w:w="137" w:type="dxa"/>
        <w:tblLook w:val="04A0" w:firstRow="1" w:lastRow="0" w:firstColumn="1" w:lastColumn="0" w:noHBand="0" w:noVBand="1"/>
      </w:tblPr>
      <w:tblGrid>
        <w:gridCol w:w="4111"/>
        <w:gridCol w:w="2127"/>
        <w:gridCol w:w="2692"/>
      </w:tblGrid>
      <w:tr w:rsidR="0083109B" w:rsidRPr="00297E7C" w14:paraId="341FAF19" w14:textId="77777777" w:rsidTr="00D262F2">
        <w:tc>
          <w:tcPr>
            <w:tcW w:w="4111" w:type="dxa"/>
          </w:tcPr>
          <w:p w14:paraId="2BD332AC" w14:textId="174C42C7" w:rsidR="0083109B" w:rsidRPr="00297E7C" w:rsidRDefault="0083109B" w:rsidP="00297E7C">
            <w:pPr>
              <w:contextualSpacing/>
              <w:jc w:val="center"/>
              <w:rPr>
                <w:rFonts w:ascii="Times New Roman" w:eastAsia="Times New Roman" w:hAnsi="Times New Roman" w:cs="Times New Roman"/>
                <w:b/>
                <w:sz w:val="24"/>
                <w:szCs w:val="24"/>
                <w:lang w:eastAsia="ru-RU"/>
              </w:rPr>
            </w:pPr>
            <w:bookmarkStart w:id="37" w:name="_Hlk113632771"/>
            <w:r w:rsidRPr="00297E7C">
              <w:rPr>
                <w:rFonts w:ascii="Times New Roman" w:hAnsi="Times New Roman" w:cs="Times New Roman"/>
                <w:b/>
                <w:iCs/>
                <w:sz w:val="24"/>
                <w:szCs w:val="24"/>
              </w:rPr>
              <w:t>Код и наименование формируемых компетенций</w:t>
            </w:r>
          </w:p>
        </w:tc>
        <w:tc>
          <w:tcPr>
            <w:tcW w:w="2127" w:type="dxa"/>
          </w:tcPr>
          <w:p w14:paraId="604BB9D6" w14:textId="63AA9559" w:rsidR="0083109B" w:rsidRPr="00297E7C" w:rsidRDefault="0083109B" w:rsidP="00297E7C">
            <w:pPr>
              <w:contextualSpacing/>
              <w:jc w:val="center"/>
              <w:rPr>
                <w:rFonts w:ascii="Times New Roman" w:eastAsia="Times New Roman" w:hAnsi="Times New Roman" w:cs="Times New Roman"/>
                <w:b/>
                <w:sz w:val="24"/>
                <w:szCs w:val="24"/>
                <w:lang w:eastAsia="ru-RU"/>
              </w:rPr>
            </w:pPr>
            <w:r w:rsidRPr="00297E7C">
              <w:rPr>
                <w:rFonts w:ascii="Times New Roman" w:hAnsi="Times New Roman" w:cs="Times New Roman"/>
                <w:b/>
                <w:iCs/>
                <w:sz w:val="24"/>
                <w:szCs w:val="24"/>
              </w:rPr>
              <w:t>Раздел/Тема</w:t>
            </w:r>
          </w:p>
        </w:tc>
        <w:tc>
          <w:tcPr>
            <w:tcW w:w="2692" w:type="dxa"/>
          </w:tcPr>
          <w:p w14:paraId="54254046" w14:textId="223054FF" w:rsidR="0083109B" w:rsidRPr="00297E7C" w:rsidRDefault="0083109B" w:rsidP="00297E7C">
            <w:pPr>
              <w:contextualSpacing/>
              <w:jc w:val="center"/>
              <w:rPr>
                <w:rFonts w:ascii="Times New Roman" w:eastAsia="Times New Roman" w:hAnsi="Times New Roman" w:cs="Times New Roman"/>
                <w:b/>
                <w:sz w:val="24"/>
                <w:szCs w:val="24"/>
                <w:lang w:eastAsia="ru-RU"/>
              </w:rPr>
            </w:pPr>
            <w:r w:rsidRPr="00297E7C">
              <w:rPr>
                <w:rFonts w:ascii="Times New Roman" w:hAnsi="Times New Roman" w:cs="Times New Roman"/>
                <w:b/>
                <w:iCs/>
                <w:sz w:val="24"/>
                <w:szCs w:val="24"/>
              </w:rPr>
              <w:t>Тип оценочных мероприятий</w:t>
            </w:r>
          </w:p>
        </w:tc>
      </w:tr>
      <w:tr w:rsidR="00D262F2" w:rsidRPr="00297E7C" w14:paraId="22E7185F" w14:textId="77777777" w:rsidTr="00D262F2">
        <w:tc>
          <w:tcPr>
            <w:tcW w:w="4111" w:type="dxa"/>
          </w:tcPr>
          <w:p w14:paraId="77A9340C" w14:textId="4EBDFAEA" w:rsidR="00D262F2" w:rsidRPr="00297E7C" w:rsidRDefault="00D262F2" w:rsidP="00297E7C">
            <w:pPr>
              <w:ind w:left="57" w:right="57"/>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ОК 01</w:t>
            </w:r>
            <w:r w:rsidR="00051307" w:rsidRPr="00297E7C">
              <w:rPr>
                <w:rFonts w:ascii="Times New Roman" w:eastAsia="Times New Roman" w:hAnsi="Times New Roman" w:cs="Times New Roman"/>
                <w:sz w:val="24"/>
                <w:szCs w:val="24"/>
              </w:rPr>
              <w:t>.</w:t>
            </w:r>
            <w:r w:rsidRPr="00297E7C">
              <w:rPr>
                <w:rFonts w:ascii="Times New Roman" w:eastAsia="Times New Roman" w:hAnsi="Times New Roman" w:cs="Times New Roman"/>
                <w:sz w:val="24"/>
                <w:szCs w:val="24"/>
              </w:rPr>
              <w:t xml:space="preserve"> Выбирать способы решения задач профессиональной деятельности применительно </w:t>
            </w:r>
            <w:r w:rsidRPr="00297E7C">
              <w:rPr>
                <w:rFonts w:ascii="Times New Roman" w:eastAsia="Times New Roman" w:hAnsi="Times New Roman" w:cs="Times New Roman"/>
                <w:sz w:val="24"/>
                <w:szCs w:val="24"/>
              </w:rPr>
              <w:br/>
              <w:t>к различным контекстам</w:t>
            </w:r>
          </w:p>
          <w:p w14:paraId="4A989233" w14:textId="694FAFF5" w:rsidR="00D262F2" w:rsidRPr="00297E7C" w:rsidRDefault="00D262F2" w:rsidP="00297E7C">
            <w:pPr>
              <w:ind w:left="57" w:right="57"/>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ОК 02</w:t>
            </w:r>
            <w:r w:rsidR="00051307" w:rsidRPr="00297E7C">
              <w:rPr>
                <w:rFonts w:ascii="Times New Roman" w:eastAsia="Times New Roman" w:hAnsi="Times New Roman" w:cs="Times New Roman"/>
                <w:sz w:val="24"/>
                <w:szCs w:val="24"/>
              </w:rPr>
              <w:t>.</w:t>
            </w:r>
            <w:r w:rsidRPr="00297E7C">
              <w:rPr>
                <w:rFonts w:ascii="Times New Roman" w:eastAsia="Times New Roman" w:hAnsi="Times New Roman" w:cs="Times New Roman"/>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E8D1A9D" w14:textId="311E38C0" w:rsidR="00D262F2" w:rsidRPr="00297E7C" w:rsidRDefault="00D262F2" w:rsidP="00297E7C">
            <w:pPr>
              <w:ind w:left="57" w:right="57"/>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ОК 04</w:t>
            </w:r>
            <w:r w:rsidR="00051307" w:rsidRPr="00297E7C">
              <w:rPr>
                <w:rFonts w:ascii="Times New Roman" w:eastAsia="Times New Roman" w:hAnsi="Times New Roman" w:cs="Times New Roman"/>
                <w:sz w:val="24"/>
                <w:szCs w:val="24"/>
              </w:rPr>
              <w:t>.</w:t>
            </w:r>
            <w:r w:rsidRPr="00297E7C">
              <w:rPr>
                <w:rFonts w:ascii="Times New Roman" w:eastAsia="Times New Roman" w:hAnsi="Times New Roman" w:cs="Times New Roman"/>
                <w:sz w:val="24"/>
                <w:szCs w:val="24"/>
              </w:rPr>
              <w:t xml:space="preserve"> Эффективно взаимодействовать и работать в коллективе и команде</w:t>
            </w:r>
          </w:p>
        </w:tc>
        <w:tc>
          <w:tcPr>
            <w:tcW w:w="2127" w:type="dxa"/>
          </w:tcPr>
          <w:p w14:paraId="4642CC48" w14:textId="26A8750B" w:rsidR="00D262F2" w:rsidRPr="00297E7C" w:rsidRDefault="00D262F2" w:rsidP="00297E7C">
            <w:pPr>
              <w:rPr>
                <w:rFonts w:ascii="Times New Roman" w:eastAsia="Times New Roman" w:hAnsi="Times New Roman" w:cs="Times New Roman"/>
                <w:b/>
                <w:sz w:val="24"/>
                <w:szCs w:val="24"/>
                <w:lang w:eastAsia="ru-RU"/>
              </w:rPr>
            </w:pPr>
            <w:r w:rsidRPr="00297E7C">
              <w:rPr>
                <w:rFonts w:ascii="Times New Roman" w:eastAsia="OfficinaSansBookC" w:hAnsi="Times New Roman" w:cs="Times New Roman"/>
                <w:b/>
                <w:sz w:val="24"/>
                <w:szCs w:val="24"/>
              </w:rPr>
              <w:t>Р 1 Тема 1.1, 1.2, 1.3, 1.4, 1.5, 1.6, 1.7,</w:t>
            </w:r>
            <w:r w:rsidR="00F32287" w:rsidRPr="00297E7C">
              <w:rPr>
                <w:rFonts w:ascii="Times New Roman" w:eastAsia="OfficinaSansBookC" w:hAnsi="Times New Roman" w:cs="Times New Roman"/>
                <w:b/>
                <w:sz w:val="24"/>
                <w:szCs w:val="24"/>
              </w:rPr>
              <w:t xml:space="preserve"> </w:t>
            </w:r>
            <w:r w:rsidRPr="00297E7C">
              <w:rPr>
                <w:rFonts w:ascii="Times New Roman" w:eastAsia="OfficinaSansBookC" w:hAnsi="Times New Roman" w:cs="Times New Roman"/>
                <w:b/>
                <w:sz w:val="24"/>
                <w:szCs w:val="24"/>
              </w:rPr>
              <w:t>1.8</w:t>
            </w:r>
          </w:p>
        </w:tc>
        <w:tc>
          <w:tcPr>
            <w:tcW w:w="2692" w:type="dxa"/>
          </w:tcPr>
          <w:p w14:paraId="5BD1EF3F" w14:textId="77777777" w:rsidR="00D262F2" w:rsidRPr="00297E7C" w:rsidRDefault="00D262F2" w:rsidP="00297E7C">
            <w:pP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Заполнение формы-резюме,</w:t>
            </w:r>
          </w:p>
          <w:p w14:paraId="1FD418A2" w14:textId="77777777" w:rsidR="00D262F2" w:rsidRPr="00297E7C" w:rsidRDefault="00D262F2" w:rsidP="00297E7C">
            <w:pPr>
              <w:ind w:left="57" w:right="57"/>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Письма</w:t>
            </w:r>
          </w:p>
          <w:p w14:paraId="26C1C30A" w14:textId="77777777" w:rsidR="00D262F2" w:rsidRPr="00297E7C" w:rsidRDefault="00D262F2" w:rsidP="00297E7C">
            <w:pPr>
              <w:ind w:left="57" w:right="57"/>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Презентация, </w:t>
            </w:r>
          </w:p>
          <w:p w14:paraId="72641558" w14:textId="77777777" w:rsidR="00D262F2" w:rsidRPr="00297E7C" w:rsidRDefault="00D262F2" w:rsidP="00297E7C">
            <w:pPr>
              <w:ind w:left="57" w:right="57"/>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Постер, </w:t>
            </w:r>
          </w:p>
          <w:p w14:paraId="0493D273" w14:textId="77777777" w:rsidR="00D262F2" w:rsidRPr="00297E7C" w:rsidRDefault="00D262F2" w:rsidP="00297E7C">
            <w:pPr>
              <w:ind w:left="57" w:right="57"/>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Ролевые игры</w:t>
            </w:r>
          </w:p>
          <w:p w14:paraId="35FD3475" w14:textId="77777777" w:rsidR="00D262F2" w:rsidRPr="00297E7C" w:rsidRDefault="00D262F2" w:rsidP="00297E7C">
            <w:pPr>
              <w:ind w:left="57" w:right="57"/>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Заметки </w:t>
            </w:r>
          </w:p>
          <w:p w14:paraId="4DD24C90" w14:textId="77777777" w:rsidR="00D262F2" w:rsidRPr="00297E7C" w:rsidRDefault="00D262F2" w:rsidP="00297E7C">
            <w:pPr>
              <w:ind w:left="57" w:right="57"/>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Тесты</w:t>
            </w:r>
          </w:p>
          <w:p w14:paraId="7CAF56EE" w14:textId="77777777" w:rsidR="00B50401" w:rsidRPr="00297E7C" w:rsidRDefault="00D262F2" w:rsidP="00297E7C">
            <w:pPr>
              <w:ind w:left="57" w:right="57"/>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Устный опрос.</w:t>
            </w:r>
          </w:p>
          <w:p w14:paraId="0BA3B86E" w14:textId="073C12C3" w:rsidR="00D262F2" w:rsidRPr="00297E7C" w:rsidRDefault="00B50401" w:rsidP="00297E7C">
            <w:pPr>
              <w:ind w:left="57" w:right="57"/>
              <w:rPr>
                <w:rFonts w:ascii="Times New Roman" w:eastAsia="Times New Roman" w:hAnsi="Times New Roman" w:cs="Times New Roman"/>
                <w:b/>
                <w:sz w:val="24"/>
                <w:szCs w:val="24"/>
                <w:lang w:eastAsia="ru-RU"/>
              </w:rPr>
            </w:pPr>
            <w:r w:rsidRPr="00297E7C">
              <w:rPr>
                <w:rFonts w:ascii="Times New Roman" w:eastAsia="OfficinaSansBookC" w:hAnsi="Times New Roman" w:cs="Times New Roman"/>
                <w:sz w:val="24"/>
                <w:szCs w:val="24"/>
              </w:rPr>
              <w:t>Выполнение заданий на экзамене</w:t>
            </w:r>
          </w:p>
        </w:tc>
      </w:tr>
      <w:tr w:rsidR="00D262F2" w:rsidRPr="00297E7C" w14:paraId="12ED9288" w14:textId="77777777" w:rsidTr="00D262F2">
        <w:tc>
          <w:tcPr>
            <w:tcW w:w="4111" w:type="dxa"/>
          </w:tcPr>
          <w:p w14:paraId="2CCC5503" w14:textId="6F73E30E" w:rsidR="00D262F2" w:rsidRPr="00297E7C" w:rsidRDefault="00D262F2" w:rsidP="00297E7C">
            <w:pPr>
              <w:ind w:left="57" w:right="57"/>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ОК 01</w:t>
            </w:r>
            <w:r w:rsidR="00051307" w:rsidRPr="00297E7C">
              <w:rPr>
                <w:rFonts w:ascii="Times New Roman" w:eastAsia="Times New Roman" w:hAnsi="Times New Roman" w:cs="Times New Roman"/>
                <w:sz w:val="24"/>
                <w:szCs w:val="24"/>
              </w:rPr>
              <w:t>.</w:t>
            </w:r>
            <w:r w:rsidRPr="00297E7C">
              <w:rPr>
                <w:rFonts w:ascii="Times New Roman" w:eastAsia="Times New Roman" w:hAnsi="Times New Roman" w:cs="Times New Roman"/>
                <w:sz w:val="24"/>
                <w:szCs w:val="24"/>
              </w:rPr>
              <w:t xml:space="preserve"> Выбирать способы решения задач профессиональной деятельности применительно </w:t>
            </w:r>
            <w:r w:rsidRPr="00297E7C">
              <w:rPr>
                <w:rFonts w:ascii="Times New Roman" w:eastAsia="Times New Roman" w:hAnsi="Times New Roman" w:cs="Times New Roman"/>
                <w:sz w:val="24"/>
                <w:szCs w:val="24"/>
              </w:rPr>
              <w:br/>
              <w:t>к различным контекстам</w:t>
            </w:r>
          </w:p>
          <w:p w14:paraId="595D6210" w14:textId="4BDA90F6" w:rsidR="00D262F2" w:rsidRPr="00297E7C" w:rsidRDefault="00D262F2" w:rsidP="00297E7C">
            <w:pPr>
              <w:ind w:left="57" w:right="57"/>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ОК 02</w:t>
            </w:r>
            <w:r w:rsidR="00051307" w:rsidRPr="00297E7C">
              <w:rPr>
                <w:rFonts w:ascii="Times New Roman" w:eastAsia="Times New Roman" w:hAnsi="Times New Roman" w:cs="Times New Roman"/>
                <w:sz w:val="24"/>
                <w:szCs w:val="24"/>
              </w:rPr>
              <w:t>.</w:t>
            </w:r>
            <w:r w:rsidRPr="00297E7C">
              <w:rPr>
                <w:rFonts w:ascii="Times New Roman" w:eastAsia="Times New Roman" w:hAnsi="Times New Roman" w:cs="Times New Roman"/>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70E8BCF8" w14:textId="1AF81765" w:rsidR="00D262F2" w:rsidRPr="00297E7C" w:rsidRDefault="00D262F2" w:rsidP="00297E7C">
            <w:pPr>
              <w:ind w:left="57" w:right="57"/>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ОК 04</w:t>
            </w:r>
            <w:r w:rsidR="00051307" w:rsidRPr="00297E7C">
              <w:rPr>
                <w:rFonts w:ascii="Times New Roman" w:eastAsia="Times New Roman" w:hAnsi="Times New Roman" w:cs="Times New Roman"/>
                <w:sz w:val="24"/>
                <w:szCs w:val="24"/>
              </w:rPr>
              <w:t>.</w:t>
            </w:r>
            <w:r w:rsidRPr="00297E7C">
              <w:rPr>
                <w:rFonts w:ascii="Times New Roman" w:eastAsia="Times New Roman" w:hAnsi="Times New Roman" w:cs="Times New Roman"/>
                <w:sz w:val="24"/>
                <w:szCs w:val="24"/>
              </w:rPr>
              <w:t xml:space="preserve"> Эффективно взаимодействовать и работать в коллективе и команде</w:t>
            </w:r>
          </w:p>
          <w:p w14:paraId="169EC822" w14:textId="008E3BAD" w:rsidR="00D262F2" w:rsidRPr="00297E7C" w:rsidRDefault="00D262F2" w:rsidP="00297E7C">
            <w:pPr>
              <w:ind w:left="57" w:right="57"/>
              <w:rPr>
                <w:rFonts w:ascii="Times New Roman" w:eastAsia="OfficinaSansBookC" w:hAnsi="Times New Roman" w:cs="Times New Roman"/>
                <w:b/>
                <w:i/>
                <w:sz w:val="24"/>
                <w:szCs w:val="24"/>
              </w:rPr>
            </w:pPr>
            <w:r w:rsidRPr="00297E7C">
              <w:rPr>
                <w:rFonts w:ascii="Times New Roman" w:eastAsia="Times New Roman" w:hAnsi="Times New Roman" w:cs="Times New Roman"/>
                <w:sz w:val="24"/>
                <w:szCs w:val="24"/>
              </w:rPr>
              <w:t>ОК 09</w:t>
            </w:r>
            <w:r w:rsidR="00051307" w:rsidRPr="00297E7C">
              <w:rPr>
                <w:rFonts w:ascii="Times New Roman" w:eastAsia="Times New Roman" w:hAnsi="Times New Roman" w:cs="Times New Roman"/>
                <w:sz w:val="24"/>
                <w:szCs w:val="24"/>
              </w:rPr>
              <w:t>.</w:t>
            </w:r>
            <w:r w:rsidRPr="00297E7C">
              <w:rPr>
                <w:rFonts w:ascii="Times New Roman" w:eastAsia="Times New Roman" w:hAnsi="Times New Roman" w:cs="Times New Roman"/>
                <w:sz w:val="24"/>
                <w:szCs w:val="24"/>
              </w:rPr>
              <w:t xml:space="preserve"> Пользоваться профессиональной документацией на государственном и иностранном языках</w:t>
            </w:r>
          </w:p>
        </w:tc>
        <w:tc>
          <w:tcPr>
            <w:tcW w:w="2127" w:type="dxa"/>
          </w:tcPr>
          <w:p w14:paraId="64708F19" w14:textId="24B0FACE" w:rsidR="00D262F2" w:rsidRPr="00297E7C" w:rsidRDefault="00D262F2" w:rsidP="00297E7C">
            <w:pPr>
              <w:rPr>
                <w:rFonts w:ascii="Times New Roman" w:eastAsia="Times New Roman" w:hAnsi="Times New Roman" w:cs="Times New Roman"/>
                <w:b/>
                <w:sz w:val="24"/>
                <w:szCs w:val="24"/>
                <w:lang w:val="en-US" w:eastAsia="ru-RU"/>
              </w:rPr>
            </w:pPr>
            <w:r w:rsidRPr="00297E7C">
              <w:rPr>
                <w:rFonts w:ascii="Times New Roman" w:eastAsia="OfficinaSansBookC" w:hAnsi="Times New Roman" w:cs="Times New Roman"/>
                <w:b/>
                <w:sz w:val="24"/>
                <w:szCs w:val="24"/>
              </w:rPr>
              <w:t>Р 2 Тема 2.1, 2.2, 2.3, 2.4, 2.5 п-о/с</w:t>
            </w:r>
          </w:p>
        </w:tc>
        <w:tc>
          <w:tcPr>
            <w:tcW w:w="2692" w:type="dxa"/>
          </w:tcPr>
          <w:p w14:paraId="4E835C26" w14:textId="77777777" w:rsidR="00D262F2" w:rsidRPr="00297E7C" w:rsidRDefault="00D262F2" w:rsidP="00297E7C">
            <w:pP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Тесты </w:t>
            </w:r>
          </w:p>
          <w:p w14:paraId="2072F82C" w14:textId="77777777" w:rsidR="00D262F2" w:rsidRPr="00297E7C" w:rsidRDefault="00D262F2" w:rsidP="00297E7C">
            <w:pP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Проект. </w:t>
            </w:r>
          </w:p>
          <w:p w14:paraId="75A765B4" w14:textId="77777777" w:rsidR="00D262F2" w:rsidRPr="00297E7C" w:rsidRDefault="00D262F2" w:rsidP="00297E7C">
            <w:pP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Ролевые игры</w:t>
            </w:r>
          </w:p>
          <w:p w14:paraId="31F5B3A9" w14:textId="77777777" w:rsidR="00D262F2" w:rsidRPr="00297E7C" w:rsidRDefault="00D262F2" w:rsidP="00297E7C">
            <w:pPr>
              <w:rPr>
                <w:rFonts w:ascii="Times New Roman" w:eastAsia="OfficinaSansBookC" w:hAnsi="Times New Roman" w:cs="Times New Roman"/>
                <w:b/>
                <w:sz w:val="24"/>
                <w:szCs w:val="24"/>
              </w:rPr>
            </w:pPr>
            <w:r w:rsidRPr="00297E7C">
              <w:rPr>
                <w:rFonts w:ascii="Times New Roman" w:eastAsia="OfficinaSansBookC" w:hAnsi="Times New Roman" w:cs="Times New Roman"/>
                <w:sz w:val="24"/>
                <w:szCs w:val="24"/>
              </w:rPr>
              <w:t xml:space="preserve"> Круглый стол-дебаты “Доклад с презентацией </w:t>
            </w:r>
          </w:p>
          <w:p w14:paraId="39FA2B3E" w14:textId="77777777" w:rsidR="00D262F2" w:rsidRPr="00297E7C" w:rsidRDefault="00D262F2" w:rsidP="00297E7C">
            <w:pPr>
              <w:rPr>
                <w:rFonts w:ascii="Times New Roman" w:eastAsia="OfficinaSansBookC" w:hAnsi="Times New Roman" w:cs="Times New Roman"/>
                <w:sz w:val="24"/>
                <w:szCs w:val="24"/>
                <w:lang w:val="en-US"/>
              </w:rPr>
            </w:pPr>
            <w:r w:rsidRPr="00297E7C">
              <w:rPr>
                <w:rFonts w:ascii="Times New Roman" w:eastAsia="OfficinaSansBookC" w:hAnsi="Times New Roman" w:cs="Times New Roman"/>
                <w:sz w:val="24"/>
                <w:szCs w:val="24"/>
              </w:rPr>
              <w:t>Видеозапись</w:t>
            </w:r>
            <w:r w:rsidRPr="00297E7C">
              <w:rPr>
                <w:rFonts w:ascii="Times New Roman" w:eastAsia="OfficinaSansBookC" w:hAnsi="Times New Roman" w:cs="Times New Roman"/>
                <w:sz w:val="24"/>
                <w:szCs w:val="24"/>
                <w:lang w:val="en-US"/>
              </w:rPr>
              <w:t xml:space="preserve"> </w:t>
            </w:r>
            <w:r w:rsidRPr="00297E7C">
              <w:rPr>
                <w:rFonts w:ascii="Times New Roman" w:eastAsia="OfficinaSansBookC" w:hAnsi="Times New Roman" w:cs="Times New Roman"/>
                <w:sz w:val="24"/>
                <w:szCs w:val="24"/>
              </w:rPr>
              <w:t>выступления</w:t>
            </w:r>
          </w:p>
          <w:p w14:paraId="4D59C2FD" w14:textId="57B9736F" w:rsidR="00D262F2" w:rsidRPr="00297E7C" w:rsidRDefault="00D262F2" w:rsidP="00297E7C">
            <w:pPr>
              <w:tabs>
                <w:tab w:val="left" w:pos="1252"/>
              </w:tabs>
              <w:rPr>
                <w:rFonts w:ascii="Times New Roman" w:eastAsia="OfficinaSansBookC" w:hAnsi="Times New Roman" w:cs="Times New Roman"/>
                <w:sz w:val="24"/>
                <w:szCs w:val="24"/>
                <w:lang w:val="en-US"/>
              </w:rPr>
            </w:pPr>
            <w:r w:rsidRPr="00297E7C">
              <w:rPr>
                <w:rFonts w:ascii="Times New Roman" w:eastAsia="OfficinaSansBookC" w:hAnsi="Times New Roman" w:cs="Times New Roman"/>
                <w:sz w:val="24"/>
                <w:szCs w:val="24"/>
                <w:lang w:val="en-US"/>
              </w:rPr>
              <w:t xml:space="preserve">QUIZ: Frequently asked questions (FAQs) about VK/Telegram? </w:t>
            </w:r>
          </w:p>
          <w:p w14:paraId="3A83267C" w14:textId="77777777" w:rsidR="00D262F2" w:rsidRPr="00297E7C" w:rsidRDefault="00D262F2" w:rsidP="00297E7C">
            <w:pPr>
              <w:contextualSpacing/>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Разработка плана продвижения колледжа</w:t>
            </w:r>
          </w:p>
          <w:p w14:paraId="4D2EAE9D" w14:textId="14D8AEE0" w:rsidR="00B50401" w:rsidRPr="00297E7C" w:rsidRDefault="00B50401" w:rsidP="00297E7C">
            <w:pPr>
              <w:ind w:left="57" w:right="57"/>
              <w:rPr>
                <w:rFonts w:ascii="Times New Roman" w:eastAsia="Times New Roman" w:hAnsi="Times New Roman" w:cs="Times New Roman"/>
                <w:b/>
                <w:sz w:val="24"/>
                <w:szCs w:val="24"/>
                <w:lang w:eastAsia="ru-RU"/>
              </w:rPr>
            </w:pPr>
            <w:r w:rsidRPr="00297E7C">
              <w:rPr>
                <w:rFonts w:ascii="Times New Roman" w:eastAsia="OfficinaSansBookC" w:hAnsi="Times New Roman" w:cs="Times New Roman"/>
                <w:sz w:val="24"/>
                <w:szCs w:val="24"/>
              </w:rPr>
              <w:t>Выполнение заданий на экзамене</w:t>
            </w:r>
          </w:p>
        </w:tc>
      </w:tr>
      <w:tr w:rsidR="005B707A" w:rsidRPr="00297E7C" w14:paraId="6912E44D" w14:textId="77777777" w:rsidTr="00D262F2">
        <w:tc>
          <w:tcPr>
            <w:tcW w:w="4111" w:type="dxa"/>
          </w:tcPr>
          <w:p w14:paraId="162AC7C4" w14:textId="67F2992E" w:rsidR="005B707A" w:rsidRPr="00297E7C" w:rsidRDefault="005B707A" w:rsidP="005B707A">
            <w:pPr>
              <w:ind w:left="57" w:right="57"/>
              <w:rPr>
                <w:rFonts w:ascii="Times New Roman" w:eastAsia="Times New Roman" w:hAnsi="Times New Roman" w:cs="Times New Roman"/>
                <w:sz w:val="24"/>
                <w:szCs w:val="24"/>
              </w:rPr>
            </w:pPr>
            <w:r w:rsidRPr="00297E7C">
              <w:rPr>
                <w:rFonts w:ascii="Times New Roman" w:eastAsia="OfficinaSansBookC" w:hAnsi="Times New Roman" w:cs="Times New Roman"/>
                <w:b/>
                <w:i/>
                <w:sz w:val="24"/>
                <w:szCs w:val="24"/>
              </w:rPr>
              <w:t>ПК</w:t>
            </w:r>
            <w:r>
              <w:rPr>
                <w:rFonts w:ascii="Times New Roman" w:eastAsia="OfficinaSansBookC" w:hAnsi="Times New Roman" w:cs="Times New Roman"/>
                <w:b/>
                <w:i/>
                <w:sz w:val="24"/>
                <w:szCs w:val="24"/>
              </w:rPr>
              <w:t xml:space="preserve"> 1.1, 1.2, 1.3, 1.4, 2.1., 2.2, 2.3</w:t>
            </w:r>
          </w:p>
        </w:tc>
        <w:tc>
          <w:tcPr>
            <w:tcW w:w="2127" w:type="dxa"/>
          </w:tcPr>
          <w:p w14:paraId="023E5597" w14:textId="50802844" w:rsidR="005B707A" w:rsidRPr="00297E7C" w:rsidRDefault="005B707A" w:rsidP="005B707A">
            <w:pPr>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Р 2 Тема 2.1, 2.2, 2.3, 2.4, 2.5 п-о/с</w:t>
            </w:r>
          </w:p>
        </w:tc>
        <w:tc>
          <w:tcPr>
            <w:tcW w:w="2692" w:type="dxa"/>
          </w:tcPr>
          <w:p w14:paraId="5F95885A" w14:textId="77777777" w:rsidR="005B707A" w:rsidRPr="00297E7C" w:rsidRDefault="005B707A" w:rsidP="005B707A">
            <w:pP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Тесты </w:t>
            </w:r>
          </w:p>
          <w:p w14:paraId="069CC1C3" w14:textId="77777777" w:rsidR="005B707A" w:rsidRPr="00297E7C" w:rsidRDefault="005B707A" w:rsidP="005B707A">
            <w:pP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Проект. </w:t>
            </w:r>
          </w:p>
          <w:p w14:paraId="46C1F9E1" w14:textId="77777777" w:rsidR="005B707A" w:rsidRPr="00297E7C" w:rsidRDefault="005B707A" w:rsidP="005B707A">
            <w:pP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Ролевые игры</w:t>
            </w:r>
          </w:p>
          <w:p w14:paraId="1A9C14BE" w14:textId="77777777" w:rsidR="005B707A" w:rsidRPr="00297E7C" w:rsidRDefault="005B707A" w:rsidP="005B707A">
            <w:pPr>
              <w:rPr>
                <w:rFonts w:ascii="Times New Roman" w:eastAsia="OfficinaSansBookC" w:hAnsi="Times New Roman" w:cs="Times New Roman"/>
                <w:b/>
                <w:sz w:val="24"/>
                <w:szCs w:val="24"/>
              </w:rPr>
            </w:pPr>
            <w:r w:rsidRPr="00297E7C">
              <w:rPr>
                <w:rFonts w:ascii="Times New Roman" w:eastAsia="OfficinaSansBookC" w:hAnsi="Times New Roman" w:cs="Times New Roman"/>
                <w:sz w:val="24"/>
                <w:szCs w:val="24"/>
              </w:rPr>
              <w:t xml:space="preserve"> Круглый стол-дебаты “Доклад с презентацией </w:t>
            </w:r>
          </w:p>
          <w:p w14:paraId="70D474FE" w14:textId="77777777" w:rsidR="005B707A" w:rsidRPr="00297E7C" w:rsidRDefault="005B707A" w:rsidP="005B707A">
            <w:pPr>
              <w:rPr>
                <w:rFonts w:ascii="Times New Roman" w:eastAsia="OfficinaSansBookC" w:hAnsi="Times New Roman" w:cs="Times New Roman"/>
                <w:sz w:val="24"/>
                <w:szCs w:val="24"/>
                <w:lang w:val="en-US"/>
              </w:rPr>
            </w:pPr>
            <w:r w:rsidRPr="00297E7C">
              <w:rPr>
                <w:rFonts w:ascii="Times New Roman" w:eastAsia="OfficinaSansBookC" w:hAnsi="Times New Roman" w:cs="Times New Roman"/>
                <w:sz w:val="24"/>
                <w:szCs w:val="24"/>
              </w:rPr>
              <w:t>Видеозапись</w:t>
            </w:r>
            <w:r w:rsidRPr="00297E7C">
              <w:rPr>
                <w:rFonts w:ascii="Times New Roman" w:eastAsia="OfficinaSansBookC" w:hAnsi="Times New Roman" w:cs="Times New Roman"/>
                <w:sz w:val="24"/>
                <w:szCs w:val="24"/>
                <w:lang w:val="en-US"/>
              </w:rPr>
              <w:t xml:space="preserve"> </w:t>
            </w:r>
            <w:r w:rsidRPr="00297E7C">
              <w:rPr>
                <w:rFonts w:ascii="Times New Roman" w:eastAsia="OfficinaSansBookC" w:hAnsi="Times New Roman" w:cs="Times New Roman"/>
                <w:sz w:val="24"/>
                <w:szCs w:val="24"/>
              </w:rPr>
              <w:t>выступления</w:t>
            </w:r>
          </w:p>
          <w:p w14:paraId="2199286A" w14:textId="77777777" w:rsidR="005B707A" w:rsidRPr="00297E7C" w:rsidRDefault="005B707A" w:rsidP="005B707A">
            <w:pPr>
              <w:tabs>
                <w:tab w:val="left" w:pos="1252"/>
              </w:tabs>
              <w:rPr>
                <w:rFonts w:ascii="Times New Roman" w:eastAsia="OfficinaSansBookC" w:hAnsi="Times New Roman" w:cs="Times New Roman"/>
                <w:sz w:val="24"/>
                <w:szCs w:val="24"/>
                <w:lang w:val="en-US"/>
              </w:rPr>
            </w:pPr>
            <w:r w:rsidRPr="00297E7C">
              <w:rPr>
                <w:rFonts w:ascii="Times New Roman" w:eastAsia="OfficinaSansBookC" w:hAnsi="Times New Roman" w:cs="Times New Roman"/>
                <w:sz w:val="24"/>
                <w:szCs w:val="24"/>
                <w:lang w:val="en-US"/>
              </w:rPr>
              <w:t xml:space="preserve">QUIZ: Frequently asked questions (FAQs) about VK/Telegram? </w:t>
            </w:r>
          </w:p>
          <w:p w14:paraId="0BB032F8" w14:textId="77777777" w:rsidR="005B707A" w:rsidRPr="00297E7C" w:rsidRDefault="005B707A" w:rsidP="005B707A">
            <w:pPr>
              <w:contextualSpacing/>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Разработка плана продвижения колледжа</w:t>
            </w:r>
          </w:p>
          <w:p w14:paraId="2C663BDA" w14:textId="019FFA03" w:rsidR="005B707A" w:rsidRPr="00297E7C" w:rsidRDefault="005B707A" w:rsidP="005B707A">
            <w:pP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Выполнение заданий на экзамене</w:t>
            </w:r>
          </w:p>
        </w:tc>
      </w:tr>
      <w:bookmarkEnd w:id="37"/>
    </w:tbl>
    <w:p w14:paraId="5056520C" w14:textId="3E8D4A50" w:rsidR="00AC1CC5" w:rsidRPr="00297E7C" w:rsidRDefault="00AC1CC5" w:rsidP="00297E7C">
      <w:pPr>
        <w:spacing w:after="0" w:line="240" w:lineRule="auto"/>
        <w:jc w:val="both"/>
        <w:rPr>
          <w:rFonts w:ascii="Times New Roman" w:eastAsia="OfficinaSansBookC" w:hAnsi="Times New Roman" w:cs="Times New Roman"/>
          <w:sz w:val="24"/>
          <w:szCs w:val="24"/>
        </w:rPr>
      </w:pPr>
    </w:p>
    <w:sectPr w:rsidR="00AC1CC5" w:rsidRPr="00297E7C" w:rsidSect="00817C3E">
      <w:pgSz w:w="11906" w:h="16838"/>
      <w:pgMar w:top="1134" w:right="850" w:bottom="1134" w:left="1701" w:header="708" w:footer="708"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3107E" w14:textId="77777777" w:rsidR="009B55CF" w:rsidRDefault="009B55CF">
      <w:pPr>
        <w:spacing w:after="0" w:line="240" w:lineRule="auto"/>
      </w:pPr>
      <w:r>
        <w:separator/>
      </w:r>
    </w:p>
  </w:endnote>
  <w:endnote w:type="continuationSeparator" w:id="0">
    <w:p w14:paraId="4912E631" w14:textId="77777777" w:rsidR="009B55CF" w:rsidRDefault="009B5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Noto Sans Symbols">
    <w:altName w:val="Cambria"/>
    <w:charset w:val="00"/>
    <w:family w:val="auto"/>
    <w:pitch w:val="default"/>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OfficinaSansBookC">
    <w:altName w:val="Courier New"/>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51131635"/>
      <w:docPartObj>
        <w:docPartGallery w:val="Page Numbers (Bottom of Page)"/>
        <w:docPartUnique/>
      </w:docPartObj>
    </w:sdtPr>
    <w:sdtEndPr/>
    <w:sdtContent>
      <w:p w14:paraId="41D9DC87" w14:textId="20A80B96" w:rsidR="00297E7C" w:rsidRDefault="00297E7C">
        <w:pPr>
          <w:pStyle w:val="af"/>
          <w:jc w:val="right"/>
        </w:pPr>
        <w:r>
          <w:fldChar w:fldCharType="begin"/>
        </w:r>
        <w:r>
          <w:instrText>PAGE   \* MERGEFORMAT</w:instrText>
        </w:r>
        <w:r>
          <w:fldChar w:fldCharType="separate"/>
        </w:r>
        <w:r>
          <w:rPr>
            <w:noProof/>
          </w:rPr>
          <w:t>3</w:t>
        </w:r>
        <w:r>
          <w:fldChar w:fldCharType="end"/>
        </w:r>
      </w:p>
    </w:sdtContent>
  </w:sdt>
  <w:p w14:paraId="19F2C94F" w14:textId="77777777" w:rsidR="00297E7C" w:rsidRDefault="00297E7C">
    <w:pPr>
      <w:pBdr>
        <w:top w:val="nil"/>
        <w:left w:val="nil"/>
        <w:bottom w:val="nil"/>
        <w:right w:val="nil"/>
        <w:between w:val="nil"/>
      </w:pBdr>
      <w:tabs>
        <w:tab w:val="center" w:pos="4677"/>
        <w:tab w:val="right" w:pos="9355"/>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A4A77A" w14:textId="7BBEC965" w:rsidR="00297E7C" w:rsidRDefault="00297E7C">
    <w:pPr>
      <w:pStyle w:val="af"/>
      <w:jc w:val="right"/>
    </w:pPr>
  </w:p>
  <w:p w14:paraId="128EC192" w14:textId="77777777" w:rsidR="00297E7C" w:rsidRDefault="00297E7C">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96BE78" w14:textId="77777777" w:rsidR="009B55CF" w:rsidRDefault="009B55CF">
      <w:pPr>
        <w:spacing w:after="0" w:line="240" w:lineRule="auto"/>
      </w:pPr>
      <w:r>
        <w:separator/>
      </w:r>
    </w:p>
  </w:footnote>
  <w:footnote w:type="continuationSeparator" w:id="0">
    <w:p w14:paraId="04C6A08B" w14:textId="77777777" w:rsidR="009B55CF" w:rsidRDefault="009B55C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 w15:restartNumberingAfterBreak="0">
    <w:nsid w:val="10720B2C"/>
    <w:multiLevelType w:val="multilevel"/>
    <w:tmpl w:val="B178FEB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921458C"/>
    <w:multiLevelType w:val="multilevel"/>
    <w:tmpl w:val="01C41438"/>
    <w:lvl w:ilvl="0">
      <w:start w:val="1"/>
      <w:numFmt w:val="decimal"/>
      <w:lvlText w:val="%1."/>
      <w:lvlJc w:val="left"/>
      <w:pPr>
        <w:ind w:left="720" w:hanging="360"/>
      </w:pPr>
      <w:rPr>
        <w:sz w:val="28"/>
        <w:szCs w:val="28"/>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2E30323A"/>
    <w:multiLevelType w:val="multilevel"/>
    <w:tmpl w:val="1F4C2F38"/>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302E0432"/>
    <w:multiLevelType w:val="multilevel"/>
    <w:tmpl w:val="2C82DF28"/>
    <w:lvl w:ilvl="0">
      <w:start w:val="1"/>
      <w:numFmt w:val="bullet"/>
      <w:lvlText w:val="⮚"/>
      <w:lvlJc w:val="left"/>
      <w:pPr>
        <w:ind w:left="510" w:hanging="283"/>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5" w15:restartNumberingAfterBreak="0">
    <w:nsid w:val="30BA7ADF"/>
    <w:multiLevelType w:val="multilevel"/>
    <w:tmpl w:val="2C0A030A"/>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312755A3"/>
    <w:multiLevelType w:val="hybridMultilevel"/>
    <w:tmpl w:val="36248E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5C74AAE"/>
    <w:multiLevelType w:val="multilevel"/>
    <w:tmpl w:val="7D861F3C"/>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48897A44"/>
    <w:multiLevelType w:val="multilevel"/>
    <w:tmpl w:val="8FF42EA8"/>
    <w:lvl w:ilvl="0">
      <w:start w:val="2"/>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9" w15:restartNumberingAfterBreak="0">
    <w:nsid w:val="4E3E5803"/>
    <w:multiLevelType w:val="multilevel"/>
    <w:tmpl w:val="45EC0088"/>
    <w:lvl w:ilvl="0">
      <w:start w:val="1"/>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5AFE7E15"/>
    <w:multiLevelType w:val="multilevel"/>
    <w:tmpl w:val="75105CD6"/>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11" w15:restartNumberingAfterBreak="0">
    <w:nsid w:val="5B5A44A0"/>
    <w:multiLevelType w:val="multilevel"/>
    <w:tmpl w:val="FB629E42"/>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606D771D"/>
    <w:multiLevelType w:val="multilevel"/>
    <w:tmpl w:val="D04CA810"/>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65314C74"/>
    <w:multiLevelType w:val="multilevel"/>
    <w:tmpl w:val="6F741AB4"/>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65E9774D"/>
    <w:multiLevelType w:val="multilevel"/>
    <w:tmpl w:val="410CCD70"/>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15" w15:restartNumberingAfterBreak="0">
    <w:nsid w:val="67E05924"/>
    <w:multiLevelType w:val="multilevel"/>
    <w:tmpl w:val="02DE7410"/>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9B23284"/>
    <w:multiLevelType w:val="multilevel"/>
    <w:tmpl w:val="4462B47E"/>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6F310C2F"/>
    <w:multiLevelType w:val="hybridMultilevel"/>
    <w:tmpl w:val="B25E6E6E"/>
    <w:lvl w:ilvl="0" w:tplc="FF0AE1EC">
      <w:start w:val="1"/>
      <w:numFmt w:val="decimal"/>
      <w:lvlText w:val="%1."/>
      <w:lvlJc w:val="left"/>
      <w:pPr>
        <w:ind w:left="524" w:hanging="360"/>
      </w:pPr>
      <w:rPr>
        <w:rFonts w:hint="default"/>
      </w:rPr>
    </w:lvl>
    <w:lvl w:ilvl="1" w:tplc="04190019" w:tentative="1">
      <w:start w:val="1"/>
      <w:numFmt w:val="lowerLetter"/>
      <w:lvlText w:val="%2."/>
      <w:lvlJc w:val="left"/>
      <w:pPr>
        <w:ind w:left="1244" w:hanging="360"/>
      </w:pPr>
    </w:lvl>
    <w:lvl w:ilvl="2" w:tplc="0419001B" w:tentative="1">
      <w:start w:val="1"/>
      <w:numFmt w:val="lowerRoman"/>
      <w:lvlText w:val="%3."/>
      <w:lvlJc w:val="right"/>
      <w:pPr>
        <w:ind w:left="1964" w:hanging="180"/>
      </w:pPr>
    </w:lvl>
    <w:lvl w:ilvl="3" w:tplc="0419000F" w:tentative="1">
      <w:start w:val="1"/>
      <w:numFmt w:val="decimal"/>
      <w:lvlText w:val="%4."/>
      <w:lvlJc w:val="left"/>
      <w:pPr>
        <w:ind w:left="2684" w:hanging="360"/>
      </w:pPr>
    </w:lvl>
    <w:lvl w:ilvl="4" w:tplc="04190019" w:tentative="1">
      <w:start w:val="1"/>
      <w:numFmt w:val="lowerLetter"/>
      <w:lvlText w:val="%5."/>
      <w:lvlJc w:val="left"/>
      <w:pPr>
        <w:ind w:left="3404" w:hanging="360"/>
      </w:pPr>
    </w:lvl>
    <w:lvl w:ilvl="5" w:tplc="0419001B" w:tentative="1">
      <w:start w:val="1"/>
      <w:numFmt w:val="lowerRoman"/>
      <w:lvlText w:val="%6."/>
      <w:lvlJc w:val="right"/>
      <w:pPr>
        <w:ind w:left="4124" w:hanging="180"/>
      </w:pPr>
    </w:lvl>
    <w:lvl w:ilvl="6" w:tplc="0419000F" w:tentative="1">
      <w:start w:val="1"/>
      <w:numFmt w:val="decimal"/>
      <w:lvlText w:val="%7."/>
      <w:lvlJc w:val="left"/>
      <w:pPr>
        <w:ind w:left="4844" w:hanging="360"/>
      </w:pPr>
    </w:lvl>
    <w:lvl w:ilvl="7" w:tplc="04190019" w:tentative="1">
      <w:start w:val="1"/>
      <w:numFmt w:val="lowerLetter"/>
      <w:lvlText w:val="%8."/>
      <w:lvlJc w:val="left"/>
      <w:pPr>
        <w:ind w:left="5564" w:hanging="360"/>
      </w:pPr>
    </w:lvl>
    <w:lvl w:ilvl="8" w:tplc="0419001B" w:tentative="1">
      <w:start w:val="1"/>
      <w:numFmt w:val="lowerRoman"/>
      <w:lvlText w:val="%9."/>
      <w:lvlJc w:val="right"/>
      <w:pPr>
        <w:ind w:left="6284" w:hanging="180"/>
      </w:pPr>
    </w:lvl>
  </w:abstractNum>
  <w:abstractNum w:abstractNumId="18" w15:restartNumberingAfterBreak="0">
    <w:nsid w:val="70D03830"/>
    <w:multiLevelType w:val="multilevel"/>
    <w:tmpl w:val="93DAB6CC"/>
    <w:lvl w:ilvl="0">
      <w:numFmt w:val="bullet"/>
      <w:lvlText w:val="−"/>
      <w:lvlJc w:val="left"/>
      <w:pPr>
        <w:ind w:left="397" w:hanging="283"/>
      </w:pPr>
      <w:rPr>
        <w:rFonts w:ascii="Times New Roman" w:eastAsia="Times New Roman" w:hAnsi="Times New Roman" w:cs="Times New Roman"/>
      </w:rPr>
    </w:lvl>
    <w:lvl w:ilvl="1">
      <w:numFmt w:val="bullet"/>
      <w:lvlText w:val="-"/>
      <w:lvlJc w:val="left"/>
      <w:pPr>
        <w:ind w:left="454" w:hanging="341"/>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710F153F"/>
    <w:multiLevelType w:val="multilevel"/>
    <w:tmpl w:val="787A5CE8"/>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1341DD7"/>
    <w:multiLevelType w:val="multilevel"/>
    <w:tmpl w:val="E5F81408"/>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21" w15:restartNumberingAfterBreak="0">
    <w:nsid w:val="744F5C04"/>
    <w:multiLevelType w:val="multilevel"/>
    <w:tmpl w:val="B2667E32"/>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74CA456F"/>
    <w:multiLevelType w:val="multilevel"/>
    <w:tmpl w:val="F73C7FE8"/>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7ACB0B37"/>
    <w:multiLevelType w:val="multilevel"/>
    <w:tmpl w:val="C72EE60A"/>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24" w15:restartNumberingAfterBreak="0">
    <w:nsid w:val="7D2B2B3D"/>
    <w:multiLevelType w:val="multilevel"/>
    <w:tmpl w:val="229AB68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7F8B4E3A"/>
    <w:multiLevelType w:val="hybridMultilevel"/>
    <w:tmpl w:val="AD7AC9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14"/>
  </w:num>
  <w:num w:numId="4">
    <w:abstractNumId w:val="16"/>
  </w:num>
  <w:num w:numId="5">
    <w:abstractNumId w:val="20"/>
  </w:num>
  <w:num w:numId="6">
    <w:abstractNumId w:val="15"/>
  </w:num>
  <w:num w:numId="7">
    <w:abstractNumId w:val="23"/>
  </w:num>
  <w:num w:numId="8">
    <w:abstractNumId w:val="8"/>
  </w:num>
  <w:num w:numId="9">
    <w:abstractNumId w:val="7"/>
  </w:num>
  <w:num w:numId="10">
    <w:abstractNumId w:val="10"/>
  </w:num>
  <w:num w:numId="11">
    <w:abstractNumId w:val="21"/>
  </w:num>
  <w:num w:numId="12">
    <w:abstractNumId w:val="19"/>
  </w:num>
  <w:num w:numId="13">
    <w:abstractNumId w:val="13"/>
  </w:num>
  <w:num w:numId="14">
    <w:abstractNumId w:val="22"/>
  </w:num>
  <w:num w:numId="15">
    <w:abstractNumId w:val="4"/>
  </w:num>
  <w:num w:numId="16">
    <w:abstractNumId w:val="12"/>
  </w:num>
  <w:num w:numId="17">
    <w:abstractNumId w:val="1"/>
  </w:num>
  <w:num w:numId="18">
    <w:abstractNumId w:val="3"/>
  </w:num>
  <w:num w:numId="19">
    <w:abstractNumId w:val="24"/>
  </w:num>
  <w:num w:numId="20">
    <w:abstractNumId w:val="5"/>
  </w:num>
  <w:num w:numId="21">
    <w:abstractNumId w:val="18"/>
  </w:num>
  <w:num w:numId="22">
    <w:abstractNumId w:val="0"/>
  </w:num>
  <w:num w:numId="23">
    <w:abstractNumId w:val="25"/>
  </w:num>
  <w:num w:numId="24">
    <w:abstractNumId w:val="17"/>
  </w:num>
  <w:num w:numId="25">
    <w:abstractNumId w:val="6"/>
  </w:num>
  <w:num w:numId="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1CC5"/>
    <w:rsid w:val="0001127C"/>
    <w:rsid w:val="0003427D"/>
    <w:rsid w:val="00046903"/>
    <w:rsid w:val="00051307"/>
    <w:rsid w:val="00065DA8"/>
    <w:rsid w:val="00067C9F"/>
    <w:rsid w:val="000B1AC2"/>
    <w:rsid w:val="00130886"/>
    <w:rsid w:val="0014649E"/>
    <w:rsid w:val="00171234"/>
    <w:rsid w:val="00196318"/>
    <w:rsid w:val="001A69C7"/>
    <w:rsid w:val="001B1390"/>
    <w:rsid w:val="001E55BC"/>
    <w:rsid w:val="002277D3"/>
    <w:rsid w:val="002418BD"/>
    <w:rsid w:val="00274A6B"/>
    <w:rsid w:val="00296F5C"/>
    <w:rsid w:val="00297E7C"/>
    <w:rsid w:val="002B266E"/>
    <w:rsid w:val="002D52AC"/>
    <w:rsid w:val="00332563"/>
    <w:rsid w:val="00342CA1"/>
    <w:rsid w:val="00350F86"/>
    <w:rsid w:val="00357B5E"/>
    <w:rsid w:val="003F4F85"/>
    <w:rsid w:val="00440B72"/>
    <w:rsid w:val="0044292C"/>
    <w:rsid w:val="00463E2B"/>
    <w:rsid w:val="0047302B"/>
    <w:rsid w:val="0049643F"/>
    <w:rsid w:val="00496846"/>
    <w:rsid w:val="004A6CAF"/>
    <w:rsid w:val="004B6479"/>
    <w:rsid w:val="004F2DCB"/>
    <w:rsid w:val="0051249E"/>
    <w:rsid w:val="00515814"/>
    <w:rsid w:val="00550E05"/>
    <w:rsid w:val="005629FB"/>
    <w:rsid w:val="00564B69"/>
    <w:rsid w:val="00575FDB"/>
    <w:rsid w:val="00580039"/>
    <w:rsid w:val="005A000C"/>
    <w:rsid w:val="005B6C56"/>
    <w:rsid w:val="005B707A"/>
    <w:rsid w:val="005D0AFF"/>
    <w:rsid w:val="005D37E7"/>
    <w:rsid w:val="005F6A3D"/>
    <w:rsid w:val="00634647"/>
    <w:rsid w:val="00651561"/>
    <w:rsid w:val="006617A4"/>
    <w:rsid w:val="006623A2"/>
    <w:rsid w:val="00697E58"/>
    <w:rsid w:val="006A4AF5"/>
    <w:rsid w:val="006B79F5"/>
    <w:rsid w:val="006D562A"/>
    <w:rsid w:val="006E20CC"/>
    <w:rsid w:val="006E59A2"/>
    <w:rsid w:val="00722423"/>
    <w:rsid w:val="0072687D"/>
    <w:rsid w:val="00757680"/>
    <w:rsid w:val="00764BB0"/>
    <w:rsid w:val="00777FC3"/>
    <w:rsid w:val="007913E3"/>
    <w:rsid w:val="007A7A64"/>
    <w:rsid w:val="007B1B54"/>
    <w:rsid w:val="007F6F76"/>
    <w:rsid w:val="00817C3E"/>
    <w:rsid w:val="0083109B"/>
    <w:rsid w:val="008551F6"/>
    <w:rsid w:val="00864489"/>
    <w:rsid w:val="0087793B"/>
    <w:rsid w:val="00885EBB"/>
    <w:rsid w:val="00897B47"/>
    <w:rsid w:val="00897BBE"/>
    <w:rsid w:val="008C258E"/>
    <w:rsid w:val="008C6DF0"/>
    <w:rsid w:val="008E5B7F"/>
    <w:rsid w:val="008F0EDB"/>
    <w:rsid w:val="008F148A"/>
    <w:rsid w:val="00940D83"/>
    <w:rsid w:val="0094451E"/>
    <w:rsid w:val="0095006A"/>
    <w:rsid w:val="00967F6E"/>
    <w:rsid w:val="009744F6"/>
    <w:rsid w:val="00981143"/>
    <w:rsid w:val="00986E25"/>
    <w:rsid w:val="009A5897"/>
    <w:rsid w:val="009B55CF"/>
    <w:rsid w:val="009E068B"/>
    <w:rsid w:val="00A12604"/>
    <w:rsid w:val="00A37566"/>
    <w:rsid w:val="00A42753"/>
    <w:rsid w:val="00A66914"/>
    <w:rsid w:val="00A97723"/>
    <w:rsid w:val="00AA0BAB"/>
    <w:rsid w:val="00AB5D0D"/>
    <w:rsid w:val="00AB5EC2"/>
    <w:rsid w:val="00AB668B"/>
    <w:rsid w:val="00AC1CC5"/>
    <w:rsid w:val="00AD5924"/>
    <w:rsid w:val="00AF177C"/>
    <w:rsid w:val="00B05207"/>
    <w:rsid w:val="00B50401"/>
    <w:rsid w:val="00B63705"/>
    <w:rsid w:val="00B93E4F"/>
    <w:rsid w:val="00BF3BED"/>
    <w:rsid w:val="00BF46D4"/>
    <w:rsid w:val="00C00C95"/>
    <w:rsid w:val="00C108F6"/>
    <w:rsid w:val="00C701B3"/>
    <w:rsid w:val="00C81B58"/>
    <w:rsid w:val="00C85A7D"/>
    <w:rsid w:val="00C862F2"/>
    <w:rsid w:val="00C96DB7"/>
    <w:rsid w:val="00CA3AEB"/>
    <w:rsid w:val="00CB2E7A"/>
    <w:rsid w:val="00CB3078"/>
    <w:rsid w:val="00CC6D72"/>
    <w:rsid w:val="00CF059A"/>
    <w:rsid w:val="00D17CF2"/>
    <w:rsid w:val="00D2088D"/>
    <w:rsid w:val="00D262F2"/>
    <w:rsid w:val="00D36C07"/>
    <w:rsid w:val="00D371AE"/>
    <w:rsid w:val="00D57F85"/>
    <w:rsid w:val="00D63E8B"/>
    <w:rsid w:val="00D66320"/>
    <w:rsid w:val="00D87815"/>
    <w:rsid w:val="00DA7B3C"/>
    <w:rsid w:val="00DC093F"/>
    <w:rsid w:val="00DC70DB"/>
    <w:rsid w:val="00DD0712"/>
    <w:rsid w:val="00DE026A"/>
    <w:rsid w:val="00DE3F96"/>
    <w:rsid w:val="00E206BA"/>
    <w:rsid w:val="00E43C10"/>
    <w:rsid w:val="00E67380"/>
    <w:rsid w:val="00E8188F"/>
    <w:rsid w:val="00E92144"/>
    <w:rsid w:val="00EB7812"/>
    <w:rsid w:val="00EC13F4"/>
    <w:rsid w:val="00EE3C7C"/>
    <w:rsid w:val="00EF6880"/>
    <w:rsid w:val="00F24F35"/>
    <w:rsid w:val="00F2555C"/>
    <w:rsid w:val="00F32287"/>
    <w:rsid w:val="00F375F0"/>
    <w:rsid w:val="00F44E1D"/>
    <w:rsid w:val="00F560D3"/>
    <w:rsid w:val="00F93E7A"/>
    <w:rsid w:val="00F9772B"/>
    <w:rsid w:val="00FB45E5"/>
    <w:rsid w:val="00FC37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B40720"/>
  <w15:docId w15:val="{621B0FC9-50FC-4B48-8FD9-B5C0639AE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ru-RU"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00DD291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DD291D"/>
    <w:pPr>
      <w:keepNext/>
      <w:keepLines/>
      <w:spacing w:before="40" w:after="0"/>
      <w:outlineLvl w:val="1"/>
    </w:pPr>
    <w:rPr>
      <w:rFonts w:asciiTheme="majorHAnsi" w:eastAsiaTheme="majorEastAsia" w:hAnsiTheme="majorHAnsi" w:cstheme="majorBidi"/>
      <w:color w:val="2F5496" w:themeColor="accent1" w:themeShade="BF"/>
      <w:sz w:val="28"/>
      <w:szCs w:val="28"/>
    </w:rPr>
  </w:style>
  <w:style w:type="paragraph" w:styleId="3">
    <w:name w:val="heading 3"/>
    <w:basedOn w:val="a"/>
    <w:next w:val="a"/>
    <w:link w:val="30"/>
    <w:uiPriority w:val="9"/>
    <w:semiHidden/>
    <w:unhideWhenUsed/>
    <w:qFormat/>
    <w:rsid w:val="00A74DE2"/>
    <w:pPr>
      <w:keepNext/>
      <w:keepLines/>
      <w:spacing w:before="280" w:after="80" w:line="276" w:lineRule="auto"/>
      <w:outlineLvl w:val="2"/>
    </w:pPr>
    <w:rPr>
      <w:rFonts w:eastAsia="Times New Roman" w:cs="Times New Roman"/>
      <w:b/>
      <w:sz w:val="28"/>
      <w:szCs w:val="28"/>
    </w:rPr>
  </w:style>
  <w:style w:type="paragraph" w:styleId="4">
    <w:name w:val="heading 4"/>
    <w:basedOn w:val="a"/>
    <w:next w:val="a"/>
    <w:link w:val="40"/>
    <w:uiPriority w:val="9"/>
    <w:semiHidden/>
    <w:unhideWhenUsed/>
    <w:qFormat/>
    <w:rsid w:val="00DD291D"/>
    <w:pPr>
      <w:keepNext/>
      <w:keepLines/>
      <w:spacing w:before="40" w:after="0"/>
      <w:outlineLvl w:val="3"/>
    </w:pPr>
    <w:rPr>
      <w:rFonts w:eastAsiaTheme="minorEastAsia"/>
      <w:i/>
      <w:iCs/>
    </w:rPr>
  </w:style>
  <w:style w:type="paragraph" w:styleId="5">
    <w:name w:val="heading 5"/>
    <w:basedOn w:val="a"/>
    <w:next w:val="a"/>
    <w:link w:val="50"/>
    <w:uiPriority w:val="9"/>
    <w:semiHidden/>
    <w:unhideWhenUsed/>
    <w:qFormat/>
    <w:rsid w:val="00DD291D"/>
    <w:pPr>
      <w:keepNext/>
      <w:keepLines/>
      <w:spacing w:before="40" w:after="0"/>
      <w:outlineLvl w:val="4"/>
    </w:pPr>
    <w:rPr>
      <w:rFonts w:eastAsiaTheme="minorEastAsia"/>
      <w:color w:val="2F5496" w:themeColor="accent1" w:themeShade="BF"/>
    </w:rPr>
  </w:style>
  <w:style w:type="paragraph" w:styleId="6">
    <w:name w:val="heading 6"/>
    <w:basedOn w:val="a"/>
    <w:next w:val="a"/>
    <w:link w:val="60"/>
    <w:uiPriority w:val="9"/>
    <w:semiHidden/>
    <w:unhideWhenUsed/>
    <w:qFormat/>
    <w:rsid w:val="00DD291D"/>
    <w:pPr>
      <w:keepNext/>
      <w:keepLines/>
      <w:spacing w:before="40" w:after="0"/>
      <w:outlineLvl w:val="5"/>
    </w:pPr>
    <w:rPr>
      <w:rFonts w:eastAsiaTheme="minorEastAsia"/>
      <w:color w:val="1F3864" w:themeColor="accent1" w:themeShade="80"/>
    </w:rPr>
  </w:style>
  <w:style w:type="paragraph" w:styleId="7">
    <w:name w:val="heading 7"/>
    <w:basedOn w:val="a"/>
    <w:next w:val="a"/>
    <w:link w:val="70"/>
    <w:uiPriority w:val="9"/>
    <w:semiHidden/>
    <w:unhideWhenUsed/>
    <w:qFormat/>
    <w:rsid w:val="00DD291D"/>
    <w:pPr>
      <w:keepNext/>
      <w:keepLines/>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0"/>
    <w:uiPriority w:val="9"/>
    <w:semiHidden/>
    <w:unhideWhenUsed/>
    <w:qFormat/>
    <w:rsid w:val="00DD291D"/>
    <w:pPr>
      <w:keepNext/>
      <w:keepLines/>
      <w:spacing w:before="40" w:after="0"/>
      <w:outlineLvl w:val="7"/>
    </w:pPr>
    <w:rPr>
      <w:rFonts w:eastAsiaTheme="minorEastAsia"/>
      <w:color w:val="262626" w:themeColor="text1" w:themeTint="D9"/>
      <w:sz w:val="21"/>
      <w:szCs w:val="21"/>
    </w:rPr>
  </w:style>
  <w:style w:type="paragraph" w:styleId="9">
    <w:name w:val="heading 9"/>
    <w:basedOn w:val="a"/>
    <w:next w:val="a"/>
    <w:link w:val="90"/>
    <w:uiPriority w:val="9"/>
    <w:semiHidden/>
    <w:unhideWhenUsed/>
    <w:qFormat/>
    <w:rsid w:val="00DD291D"/>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uiPriority w:val="10"/>
    <w:qFormat/>
    <w:rsid w:val="00DD291D"/>
    <w:pPr>
      <w:spacing w:after="0" w:line="240" w:lineRule="auto"/>
      <w:contextualSpacing/>
    </w:pPr>
    <w:rPr>
      <w:rFonts w:asciiTheme="majorHAnsi" w:eastAsiaTheme="majorEastAsia" w:hAnsiTheme="majorHAnsi" w:cstheme="majorBidi"/>
      <w:spacing w:val="-10"/>
      <w:sz w:val="56"/>
      <w:szCs w:val="56"/>
    </w:rPr>
  </w:style>
  <w:style w:type="table" w:customStyle="1" w:styleId="TableNormal0">
    <w:name w:val="Table Normal"/>
    <w:tblPr>
      <w:tblCellMar>
        <w:top w:w="0" w:type="dxa"/>
        <w:left w:w="0" w:type="dxa"/>
        <w:bottom w:w="0" w:type="dxa"/>
        <w:right w:w="0" w:type="dxa"/>
      </w:tblCellMar>
    </w:tbl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unhideWhenUsed/>
    <w:qFormat/>
    <w:rsid w:val="00F241E3"/>
    <w:pPr>
      <w:spacing w:after="0" w:line="240" w:lineRule="auto"/>
    </w:pPr>
    <w:rPr>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F241E3"/>
    <w:rPr>
      <w:sz w:val="20"/>
      <w:szCs w:val="20"/>
    </w:rPr>
  </w:style>
  <w:style w:type="character" w:styleId="a7">
    <w:name w:val="footnote reference"/>
    <w:uiPriority w:val="99"/>
    <w:rsid w:val="00F241E3"/>
    <w:rPr>
      <w:rFonts w:cs="Times New Roman"/>
      <w:vertAlign w:val="superscript"/>
    </w:rPr>
  </w:style>
  <w:style w:type="character" w:styleId="a8">
    <w:name w:val="Emphasis"/>
    <w:uiPriority w:val="20"/>
    <w:qFormat/>
    <w:rsid w:val="00F241E3"/>
    <w:rPr>
      <w:rFonts w:cs="Times New Roman"/>
      <w:i/>
    </w:rPr>
  </w:style>
  <w:style w:type="character" w:customStyle="1" w:styleId="fontstyle01">
    <w:name w:val="fontstyle01"/>
    <w:basedOn w:val="a0"/>
    <w:rsid w:val="00B13E28"/>
    <w:rPr>
      <w:rFonts w:ascii="Times New Roman" w:hAnsi="Times New Roman" w:cs="Times New Roman" w:hint="default"/>
      <w:b w:val="0"/>
      <w:bCs w:val="0"/>
      <w:i w:val="0"/>
      <w:iCs w:val="0"/>
      <w:color w:val="000000"/>
      <w:sz w:val="28"/>
      <w:szCs w:val="28"/>
    </w:rPr>
  </w:style>
  <w:style w:type="paragraph" w:styleId="a9">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a"/>
    <w:uiPriority w:val="34"/>
    <w:qFormat/>
    <w:rsid w:val="00BE27D4"/>
    <w:pPr>
      <w:suppressAutoHyphens/>
      <w:spacing w:after="200" w:line="276" w:lineRule="auto"/>
      <w:ind w:left="708"/>
    </w:pPr>
    <w:rPr>
      <w:rFonts w:eastAsia="Times New Roman" w:cs="Times New Roman"/>
      <w:lang w:eastAsia="ar-SA"/>
    </w:rPr>
  </w:style>
  <w:style w:type="character" w:styleId="ab">
    <w:name w:val="Hyperlink"/>
    <w:basedOn w:val="a0"/>
    <w:uiPriority w:val="99"/>
    <w:unhideWhenUsed/>
    <w:rsid w:val="008926D8"/>
    <w:rPr>
      <w:color w:val="0000FF"/>
      <w:u w:val="single"/>
    </w:rPr>
  </w:style>
  <w:style w:type="table" w:styleId="ac">
    <w:name w:val="Table Grid"/>
    <w:basedOn w:val="a1"/>
    <w:uiPriority w:val="59"/>
    <w:rsid w:val="005171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rsid w:val="00A74DE2"/>
    <w:rPr>
      <w:rFonts w:ascii="Calibri" w:eastAsia="Times New Roman" w:hAnsi="Calibri" w:cs="Times New Roman"/>
      <w:b/>
      <w:sz w:val="28"/>
      <w:szCs w:val="28"/>
      <w:lang w:eastAsia="ru-RU"/>
    </w:rPr>
  </w:style>
  <w:style w:type="paragraph" w:styleId="ad">
    <w:name w:val="header"/>
    <w:basedOn w:val="a"/>
    <w:link w:val="ae"/>
    <w:uiPriority w:val="99"/>
    <w:unhideWhenUsed/>
    <w:rsid w:val="00E4471B"/>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E4471B"/>
  </w:style>
  <w:style w:type="paragraph" w:styleId="af">
    <w:name w:val="footer"/>
    <w:basedOn w:val="a"/>
    <w:link w:val="af0"/>
    <w:uiPriority w:val="99"/>
    <w:unhideWhenUsed/>
    <w:rsid w:val="00E4471B"/>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E4471B"/>
  </w:style>
  <w:style w:type="character" w:customStyle="1" w:styleId="aa">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9"/>
    <w:uiPriority w:val="34"/>
    <w:qFormat/>
    <w:locked/>
    <w:rsid w:val="00E4471B"/>
    <w:rPr>
      <w:rFonts w:ascii="Calibri" w:eastAsia="Times New Roman" w:hAnsi="Calibri" w:cs="Times New Roman"/>
      <w:lang w:eastAsia="ar-SA"/>
    </w:rPr>
  </w:style>
  <w:style w:type="character" w:customStyle="1" w:styleId="10">
    <w:name w:val="Заголовок 1 Знак"/>
    <w:basedOn w:val="a0"/>
    <w:link w:val="1"/>
    <w:uiPriority w:val="9"/>
    <w:rsid w:val="00DD291D"/>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semiHidden/>
    <w:rsid w:val="00DD291D"/>
    <w:rPr>
      <w:rFonts w:asciiTheme="majorHAnsi" w:eastAsiaTheme="majorEastAsia" w:hAnsiTheme="majorHAnsi" w:cstheme="majorBidi"/>
      <w:color w:val="2F5496" w:themeColor="accent1" w:themeShade="BF"/>
      <w:sz w:val="28"/>
      <w:szCs w:val="28"/>
    </w:rPr>
  </w:style>
  <w:style w:type="character" w:customStyle="1" w:styleId="40">
    <w:name w:val="Заголовок 4 Знак"/>
    <w:basedOn w:val="a0"/>
    <w:link w:val="4"/>
    <w:uiPriority w:val="9"/>
    <w:semiHidden/>
    <w:rsid w:val="00DD291D"/>
    <w:rPr>
      <w:rFonts w:eastAsiaTheme="minorEastAsia"/>
      <w:i/>
      <w:iCs/>
    </w:rPr>
  </w:style>
  <w:style w:type="character" w:customStyle="1" w:styleId="50">
    <w:name w:val="Заголовок 5 Знак"/>
    <w:basedOn w:val="a0"/>
    <w:link w:val="5"/>
    <w:uiPriority w:val="9"/>
    <w:semiHidden/>
    <w:rsid w:val="00DD291D"/>
    <w:rPr>
      <w:rFonts w:eastAsiaTheme="minorEastAsia"/>
      <w:color w:val="2F5496" w:themeColor="accent1" w:themeShade="BF"/>
    </w:rPr>
  </w:style>
  <w:style w:type="character" w:customStyle="1" w:styleId="60">
    <w:name w:val="Заголовок 6 Знак"/>
    <w:basedOn w:val="a0"/>
    <w:link w:val="6"/>
    <w:uiPriority w:val="9"/>
    <w:semiHidden/>
    <w:rsid w:val="00DD291D"/>
    <w:rPr>
      <w:rFonts w:eastAsiaTheme="minorEastAsia"/>
      <w:color w:val="1F3864" w:themeColor="accent1" w:themeShade="80"/>
    </w:rPr>
  </w:style>
  <w:style w:type="character" w:customStyle="1" w:styleId="70">
    <w:name w:val="Заголовок 7 Знак"/>
    <w:basedOn w:val="a0"/>
    <w:link w:val="7"/>
    <w:uiPriority w:val="9"/>
    <w:semiHidden/>
    <w:rsid w:val="00DD291D"/>
    <w:rPr>
      <w:rFonts w:asciiTheme="majorHAnsi" w:eastAsiaTheme="majorEastAsia" w:hAnsiTheme="majorHAnsi" w:cstheme="majorBidi"/>
      <w:i/>
      <w:iCs/>
      <w:color w:val="1F3864" w:themeColor="accent1" w:themeShade="80"/>
    </w:rPr>
  </w:style>
  <w:style w:type="character" w:customStyle="1" w:styleId="80">
    <w:name w:val="Заголовок 8 Знак"/>
    <w:basedOn w:val="a0"/>
    <w:link w:val="8"/>
    <w:uiPriority w:val="9"/>
    <w:semiHidden/>
    <w:rsid w:val="00DD291D"/>
    <w:rPr>
      <w:rFonts w:eastAsiaTheme="minorEastAsia"/>
      <w:color w:val="262626" w:themeColor="text1" w:themeTint="D9"/>
      <w:sz w:val="21"/>
      <w:szCs w:val="21"/>
    </w:rPr>
  </w:style>
  <w:style w:type="character" w:customStyle="1" w:styleId="90">
    <w:name w:val="Заголовок 9 Знак"/>
    <w:basedOn w:val="a0"/>
    <w:link w:val="9"/>
    <w:uiPriority w:val="9"/>
    <w:semiHidden/>
    <w:rsid w:val="00DD291D"/>
    <w:rPr>
      <w:rFonts w:asciiTheme="majorHAnsi" w:eastAsiaTheme="majorEastAsia" w:hAnsiTheme="majorHAnsi" w:cstheme="majorBidi"/>
      <w:i/>
      <w:iCs/>
      <w:color w:val="262626" w:themeColor="text1" w:themeTint="D9"/>
      <w:sz w:val="21"/>
      <w:szCs w:val="21"/>
    </w:rPr>
  </w:style>
  <w:style w:type="numbering" w:customStyle="1" w:styleId="11">
    <w:name w:val="Нет списка1"/>
    <w:next w:val="a2"/>
    <w:uiPriority w:val="99"/>
    <w:semiHidden/>
    <w:unhideWhenUsed/>
    <w:rsid w:val="00DD291D"/>
  </w:style>
  <w:style w:type="paragraph" w:styleId="af1">
    <w:name w:val="TOC Heading"/>
    <w:basedOn w:val="1"/>
    <w:next w:val="a"/>
    <w:uiPriority w:val="39"/>
    <w:unhideWhenUsed/>
    <w:qFormat/>
    <w:rsid w:val="00DD291D"/>
    <w:pPr>
      <w:outlineLvl w:val="9"/>
    </w:pPr>
  </w:style>
  <w:style w:type="paragraph" w:styleId="af2">
    <w:name w:val="caption"/>
    <w:basedOn w:val="a"/>
    <w:next w:val="a"/>
    <w:uiPriority w:val="35"/>
    <w:semiHidden/>
    <w:unhideWhenUsed/>
    <w:qFormat/>
    <w:rsid w:val="00DD291D"/>
    <w:pPr>
      <w:spacing w:after="200" w:line="240" w:lineRule="auto"/>
    </w:pPr>
    <w:rPr>
      <w:rFonts w:eastAsiaTheme="minorEastAsia"/>
      <w:i/>
      <w:iCs/>
      <w:color w:val="44546A" w:themeColor="text2"/>
      <w:sz w:val="18"/>
      <w:szCs w:val="18"/>
    </w:rPr>
  </w:style>
  <w:style w:type="character" w:customStyle="1" w:styleId="a4">
    <w:name w:val="Заголовок Знак"/>
    <w:basedOn w:val="a0"/>
    <w:link w:val="a3"/>
    <w:uiPriority w:val="10"/>
    <w:rsid w:val="00DD291D"/>
    <w:rPr>
      <w:rFonts w:asciiTheme="majorHAnsi" w:eastAsiaTheme="majorEastAsia" w:hAnsiTheme="majorHAnsi" w:cstheme="majorBidi"/>
      <w:spacing w:val="-10"/>
      <w:sz w:val="56"/>
      <w:szCs w:val="56"/>
    </w:rPr>
  </w:style>
  <w:style w:type="paragraph" w:styleId="af3">
    <w:name w:val="Subtitle"/>
    <w:basedOn w:val="a"/>
    <w:next w:val="a"/>
    <w:link w:val="af4"/>
    <w:rPr>
      <w:color w:val="5A5A5A"/>
    </w:rPr>
  </w:style>
  <w:style w:type="character" w:customStyle="1" w:styleId="af4">
    <w:name w:val="Подзаголовок Знак"/>
    <w:basedOn w:val="a0"/>
    <w:link w:val="af3"/>
    <w:uiPriority w:val="11"/>
    <w:rsid w:val="00DD291D"/>
    <w:rPr>
      <w:rFonts w:eastAsiaTheme="minorEastAsia"/>
      <w:color w:val="5A5A5A" w:themeColor="text1" w:themeTint="A5"/>
      <w:spacing w:val="15"/>
    </w:rPr>
  </w:style>
  <w:style w:type="character" w:styleId="af5">
    <w:name w:val="Strong"/>
    <w:basedOn w:val="a0"/>
    <w:uiPriority w:val="22"/>
    <w:qFormat/>
    <w:rsid w:val="00DD291D"/>
    <w:rPr>
      <w:b/>
      <w:bCs/>
      <w:color w:val="auto"/>
    </w:rPr>
  </w:style>
  <w:style w:type="paragraph" w:styleId="af6">
    <w:name w:val="No Spacing"/>
    <w:uiPriority w:val="1"/>
    <w:qFormat/>
    <w:rsid w:val="00DD291D"/>
    <w:pPr>
      <w:spacing w:after="0" w:line="240" w:lineRule="auto"/>
    </w:pPr>
    <w:rPr>
      <w:rFonts w:eastAsiaTheme="minorEastAsia"/>
    </w:rPr>
  </w:style>
  <w:style w:type="paragraph" w:styleId="21">
    <w:name w:val="Quote"/>
    <w:basedOn w:val="a"/>
    <w:next w:val="a"/>
    <w:link w:val="22"/>
    <w:uiPriority w:val="29"/>
    <w:qFormat/>
    <w:rsid w:val="00DD291D"/>
    <w:pPr>
      <w:spacing w:before="200"/>
      <w:ind w:left="864" w:right="864"/>
    </w:pPr>
    <w:rPr>
      <w:rFonts w:eastAsiaTheme="minorEastAsia"/>
      <w:i/>
      <w:iCs/>
      <w:color w:val="404040" w:themeColor="text1" w:themeTint="BF"/>
    </w:rPr>
  </w:style>
  <w:style w:type="character" w:customStyle="1" w:styleId="22">
    <w:name w:val="Цитата 2 Знак"/>
    <w:basedOn w:val="a0"/>
    <w:link w:val="21"/>
    <w:uiPriority w:val="29"/>
    <w:rsid w:val="00DD291D"/>
    <w:rPr>
      <w:rFonts w:eastAsiaTheme="minorEastAsia"/>
      <w:i/>
      <w:iCs/>
      <w:color w:val="404040" w:themeColor="text1" w:themeTint="BF"/>
    </w:rPr>
  </w:style>
  <w:style w:type="paragraph" w:styleId="af7">
    <w:name w:val="Intense Quote"/>
    <w:basedOn w:val="a"/>
    <w:next w:val="a"/>
    <w:link w:val="af8"/>
    <w:uiPriority w:val="30"/>
    <w:qFormat/>
    <w:rsid w:val="00DD291D"/>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af8">
    <w:name w:val="Выделенная цитата Знак"/>
    <w:basedOn w:val="a0"/>
    <w:link w:val="af7"/>
    <w:uiPriority w:val="30"/>
    <w:rsid w:val="00DD291D"/>
    <w:rPr>
      <w:rFonts w:eastAsiaTheme="minorEastAsia"/>
      <w:i/>
      <w:iCs/>
      <w:color w:val="4472C4" w:themeColor="accent1"/>
    </w:rPr>
  </w:style>
  <w:style w:type="character" w:styleId="af9">
    <w:name w:val="Subtle Emphasis"/>
    <w:basedOn w:val="a0"/>
    <w:uiPriority w:val="19"/>
    <w:qFormat/>
    <w:rsid w:val="00DD291D"/>
    <w:rPr>
      <w:i/>
      <w:iCs/>
      <w:color w:val="404040" w:themeColor="text1" w:themeTint="BF"/>
    </w:rPr>
  </w:style>
  <w:style w:type="character" w:styleId="afa">
    <w:name w:val="Intense Emphasis"/>
    <w:basedOn w:val="a0"/>
    <w:uiPriority w:val="21"/>
    <w:qFormat/>
    <w:rsid w:val="00DD291D"/>
    <w:rPr>
      <w:i/>
      <w:iCs/>
      <w:color w:val="4472C4" w:themeColor="accent1"/>
    </w:rPr>
  </w:style>
  <w:style w:type="character" w:styleId="afb">
    <w:name w:val="Subtle Reference"/>
    <w:basedOn w:val="a0"/>
    <w:uiPriority w:val="31"/>
    <w:qFormat/>
    <w:rsid w:val="00DD291D"/>
    <w:rPr>
      <w:smallCaps/>
      <w:color w:val="404040" w:themeColor="text1" w:themeTint="BF"/>
    </w:rPr>
  </w:style>
  <w:style w:type="character" w:styleId="afc">
    <w:name w:val="Intense Reference"/>
    <w:basedOn w:val="a0"/>
    <w:uiPriority w:val="32"/>
    <w:qFormat/>
    <w:rsid w:val="00DD291D"/>
    <w:rPr>
      <w:b/>
      <w:bCs/>
      <w:smallCaps/>
      <w:color w:val="4472C4" w:themeColor="accent1"/>
      <w:spacing w:val="5"/>
    </w:rPr>
  </w:style>
  <w:style w:type="character" w:styleId="afd">
    <w:name w:val="Book Title"/>
    <w:basedOn w:val="a0"/>
    <w:uiPriority w:val="33"/>
    <w:qFormat/>
    <w:rsid w:val="00DD291D"/>
    <w:rPr>
      <w:b/>
      <w:bCs/>
      <w:i/>
      <w:iCs/>
      <w:spacing w:val="5"/>
    </w:rPr>
  </w:style>
  <w:style w:type="table" w:customStyle="1" w:styleId="41">
    <w:name w:val="Сетка таблицы4"/>
    <w:basedOn w:val="a1"/>
    <w:next w:val="ac"/>
    <w:uiPriority w:val="39"/>
    <w:rsid w:val="00DD29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e-link">
    <w:name w:val="page-link"/>
    <w:basedOn w:val="a0"/>
    <w:rsid w:val="00DD291D"/>
  </w:style>
  <w:style w:type="table" w:customStyle="1" w:styleId="12">
    <w:name w:val="Сетка таблицы1"/>
    <w:basedOn w:val="a1"/>
    <w:next w:val="ac"/>
    <w:uiPriority w:val="59"/>
    <w:rsid w:val="00DD291D"/>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3">
    <w:name w:val="toc 1"/>
    <w:basedOn w:val="a"/>
    <w:next w:val="a"/>
    <w:autoRedefine/>
    <w:uiPriority w:val="39"/>
    <w:unhideWhenUsed/>
    <w:rsid w:val="00DD291D"/>
    <w:pPr>
      <w:spacing w:after="100"/>
    </w:pPr>
    <w:rPr>
      <w:rFonts w:eastAsiaTheme="minorEastAsia"/>
    </w:rPr>
  </w:style>
  <w:style w:type="table" w:customStyle="1" w:styleId="410">
    <w:name w:val="Сетка таблицы41"/>
    <w:basedOn w:val="a1"/>
    <w:uiPriority w:val="39"/>
    <w:rsid w:val="00DD291D"/>
    <w:pPr>
      <w:spacing w:after="0" w:line="240" w:lineRule="auto"/>
    </w:pPr>
    <w:rPr>
      <w:rFont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1"/>
    <w:uiPriority w:val="39"/>
    <w:rsid w:val="00DD291D"/>
    <w:pPr>
      <w:spacing w:after="0" w:line="240" w:lineRule="auto"/>
    </w:pPr>
    <w:rPr>
      <w:rFont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e">
    <w:basedOn w:val="TableNormal0"/>
    <w:tblPr>
      <w:tblStyleRowBandSize w:val="1"/>
      <w:tblStyleColBandSize w:val="1"/>
      <w:tblCellMar>
        <w:left w:w="115" w:type="dxa"/>
        <w:right w:w="115" w:type="dxa"/>
      </w:tblCellMar>
    </w:tblPr>
  </w:style>
  <w:style w:type="table" w:customStyle="1" w:styleId="aff">
    <w:basedOn w:val="TableNormal0"/>
    <w:pPr>
      <w:spacing w:after="0" w:line="240" w:lineRule="auto"/>
    </w:pPr>
    <w:tblPr>
      <w:tblStyleRowBandSize w:val="1"/>
      <w:tblStyleColBandSize w:val="1"/>
      <w:tblCellMar>
        <w:left w:w="108" w:type="dxa"/>
        <w:right w:w="108" w:type="dxa"/>
      </w:tblCellMar>
    </w:tblPr>
  </w:style>
  <w:style w:type="table" w:customStyle="1" w:styleId="aff0">
    <w:basedOn w:val="TableNormal0"/>
    <w:tblPr>
      <w:tblStyleRowBandSize w:val="1"/>
      <w:tblStyleColBandSize w:val="1"/>
      <w:tblCellMar>
        <w:left w:w="115" w:type="dxa"/>
        <w:right w:w="115" w:type="dxa"/>
      </w:tblCellMar>
    </w:tblPr>
  </w:style>
  <w:style w:type="table" w:customStyle="1" w:styleId="aff1">
    <w:basedOn w:val="TableNormal0"/>
    <w:tblPr>
      <w:tblStyleRowBandSize w:val="1"/>
      <w:tblStyleColBandSize w:val="1"/>
      <w:tblCellMar>
        <w:left w:w="115" w:type="dxa"/>
        <w:right w:w="115" w:type="dxa"/>
      </w:tblCellMar>
    </w:tblPr>
  </w:style>
  <w:style w:type="table" w:customStyle="1" w:styleId="aff2">
    <w:basedOn w:val="TableNormal0"/>
    <w:tblPr>
      <w:tblStyleRowBandSize w:val="1"/>
      <w:tblStyleColBandSize w:val="1"/>
      <w:tblCellMar>
        <w:left w:w="115" w:type="dxa"/>
        <w:right w:w="115" w:type="dxa"/>
      </w:tblCellMar>
    </w:tblPr>
  </w:style>
  <w:style w:type="table" w:customStyle="1" w:styleId="aff3">
    <w:basedOn w:val="TableNormal0"/>
    <w:tblPr>
      <w:tblStyleRowBandSize w:val="1"/>
      <w:tblStyleColBandSize w:val="1"/>
      <w:tblCellMar>
        <w:left w:w="115" w:type="dxa"/>
        <w:right w:w="115" w:type="dxa"/>
      </w:tblCellMar>
    </w:tblPr>
  </w:style>
  <w:style w:type="table" w:customStyle="1" w:styleId="aff4">
    <w:basedOn w:val="TableNormal0"/>
    <w:tblPr>
      <w:tblStyleRowBandSize w:val="1"/>
      <w:tblStyleColBandSize w:val="1"/>
      <w:tblCellMar>
        <w:left w:w="115" w:type="dxa"/>
        <w:right w:w="115" w:type="dxa"/>
      </w:tblCellMar>
    </w:tblPr>
  </w:style>
  <w:style w:type="table" w:customStyle="1" w:styleId="aff5">
    <w:basedOn w:val="TableNormal0"/>
    <w:tblPr>
      <w:tblStyleRowBandSize w:val="1"/>
      <w:tblStyleColBandSize w:val="1"/>
      <w:tblCellMar>
        <w:left w:w="115" w:type="dxa"/>
        <w:right w:w="115" w:type="dxa"/>
      </w:tblCellMar>
    </w:tblPr>
  </w:style>
  <w:style w:type="table" w:customStyle="1" w:styleId="aff6">
    <w:basedOn w:val="TableNormal0"/>
    <w:tblPr>
      <w:tblStyleRowBandSize w:val="1"/>
      <w:tblStyleColBandSize w:val="1"/>
      <w:tblCellMar>
        <w:left w:w="115" w:type="dxa"/>
        <w:right w:w="115" w:type="dxa"/>
      </w:tblCellMar>
    </w:tblPr>
  </w:style>
  <w:style w:type="table" w:customStyle="1" w:styleId="aff7">
    <w:basedOn w:val="TableNormal0"/>
    <w:tblPr>
      <w:tblStyleRowBandSize w:val="1"/>
      <w:tblStyleColBandSize w:val="1"/>
      <w:tblCellMar>
        <w:left w:w="115" w:type="dxa"/>
        <w:right w:w="115" w:type="dxa"/>
      </w:tblCellMar>
    </w:tblPr>
  </w:style>
  <w:style w:type="table" w:customStyle="1" w:styleId="aff8">
    <w:basedOn w:val="TableNormal0"/>
    <w:tblPr>
      <w:tblStyleRowBandSize w:val="1"/>
      <w:tblStyleColBandSize w:val="1"/>
      <w:tblCellMar>
        <w:left w:w="115" w:type="dxa"/>
        <w:right w:w="115" w:type="dxa"/>
      </w:tblCellMar>
    </w:tblPr>
  </w:style>
  <w:style w:type="table" w:customStyle="1" w:styleId="aff9">
    <w:basedOn w:val="TableNormal0"/>
    <w:tblPr>
      <w:tblStyleRowBandSize w:val="1"/>
      <w:tblStyleColBandSize w:val="1"/>
      <w:tblCellMar>
        <w:left w:w="115" w:type="dxa"/>
        <w:right w:w="115" w:type="dxa"/>
      </w:tblCellMar>
    </w:tblPr>
  </w:style>
  <w:style w:type="table" w:customStyle="1" w:styleId="affa">
    <w:basedOn w:val="TableNormal0"/>
    <w:tblPr>
      <w:tblStyleRowBandSize w:val="1"/>
      <w:tblStyleColBandSize w:val="1"/>
      <w:tblCellMar>
        <w:left w:w="115" w:type="dxa"/>
        <w:right w:w="115" w:type="dxa"/>
      </w:tblCellMar>
    </w:tblPr>
  </w:style>
  <w:style w:type="table" w:customStyle="1" w:styleId="affb">
    <w:basedOn w:val="TableNormal0"/>
    <w:pPr>
      <w:spacing w:after="0" w:line="240" w:lineRule="auto"/>
    </w:pPr>
    <w:tblPr>
      <w:tblStyleRowBandSize w:val="1"/>
      <w:tblStyleColBandSize w:val="1"/>
      <w:tblCellMar>
        <w:left w:w="115" w:type="dxa"/>
        <w:right w:w="115" w:type="dxa"/>
      </w:tblCellMar>
    </w:tblPr>
  </w:style>
  <w:style w:type="table" w:customStyle="1" w:styleId="affc">
    <w:basedOn w:val="TableNormal0"/>
    <w:pPr>
      <w:spacing w:after="0" w:line="240" w:lineRule="auto"/>
    </w:pPr>
    <w:tblPr>
      <w:tblStyleRowBandSize w:val="1"/>
      <w:tblStyleColBandSize w:val="1"/>
      <w:tblCellMar>
        <w:left w:w="115" w:type="dxa"/>
        <w:right w:w="115" w:type="dxa"/>
      </w:tblCellMar>
    </w:tblPr>
  </w:style>
  <w:style w:type="table" w:customStyle="1" w:styleId="affd">
    <w:basedOn w:val="TableNormal0"/>
    <w:pPr>
      <w:spacing w:after="0" w:line="240" w:lineRule="auto"/>
    </w:pPr>
    <w:tblPr>
      <w:tblStyleRowBandSize w:val="1"/>
      <w:tblStyleColBandSize w:val="1"/>
      <w:tblCellMar>
        <w:left w:w="115" w:type="dxa"/>
        <w:right w:w="115" w:type="dxa"/>
      </w:tblCellMar>
    </w:tblPr>
  </w:style>
  <w:style w:type="table" w:customStyle="1" w:styleId="affe">
    <w:basedOn w:val="TableNormal0"/>
    <w:pPr>
      <w:spacing w:after="0" w:line="240" w:lineRule="auto"/>
    </w:pPr>
    <w:tblPr>
      <w:tblStyleRowBandSize w:val="1"/>
      <w:tblStyleColBandSize w:val="1"/>
      <w:tblCellMar>
        <w:left w:w="115" w:type="dxa"/>
        <w:right w:w="115" w:type="dxa"/>
      </w:tblCellMar>
    </w:tblPr>
  </w:style>
  <w:style w:type="table" w:customStyle="1" w:styleId="afff">
    <w:basedOn w:val="TableNormal0"/>
    <w:tblPr>
      <w:tblStyleRowBandSize w:val="1"/>
      <w:tblStyleColBandSize w:val="1"/>
      <w:tblCellMar>
        <w:left w:w="115" w:type="dxa"/>
        <w:right w:w="115" w:type="dxa"/>
      </w:tblCellMar>
    </w:tblPr>
  </w:style>
  <w:style w:type="table" w:customStyle="1" w:styleId="afff0">
    <w:basedOn w:val="TableNormal0"/>
    <w:pPr>
      <w:spacing w:after="0" w:line="240" w:lineRule="auto"/>
    </w:pPr>
    <w:tblPr>
      <w:tblStyleRowBandSize w:val="1"/>
      <w:tblStyleColBandSize w:val="1"/>
      <w:tblCellMar>
        <w:left w:w="115" w:type="dxa"/>
        <w:right w:w="115" w:type="dxa"/>
      </w:tblCellMar>
    </w:tblPr>
  </w:style>
  <w:style w:type="table" w:customStyle="1" w:styleId="afff1">
    <w:basedOn w:val="TableNormal0"/>
    <w:tblPr>
      <w:tblStyleRowBandSize w:val="1"/>
      <w:tblStyleColBandSize w:val="1"/>
      <w:tblCellMar>
        <w:left w:w="115" w:type="dxa"/>
        <w:right w:w="115" w:type="dxa"/>
      </w:tblCellMar>
    </w:tblPr>
  </w:style>
  <w:style w:type="table" w:customStyle="1" w:styleId="afff2">
    <w:basedOn w:val="TableNormal0"/>
    <w:pPr>
      <w:spacing w:after="0" w:line="240" w:lineRule="auto"/>
    </w:pPr>
    <w:tblPr>
      <w:tblStyleRowBandSize w:val="1"/>
      <w:tblStyleColBandSize w:val="1"/>
      <w:tblCellMar>
        <w:left w:w="115" w:type="dxa"/>
        <w:right w:w="115" w:type="dxa"/>
      </w:tblCellMar>
    </w:tblPr>
  </w:style>
  <w:style w:type="table" w:customStyle="1" w:styleId="afff3">
    <w:basedOn w:val="TableNormal0"/>
    <w:pPr>
      <w:spacing w:after="0" w:line="240" w:lineRule="auto"/>
    </w:pPr>
    <w:tblPr>
      <w:tblStyleRowBandSize w:val="1"/>
      <w:tblStyleColBandSize w:val="1"/>
      <w:tblCellMar>
        <w:left w:w="115" w:type="dxa"/>
        <w:right w:w="115" w:type="dxa"/>
      </w:tblCellMar>
    </w:tblPr>
  </w:style>
  <w:style w:type="table" w:customStyle="1" w:styleId="afff4">
    <w:basedOn w:val="TableNormal0"/>
    <w:pPr>
      <w:spacing w:after="0" w:line="240" w:lineRule="auto"/>
    </w:pPr>
    <w:tblPr>
      <w:tblStyleRowBandSize w:val="1"/>
      <w:tblStyleColBandSize w:val="1"/>
      <w:tblCellMar>
        <w:left w:w="115" w:type="dxa"/>
        <w:right w:w="115" w:type="dxa"/>
      </w:tblCellMar>
    </w:tblPr>
  </w:style>
  <w:style w:type="table" w:customStyle="1" w:styleId="afff5">
    <w:basedOn w:val="TableNormal0"/>
    <w:pPr>
      <w:spacing w:after="0" w:line="240" w:lineRule="auto"/>
    </w:pPr>
    <w:tblPr>
      <w:tblStyleRowBandSize w:val="1"/>
      <w:tblStyleColBandSize w:val="1"/>
      <w:tblCellMar>
        <w:left w:w="115" w:type="dxa"/>
        <w:right w:w="115" w:type="dxa"/>
      </w:tblCellMar>
    </w:tblPr>
  </w:style>
  <w:style w:type="table" w:customStyle="1" w:styleId="afff6">
    <w:basedOn w:val="TableNormal0"/>
    <w:pPr>
      <w:spacing w:after="0" w:line="240" w:lineRule="auto"/>
    </w:pPr>
    <w:tblPr>
      <w:tblStyleRowBandSize w:val="1"/>
      <w:tblStyleColBandSize w:val="1"/>
      <w:tblCellMar>
        <w:left w:w="115" w:type="dxa"/>
        <w:right w:w="115" w:type="dxa"/>
      </w:tblCellMar>
    </w:tblPr>
  </w:style>
  <w:style w:type="table" w:customStyle="1" w:styleId="afff7">
    <w:basedOn w:val="TableNormal0"/>
    <w:pPr>
      <w:spacing w:after="0" w:line="240" w:lineRule="auto"/>
    </w:pPr>
    <w:tblPr>
      <w:tblStyleRowBandSize w:val="1"/>
      <w:tblStyleColBandSize w:val="1"/>
      <w:tblCellMar>
        <w:left w:w="115" w:type="dxa"/>
        <w:right w:w="115" w:type="dxa"/>
      </w:tblCellMar>
    </w:tblPr>
  </w:style>
  <w:style w:type="table" w:customStyle="1" w:styleId="afff8">
    <w:basedOn w:val="TableNormal0"/>
    <w:pPr>
      <w:spacing w:after="0" w:line="240" w:lineRule="auto"/>
    </w:pPr>
    <w:tblPr>
      <w:tblStyleRowBandSize w:val="1"/>
      <w:tblStyleColBandSize w:val="1"/>
      <w:tblCellMar>
        <w:left w:w="115" w:type="dxa"/>
        <w:right w:w="115" w:type="dxa"/>
      </w:tblCellMar>
    </w:tblPr>
  </w:style>
  <w:style w:type="paragraph" w:styleId="afff9">
    <w:name w:val="Balloon Text"/>
    <w:basedOn w:val="a"/>
    <w:link w:val="afffa"/>
    <w:uiPriority w:val="99"/>
    <w:semiHidden/>
    <w:unhideWhenUsed/>
    <w:rsid w:val="00651561"/>
    <w:pPr>
      <w:spacing w:after="0" w:line="240" w:lineRule="auto"/>
    </w:pPr>
    <w:rPr>
      <w:rFonts w:ascii="Tahoma" w:hAnsi="Tahoma" w:cs="Tahoma"/>
      <w:sz w:val="16"/>
      <w:szCs w:val="16"/>
    </w:rPr>
  </w:style>
  <w:style w:type="character" w:customStyle="1" w:styleId="afffa">
    <w:name w:val="Текст выноски Знак"/>
    <w:basedOn w:val="a0"/>
    <w:link w:val="afff9"/>
    <w:uiPriority w:val="99"/>
    <w:semiHidden/>
    <w:rsid w:val="00651561"/>
    <w:rPr>
      <w:rFonts w:ascii="Tahoma" w:hAnsi="Tahoma" w:cs="Tahoma"/>
      <w:sz w:val="16"/>
      <w:szCs w:val="16"/>
    </w:rPr>
  </w:style>
  <w:style w:type="character" w:styleId="afffb">
    <w:name w:val="annotation reference"/>
    <w:basedOn w:val="a0"/>
    <w:uiPriority w:val="99"/>
    <w:semiHidden/>
    <w:unhideWhenUsed/>
    <w:rsid w:val="0003427D"/>
    <w:rPr>
      <w:sz w:val="16"/>
      <w:szCs w:val="16"/>
    </w:rPr>
  </w:style>
  <w:style w:type="paragraph" w:styleId="afffc">
    <w:name w:val="annotation text"/>
    <w:basedOn w:val="a"/>
    <w:link w:val="afffd"/>
    <w:uiPriority w:val="99"/>
    <w:semiHidden/>
    <w:unhideWhenUsed/>
    <w:rsid w:val="0003427D"/>
    <w:pPr>
      <w:spacing w:line="240" w:lineRule="auto"/>
    </w:pPr>
    <w:rPr>
      <w:sz w:val="20"/>
      <w:szCs w:val="20"/>
    </w:rPr>
  </w:style>
  <w:style w:type="character" w:customStyle="1" w:styleId="afffd">
    <w:name w:val="Текст примечания Знак"/>
    <w:basedOn w:val="a0"/>
    <w:link w:val="afffc"/>
    <w:uiPriority w:val="99"/>
    <w:semiHidden/>
    <w:rsid w:val="0003427D"/>
    <w:rPr>
      <w:sz w:val="20"/>
      <w:szCs w:val="20"/>
    </w:rPr>
  </w:style>
  <w:style w:type="paragraph" w:styleId="afffe">
    <w:name w:val="annotation subject"/>
    <w:basedOn w:val="afffc"/>
    <w:next w:val="afffc"/>
    <w:link w:val="affff"/>
    <w:uiPriority w:val="99"/>
    <w:semiHidden/>
    <w:unhideWhenUsed/>
    <w:rsid w:val="0003427D"/>
    <w:rPr>
      <w:b/>
      <w:bCs/>
    </w:rPr>
  </w:style>
  <w:style w:type="character" w:customStyle="1" w:styleId="affff">
    <w:name w:val="Тема примечания Знак"/>
    <w:basedOn w:val="afffd"/>
    <w:link w:val="afffe"/>
    <w:uiPriority w:val="99"/>
    <w:semiHidden/>
    <w:rsid w:val="0003427D"/>
    <w:rPr>
      <w:b/>
      <w:bCs/>
      <w:sz w:val="20"/>
      <w:szCs w:val="20"/>
    </w:rPr>
  </w:style>
  <w:style w:type="paragraph" w:customStyle="1" w:styleId="Default">
    <w:name w:val="Default"/>
    <w:rsid w:val="002D52AC"/>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customStyle="1" w:styleId="ConsPlusNormal">
    <w:name w:val="ConsPlusNormal"/>
    <w:uiPriority w:val="99"/>
    <w:qFormat/>
    <w:rsid w:val="002D52A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t-p">
    <w:name w:val="dt-p"/>
    <w:basedOn w:val="a"/>
    <w:rsid w:val="009744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3">
    <w:name w:val="Body Text Indent 2"/>
    <w:basedOn w:val="a"/>
    <w:link w:val="24"/>
    <w:rsid w:val="00297E7C"/>
    <w:pPr>
      <w:spacing w:after="120" w:line="480" w:lineRule="auto"/>
      <w:ind w:left="283"/>
    </w:pPr>
    <w:rPr>
      <w:rFonts w:ascii="Times New Roman" w:eastAsia="Times New Roman" w:hAnsi="Times New Roman" w:cs="Times New Roman"/>
      <w:sz w:val="24"/>
      <w:szCs w:val="24"/>
      <w:lang w:eastAsia="ru-RU"/>
    </w:rPr>
  </w:style>
  <w:style w:type="character" w:customStyle="1" w:styleId="24">
    <w:name w:val="Основной текст с отступом 2 Знак"/>
    <w:basedOn w:val="a0"/>
    <w:link w:val="23"/>
    <w:rsid w:val="00297E7C"/>
    <w:rPr>
      <w:rFonts w:ascii="Times New Roman" w:eastAsia="Times New Roman" w:hAnsi="Times New Roman" w:cs="Times New Roman"/>
      <w:sz w:val="24"/>
      <w:szCs w:val="24"/>
      <w:lang w:eastAsia="ru-RU"/>
    </w:rPr>
  </w:style>
  <w:style w:type="paragraph" w:customStyle="1" w:styleId="s16">
    <w:name w:val="s_16"/>
    <w:basedOn w:val="a"/>
    <w:uiPriority w:val="99"/>
    <w:qFormat/>
    <w:rsid w:val="00297E7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697532">
      <w:bodyDiv w:val="1"/>
      <w:marLeft w:val="0"/>
      <w:marRight w:val="0"/>
      <w:marTop w:val="0"/>
      <w:marBottom w:val="0"/>
      <w:divBdr>
        <w:top w:val="none" w:sz="0" w:space="0" w:color="auto"/>
        <w:left w:val="none" w:sz="0" w:space="0" w:color="auto"/>
        <w:bottom w:val="none" w:sz="0" w:space="0" w:color="auto"/>
        <w:right w:val="none" w:sz="0" w:space="0" w:color="auto"/>
      </w:divBdr>
    </w:div>
    <w:div w:id="462121217">
      <w:bodyDiv w:val="1"/>
      <w:marLeft w:val="0"/>
      <w:marRight w:val="0"/>
      <w:marTop w:val="0"/>
      <w:marBottom w:val="0"/>
      <w:divBdr>
        <w:top w:val="none" w:sz="0" w:space="0" w:color="auto"/>
        <w:left w:val="none" w:sz="0" w:space="0" w:color="auto"/>
        <w:bottom w:val="none" w:sz="0" w:space="0" w:color="auto"/>
        <w:right w:val="none" w:sz="0" w:space="0" w:color="auto"/>
      </w:divBdr>
    </w:div>
    <w:div w:id="910820354">
      <w:bodyDiv w:val="1"/>
      <w:marLeft w:val="0"/>
      <w:marRight w:val="0"/>
      <w:marTop w:val="0"/>
      <w:marBottom w:val="0"/>
      <w:divBdr>
        <w:top w:val="none" w:sz="0" w:space="0" w:color="auto"/>
        <w:left w:val="none" w:sz="0" w:space="0" w:color="auto"/>
        <w:bottom w:val="none" w:sz="0" w:space="0" w:color="auto"/>
        <w:right w:val="none" w:sz="0" w:space="0" w:color="auto"/>
      </w:divBdr>
    </w:div>
    <w:div w:id="9398006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urait.ru/bcode/489787"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urait.ru/bcode/494395"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macmillandictionary.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M159aAlqS/blA3goX4ltUlG9N2A==">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</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A5DA508-2206-4A99-B92C-05E9F587E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28</Pages>
  <Words>7052</Words>
  <Characters>40199</Characters>
  <Application>Microsoft Office Word</Application>
  <DocSecurity>0</DocSecurity>
  <Lines>334</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47157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Макеева Галина</dc:creator>
  <cp:lastModifiedBy>ФИС ПРИЕМ</cp:lastModifiedBy>
  <cp:revision>25</cp:revision>
  <cp:lastPrinted>2025-05-29T11:49:00Z</cp:lastPrinted>
  <dcterms:created xsi:type="dcterms:W3CDTF">2023-01-16T15:42:00Z</dcterms:created>
  <dcterms:modified xsi:type="dcterms:W3CDTF">2026-03-16T14:09:00Z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